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A3AB6" w14:textId="77777777" w:rsidR="005E4992" w:rsidRPr="006546C6" w:rsidRDefault="00E128D3" w:rsidP="00E128D3">
      <w:pPr>
        <w:tabs>
          <w:tab w:val="left" w:pos="240"/>
          <w:tab w:val="left" w:pos="360"/>
          <w:tab w:val="left" w:pos="480"/>
          <w:tab w:val="left" w:pos="2126"/>
          <w:tab w:val="center" w:pos="4418"/>
          <w:tab w:val="left" w:pos="7477"/>
        </w:tabs>
        <w:spacing w:line="360" w:lineRule="auto"/>
        <w:jc w:val="center"/>
        <w:rPr>
          <w:rFonts w:cs="Arial"/>
          <w:b/>
          <w:color w:val="231F20"/>
        </w:rPr>
      </w:pPr>
      <w:r>
        <w:rPr>
          <w:rFonts w:ascii="Arial" w:hAnsi="Arial" w:cs="Arial"/>
          <w:b/>
          <w:bCs/>
          <w:noProof/>
          <w:color w:val="000080"/>
          <w:sz w:val="17"/>
          <w:szCs w:val="17"/>
          <w:lang w:eastAsia="de-AT"/>
        </w:rPr>
        <w:drawing>
          <wp:anchor distT="0" distB="0" distL="114300" distR="114300" simplePos="0" relativeHeight="251658240" behindDoc="0" locked="0" layoutInCell="1" allowOverlap="1" wp14:anchorId="3489AFA6" wp14:editId="21243864">
            <wp:simplePos x="0" y="0"/>
            <wp:positionH relativeFrom="column">
              <wp:posOffset>8255</wp:posOffset>
            </wp:positionH>
            <wp:positionV relativeFrom="paragraph">
              <wp:posOffset>24130</wp:posOffset>
            </wp:positionV>
            <wp:extent cx="1828800" cy="71501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1" b="-10085"/>
                    <a:stretch/>
                  </pic:blipFill>
                  <pic:spPr bwMode="auto">
                    <a:xfrm>
                      <a:off x="0" y="0"/>
                      <a:ext cx="1828800" cy="715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bCs/>
          <w:noProof/>
          <w:sz w:val="17"/>
          <w:szCs w:val="17"/>
          <w:lang w:eastAsia="de-AT"/>
        </w:rPr>
        <w:drawing>
          <wp:anchor distT="0" distB="0" distL="114300" distR="114300" simplePos="0" relativeHeight="251659264" behindDoc="1" locked="0" layoutInCell="1" allowOverlap="1" wp14:anchorId="059419F1" wp14:editId="1DB3DC37">
            <wp:simplePos x="0" y="0"/>
            <wp:positionH relativeFrom="column">
              <wp:posOffset>5981065</wp:posOffset>
            </wp:positionH>
            <wp:positionV relativeFrom="paragraph">
              <wp:posOffset>17145</wp:posOffset>
            </wp:positionV>
            <wp:extent cx="1292860" cy="775970"/>
            <wp:effectExtent l="0" t="0" r="2540" b="5080"/>
            <wp:wrapTight wrapText="bothSides">
              <wp:wrapPolygon edited="0">
                <wp:start x="0" y="0"/>
                <wp:lineTo x="0" y="21211"/>
                <wp:lineTo x="21324" y="21211"/>
                <wp:lineTo x="21324"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6421" b="8507"/>
                    <a:stretch/>
                  </pic:blipFill>
                  <pic:spPr bwMode="auto">
                    <a:xfrm>
                      <a:off x="0" y="0"/>
                      <a:ext cx="1292860" cy="775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4992" w:rsidRPr="006546C6">
        <w:rPr>
          <w:rFonts w:cs="Arial"/>
          <w:b/>
          <w:color w:val="231F20"/>
        </w:rPr>
        <w:t>Bedingungen</w:t>
      </w:r>
    </w:p>
    <w:p w14:paraId="1D3B2B4A" w14:textId="77777777" w:rsidR="00E128D3" w:rsidRDefault="005E4992" w:rsidP="00E128D3">
      <w:pPr>
        <w:autoSpaceDE w:val="0"/>
        <w:autoSpaceDN w:val="0"/>
        <w:adjustRightInd w:val="0"/>
        <w:spacing w:line="360" w:lineRule="auto"/>
        <w:jc w:val="center"/>
        <w:rPr>
          <w:rFonts w:cs="Arial"/>
          <w:color w:val="231F20"/>
          <w:sz w:val="12"/>
          <w:szCs w:val="12"/>
        </w:rPr>
      </w:pPr>
      <w:r w:rsidRPr="006546C6">
        <w:rPr>
          <w:rFonts w:cs="Arial"/>
          <w:color w:val="231F20"/>
          <w:sz w:val="12"/>
          <w:szCs w:val="12"/>
        </w:rPr>
        <w:t xml:space="preserve">für die Ausführung von Instandsetzungsarbeiten an Kraftfahrzeugen, deren Teilen und Aufbauten, </w:t>
      </w:r>
    </w:p>
    <w:p w14:paraId="01F88131" w14:textId="77777777" w:rsidR="00E128D3" w:rsidRDefault="005E4992" w:rsidP="00E128D3">
      <w:pPr>
        <w:autoSpaceDE w:val="0"/>
        <w:autoSpaceDN w:val="0"/>
        <w:adjustRightInd w:val="0"/>
        <w:spacing w:line="360" w:lineRule="auto"/>
        <w:jc w:val="center"/>
        <w:rPr>
          <w:rFonts w:cs="Arial"/>
          <w:color w:val="231F20"/>
          <w:sz w:val="12"/>
          <w:szCs w:val="12"/>
        </w:rPr>
      </w:pPr>
      <w:r w:rsidRPr="006546C6">
        <w:rPr>
          <w:rFonts w:cs="Arial"/>
          <w:color w:val="231F20"/>
          <w:sz w:val="12"/>
          <w:szCs w:val="12"/>
        </w:rPr>
        <w:t xml:space="preserve">sowie für die Erstellung von Kostenvoranschlägen. </w:t>
      </w:r>
    </w:p>
    <w:p w14:paraId="3580D6F8" w14:textId="77777777" w:rsidR="005E4992" w:rsidRDefault="005E4992" w:rsidP="00E128D3">
      <w:pPr>
        <w:autoSpaceDE w:val="0"/>
        <w:autoSpaceDN w:val="0"/>
        <w:adjustRightInd w:val="0"/>
        <w:spacing w:line="360" w:lineRule="auto"/>
        <w:jc w:val="center"/>
        <w:rPr>
          <w:rFonts w:cs="Arial"/>
          <w:color w:val="231F20"/>
          <w:sz w:val="12"/>
          <w:szCs w:val="12"/>
        </w:rPr>
      </w:pPr>
      <w:r w:rsidRPr="006546C6">
        <w:rPr>
          <w:rFonts w:cs="Arial"/>
          <w:color w:val="231F20"/>
          <w:sz w:val="12"/>
          <w:szCs w:val="12"/>
        </w:rPr>
        <w:t xml:space="preserve">Erarbeitet von der </w:t>
      </w:r>
      <w:r>
        <w:rPr>
          <w:rFonts w:cs="Arial"/>
          <w:color w:val="231F20"/>
          <w:sz w:val="12"/>
          <w:szCs w:val="12"/>
        </w:rPr>
        <w:t>Bundesinnung der F</w:t>
      </w:r>
      <w:r w:rsidRPr="006546C6">
        <w:rPr>
          <w:rFonts w:cs="Arial"/>
          <w:color w:val="231F20"/>
          <w:sz w:val="12"/>
          <w:szCs w:val="12"/>
        </w:rPr>
        <w:t>ahrzeugtech</w:t>
      </w:r>
      <w:r>
        <w:rPr>
          <w:rFonts w:cs="Arial"/>
          <w:color w:val="231F20"/>
          <w:sz w:val="12"/>
          <w:szCs w:val="12"/>
        </w:rPr>
        <w:t>nik</w:t>
      </w:r>
      <w:r w:rsidRPr="006546C6">
        <w:rPr>
          <w:rFonts w:cs="Arial"/>
          <w:color w:val="231F20"/>
          <w:sz w:val="12"/>
          <w:szCs w:val="12"/>
        </w:rPr>
        <w:t xml:space="preserve"> und dem Fachverband der Fahrzeugindustrie Österreichs.</w:t>
      </w:r>
      <w:r>
        <w:rPr>
          <w:rFonts w:cs="Arial"/>
          <w:color w:val="231F20"/>
          <w:sz w:val="12"/>
          <w:szCs w:val="12"/>
        </w:rPr>
        <w:t xml:space="preserve"> </w:t>
      </w:r>
    </w:p>
    <w:p w14:paraId="2AC3BB58" w14:textId="14667F29" w:rsidR="005E4992" w:rsidRDefault="005E4992" w:rsidP="00E128D3">
      <w:pPr>
        <w:autoSpaceDE w:val="0"/>
        <w:autoSpaceDN w:val="0"/>
        <w:adjustRightInd w:val="0"/>
        <w:spacing w:line="360" w:lineRule="auto"/>
        <w:jc w:val="center"/>
        <w:rPr>
          <w:rFonts w:ascii="Arial" w:hAnsi="Arial" w:cs="Arial"/>
          <w:b/>
          <w:bCs/>
          <w:sz w:val="17"/>
          <w:szCs w:val="17"/>
        </w:rPr>
      </w:pPr>
      <w:r w:rsidRPr="006546C6">
        <w:rPr>
          <w:rFonts w:cs="Arial"/>
          <w:b/>
          <w:bCs/>
          <w:color w:val="231F20"/>
          <w:sz w:val="12"/>
          <w:szCs w:val="12"/>
        </w:rPr>
        <w:t xml:space="preserve">Ausgabe </w:t>
      </w:r>
      <w:r w:rsidR="00246253">
        <w:rPr>
          <w:rFonts w:cs="Arial"/>
          <w:b/>
          <w:bCs/>
          <w:color w:val="231F20"/>
          <w:sz w:val="12"/>
          <w:szCs w:val="12"/>
        </w:rPr>
        <w:t>Jänner</w:t>
      </w:r>
      <w:r>
        <w:rPr>
          <w:rFonts w:cs="Arial"/>
          <w:b/>
          <w:bCs/>
          <w:color w:val="231F20"/>
          <w:sz w:val="12"/>
          <w:szCs w:val="12"/>
        </w:rPr>
        <w:t xml:space="preserve"> 20</w:t>
      </w:r>
      <w:r w:rsidR="00246253">
        <w:rPr>
          <w:rFonts w:cs="Arial"/>
          <w:b/>
          <w:bCs/>
          <w:color w:val="231F20"/>
          <w:sz w:val="12"/>
          <w:szCs w:val="12"/>
        </w:rPr>
        <w:t>2</w:t>
      </w:r>
      <w:r w:rsidR="006A0F79">
        <w:rPr>
          <w:rFonts w:cs="Arial"/>
          <w:b/>
          <w:bCs/>
          <w:color w:val="231F20"/>
          <w:sz w:val="12"/>
          <w:szCs w:val="12"/>
        </w:rPr>
        <w:t>1</w:t>
      </w:r>
    </w:p>
    <w:p w14:paraId="31F6E1E2" w14:textId="77777777" w:rsidR="003B2B0A" w:rsidRDefault="003B2B0A" w:rsidP="00382F94">
      <w:pPr>
        <w:tabs>
          <w:tab w:val="left" w:pos="240"/>
          <w:tab w:val="left" w:pos="360"/>
          <w:tab w:val="left" w:pos="480"/>
          <w:tab w:val="left" w:pos="2126"/>
        </w:tabs>
        <w:spacing w:after="240"/>
        <w:ind w:right="79"/>
        <w:jc w:val="center"/>
        <w:rPr>
          <w:rFonts w:ascii="Arial" w:hAnsi="Arial" w:cs="Arial"/>
          <w:b/>
          <w:bCs/>
          <w:sz w:val="17"/>
          <w:szCs w:val="17"/>
        </w:rPr>
        <w:sectPr w:rsidR="003B2B0A" w:rsidSect="005E4992">
          <w:pgSz w:w="11907" w:h="16840" w:code="9"/>
          <w:pgMar w:top="340" w:right="159" w:bottom="232" w:left="227" w:header="709" w:footer="709" w:gutter="0"/>
          <w:paperSrc w:first="7" w:other="7"/>
          <w:cols w:space="113"/>
          <w:docGrid w:linePitch="326"/>
        </w:sectPr>
      </w:pPr>
    </w:p>
    <w:p w14:paraId="67445671" w14:textId="77777777" w:rsidR="0000736B" w:rsidRPr="00676156" w:rsidRDefault="0000736B" w:rsidP="00676156">
      <w:pPr>
        <w:numPr>
          <w:ilvl w:val="0"/>
          <w:numId w:val="1"/>
        </w:numPr>
        <w:tabs>
          <w:tab w:val="num" w:pos="0"/>
          <w:tab w:val="left" w:pos="200"/>
          <w:tab w:val="left" w:pos="240"/>
          <w:tab w:val="left" w:pos="360"/>
          <w:tab w:val="left" w:pos="400"/>
          <w:tab w:val="left" w:pos="480"/>
          <w:tab w:val="left" w:pos="600"/>
          <w:tab w:val="left" w:pos="800"/>
        </w:tabs>
        <w:spacing w:after="60"/>
        <w:ind w:left="0" w:right="79" w:firstLine="0"/>
        <w:outlineLvl w:val="0"/>
        <w:rPr>
          <w:rFonts w:ascii="Arial" w:hAnsi="Arial" w:cs="Arial"/>
          <w:b/>
          <w:bCs/>
          <w:kern w:val="36"/>
          <w:sz w:val="17"/>
          <w:szCs w:val="17"/>
          <w:u w:val="single"/>
        </w:rPr>
      </w:pPr>
      <w:r w:rsidRPr="00676156">
        <w:rPr>
          <w:rFonts w:ascii="Arial" w:hAnsi="Arial" w:cs="Arial"/>
          <w:b/>
          <w:bCs/>
          <w:kern w:val="36"/>
          <w:sz w:val="17"/>
          <w:szCs w:val="17"/>
          <w:u w:val="single"/>
        </w:rPr>
        <w:t>Geltung</w:t>
      </w:r>
    </w:p>
    <w:p w14:paraId="43B527DC" w14:textId="77777777" w:rsidR="00333EA2" w:rsidRPr="00676156" w:rsidRDefault="0000736B" w:rsidP="00061DB0">
      <w:pPr>
        <w:numPr>
          <w:ilvl w:val="1"/>
          <w:numId w:val="1"/>
        </w:numPr>
        <w:tabs>
          <w:tab w:val="num" w:pos="0"/>
          <w:tab w:val="left" w:pos="170"/>
          <w:tab w:val="left" w:pos="200"/>
          <w:tab w:val="left" w:pos="240"/>
          <w:tab w:val="left" w:pos="284"/>
          <w:tab w:val="left" w:pos="360"/>
          <w:tab w:val="left" w:pos="400"/>
          <w:tab w:val="left" w:pos="480"/>
          <w:tab w:val="left" w:pos="567"/>
          <w:tab w:val="left" w:pos="600"/>
          <w:tab w:val="left" w:pos="800"/>
        </w:tabs>
        <w:spacing w:afterLines="20" w:after="48"/>
        <w:ind w:left="0" w:right="79" w:firstLine="0"/>
        <w:outlineLvl w:val="1"/>
        <w:rPr>
          <w:rFonts w:ascii="Arial" w:hAnsi="Arial" w:cs="Arial"/>
          <w:sz w:val="17"/>
          <w:szCs w:val="17"/>
        </w:rPr>
      </w:pPr>
      <w:r w:rsidRPr="00676156">
        <w:rPr>
          <w:rFonts w:ascii="Arial" w:hAnsi="Arial" w:cs="Arial"/>
          <w:kern w:val="36"/>
          <w:sz w:val="17"/>
          <w:szCs w:val="17"/>
        </w:rPr>
        <w:t xml:space="preserve">Diese Geschäftsbedingungen gelten zwischen uns (_________) und natürlichen und juristischen Personen (kurz Kunde) für das gegenständliche Rechtsgeschäft sowie gegenüber unternehmerischen Kunden auch für alle hinkünftigen Geschäfte, selbst wenn im Einzelfall, insbesondere bei </w:t>
      </w:r>
      <w:r w:rsidRPr="00676156">
        <w:rPr>
          <w:rFonts w:ascii="Arial" w:hAnsi="Arial" w:cs="Arial"/>
          <w:b/>
          <w:bCs/>
          <w:kern w:val="36"/>
          <w:sz w:val="17"/>
          <w:szCs w:val="17"/>
        </w:rPr>
        <w:t>künftigen Ergänzungs- oder Folgeaufträgen</w:t>
      </w:r>
      <w:r w:rsidRPr="00676156">
        <w:rPr>
          <w:rFonts w:ascii="Arial" w:hAnsi="Arial" w:cs="Arial"/>
          <w:kern w:val="36"/>
          <w:sz w:val="17"/>
          <w:szCs w:val="17"/>
        </w:rPr>
        <w:t xml:space="preserve"> darauf nicht ausdrücklich Bezug genommen wurde. </w:t>
      </w:r>
    </w:p>
    <w:p w14:paraId="17C6F199" w14:textId="77777777" w:rsidR="0000736B" w:rsidRPr="00676156" w:rsidRDefault="0000736B" w:rsidP="00061DB0">
      <w:pPr>
        <w:numPr>
          <w:ilvl w:val="1"/>
          <w:numId w:val="1"/>
        </w:numPr>
        <w:tabs>
          <w:tab w:val="num" w:pos="0"/>
          <w:tab w:val="left" w:pos="170"/>
          <w:tab w:val="left" w:pos="200"/>
          <w:tab w:val="left" w:pos="240"/>
          <w:tab w:val="left" w:pos="284"/>
          <w:tab w:val="left" w:pos="360"/>
          <w:tab w:val="left" w:pos="400"/>
          <w:tab w:val="left" w:pos="480"/>
          <w:tab w:val="left" w:pos="567"/>
          <w:tab w:val="left" w:pos="600"/>
          <w:tab w:val="left" w:pos="800"/>
        </w:tabs>
        <w:spacing w:afterLines="20" w:after="48"/>
        <w:ind w:left="0" w:right="79" w:firstLine="0"/>
        <w:outlineLvl w:val="1"/>
        <w:rPr>
          <w:rFonts w:ascii="Arial" w:hAnsi="Arial" w:cs="Arial"/>
          <w:sz w:val="17"/>
          <w:szCs w:val="17"/>
        </w:rPr>
      </w:pPr>
      <w:r w:rsidRPr="00676156">
        <w:rPr>
          <w:rFonts w:ascii="Arial" w:hAnsi="Arial" w:cs="Arial"/>
          <w:kern w:val="36"/>
          <w:sz w:val="17"/>
          <w:szCs w:val="17"/>
        </w:rPr>
        <w:t xml:space="preserve">Es gilt gegenüber unternehmerischen Kunden jeweils die bei Vertragsabschluss aktuelle Fassung unserer AGB, abrufbar auf unserer </w:t>
      </w:r>
      <w:r w:rsidRPr="00676156">
        <w:rPr>
          <w:rFonts w:ascii="Arial" w:hAnsi="Arial" w:cs="Arial"/>
          <w:b/>
          <w:bCs/>
          <w:kern w:val="36"/>
          <w:sz w:val="17"/>
          <w:szCs w:val="17"/>
        </w:rPr>
        <w:t>Homepage</w:t>
      </w:r>
      <w:r w:rsidRPr="00676156">
        <w:rPr>
          <w:rFonts w:ascii="Arial" w:hAnsi="Arial" w:cs="Arial"/>
          <w:kern w:val="36"/>
          <w:sz w:val="17"/>
          <w:szCs w:val="17"/>
        </w:rPr>
        <w:t xml:space="preserve"> (</w:t>
      </w:r>
      <w:proofErr w:type="spellStart"/>
      <w:r w:rsidRPr="00676156">
        <w:rPr>
          <w:rFonts w:ascii="Arial" w:hAnsi="Arial" w:cs="Arial"/>
          <w:kern w:val="36"/>
          <w:sz w:val="17"/>
          <w:szCs w:val="17"/>
        </w:rPr>
        <w:t>www</w:t>
      </w:r>
      <w:proofErr w:type="spellEnd"/>
      <w:r w:rsidRPr="00676156">
        <w:rPr>
          <w:rFonts w:ascii="Arial" w:hAnsi="Arial" w:cs="Arial"/>
          <w:kern w:val="36"/>
          <w:sz w:val="17"/>
          <w:szCs w:val="17"/>
        </w:rPr>
        <w:t>___________)</w:t>
      </w:r>
      <w:r w:rsidR="000F0699" w:rsidRPr="00676156">
        <w:rPr>
          <w:rFonts w:ascii="Arial" w:hAnsi="Arial" w:cs="Arial"/>
          <w:sz w:val="17"/>
          <w:szCs w:val="17"/>
        </w:rPr>
        <w:t>.</w:t>
      </w:r>
      <w:r w:rsidR="00CA6FD4" w:rsidRPr="00676156">
        <w:rPr>
          <w:rFonts w:ascii="Arial" w:hAnsi="Arial" w:cs="Arial"/>
          <w:sz w:val="17"/>
          <w:szCs w:val="17"/>
        </w:rPr>
        <w:t xml:space="preserve"> Diese wird auch den Kunden zugestellt.</w:t>
      </w:r>
    </w:p>
    <w:p w14:paraId="462F49C8" w14:textId="77777777" w:rsidR="0000736B"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rPr>
          <w:rFonts w:ascii="Arial" w:hAnsi="Arial" w:cs="Arial"/>
          <w:sz w:val="17"/>
          <w:szCs w:val="17"/>
        </w:rPr>
      </w:pPr>
      <w:r w:rsidRPr="00676156">
        <w:rPr>
          <w:rFonts w:ascii="Arial" w:hAnsi="Arial" w:cs="Arial"/>
          <w:kern w:val="36"/>
          <w:sz w:val="17"/>
          <w:szCs w:val="17"/>
        </w:rPr>
        <w:t xml:space="preserve">Wir kontrahieren </w:t>
      </w:r>
      <w:r w:rsidRPr="00676156">
        <w:rPr>
          <w:rFonts w:ascii="Arial" w:hAnsi="Arial" w:cs="Arial"/>
          <w:b/>
          <w:bCs/>
          <w:kern w:val="36"/>
          <w:sz w:val="17"/>
          <w:szCs w:val="17"/>
        </w:rPr>
        <w:t>ausschließlich</w:t>
      </w:r>
      <w:r w:rsidRPr="00676156">
        <w:rPr>
          <w:rFonts w:ascii="Arial" w:hAnsi="Arial" w:cs="Arial"/>
          <w:kern w:val="36"/>
          <w:sz w:val="17"/>
          <w:szCs w:val="17"/>
        </w:rPr>
        <w:t xml:space="preserve"> unter Zugrundelegung unserer AGB. </w:t>
      </w:r>
    </w:p>
    <w:p w14:paraId="1F2E5746" w14:textId="77777777" w:rsidR="0000736B"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b/>
          <w:bCs/>
          <w:kern w:val="36"/>
          <w:sz w:val="17"/>
          <w:szCs w:val="17"/>
        </w:rPr>
        <w:t>Geschäftsbedingungen des Kunden</w:t>
      </w:r>
      <w:r w:rsidRPr="00676156">
        <w:rPr>
          <w:rFonts w:ascii="Arial" w:hAnsi="Arial" w:cs="Arial"/>
          <w:kern w:val="36"/>
          <w:sz w:val="17"/>
          <w:szCs w:val="17"/>
        </w:rPr>
        <w:t xml:space="preserve"> oder Änderungen bzw. Ergänzungen unserer AGB bedürfen zu ihrer Geltung unserer ausdrücklichen – gegenüber unternehmerischen Kunden schriftlichen – Zustimmung.</w:t>
      </w:r>
    </w:p>
    <w:p w14:paraId="4FD6D532" w14:textId="77777777" w:rsidR="0000736B"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rPr>
          <w:rFonts w:ascii="Arial" w:hAnsi="Arial" w:cs="Arial"/>
          <w:sz w:val="17"/>
          <w:szCs w:val="17"/>
        </w:rPr>
      </w:pPr>
      <w:r w:rsidRPr="00676156">
        <w:rPr>
          <w:rFonts w:ascii="Arial" w:hAnsi="Arial" w:cs="Arial"/>
          <w:sz w:val="17"/>
          <w:szCs w:val="17"/>
        </w:rPr>
        <w:t xml:space="preserve">Geschäftsbedingungen des Kunden werden auch dann nicht anerkannt, wenn wir ihnen nach Eingang bei uns nicht ausdrücklich </w:t>
      </w:r>
      <w:r w:rsidRPr="00676156">
        <w:rPr>
          <w:rFonts w:ascii="Arial" w:hAnsi="Arial" w:cs="Arial"/>
          <w:b/>
          <w:bCs/>
          <w:sz w:val="17"/>
          <w:szCs w:val="17"/>
        </w:rPr>
        <w:t>widersprechen</w:t>
      </w:r>
      <w:r w:rsidRPr="00676156">
        <w:rPr>
          <w:rFonts w:ascii="Arial" w:hAnsi="Arial" w:cs="Arial"/>
          <w:sz w:val="17"/>
          <w:szCs w:val="17"/>
        </w:rPr>
        <w:t xml:space="preserve">. </w:t>
      </w:r>
    </w:p>
    <w:p w14:paraId="7FBDC4EA" w14:textId="77777777" w:rsidR="0000736B" w:rsidRPr="00676156" w:rsidRDefault="0000736B" w:rsidP="00676156">
      <w:pPr>
        <w:numPr>
          <w:ilvl w:val="0"/>
          <w:numId w:val="1"/>
        </w:numPr>
        <w:tabs>
          <w:tab w:val="num" w:pos="0"/>
          <w:tab w:val="left" w:pos="200"/>
          <w:tab w:val="left" w:pos="240"/>
          <w:tab w:val="left" w:pos="360"/>
          <w:tab w:val="left" w:pos="400"/>
          <w:tab w:val="left" w:pos="480"/>
          <w:tab w:val="left" w:pos="600"/>
          <w:tab w:val="left" w:pos="800"/>
        </w:tabs>
        <w:spacing w:after="60"/>
        <w:ind w:left="0" w:right="79" w:firstLine="0"/>
        <w:outlineLvl w:val="0"/>
        <w:rPr>
          <w:rFonts w:ascii="Arial" w:hAnsi="Arial" w:cs="Arial"/>
          <w:b/>
          <w:bCs/>
          <w:kern w:val="36"/>
          <w:sz w:val="17"/>
          <w:szCs w:val="17"/>
          <w:u w:val="single"/>
        </w:rPr>
      </w:pPr>
      <w:r w:rsidRPr="00676156">
        <w:rPr>
          <w:rFonts w:ascii="Arial" w:hAnsi="Arial" w:cs="Arial"/>
          <w:b/>
          <w:bCs/>
          <w:kern w:val="36"/>
          <w:sz w:val="17"/>
          <w:szCs w:val="17"/>
          <w:u w:val="single"/>
        </w:rPr>
        <w:t>Angebot/Vertragsabschluss</w:t>
      </w:r>
    </w:p>
    <w:p w14:paraId="2E383879" w14:textId="77777777" w:rsidR="0000736B"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Unsere Angebote sind </w:t>
      </w:r>
      <w:r w:rsidRPr="00676156">
        <w:rPr>
          <w:rFonts w:ascii="Arial" w:hAnsi="Arial" w:cs="Arial"/>
          <w:b/>
          <w:bCs/>
          <w:kern w:val="36"/>
          <w:sz w:val="17"/>
          <w:szCs w:val="17"/>
        </w:rPr>
        <w:t>unverbindlich</w:t>
      </w:r>
      <w:r w:rsidRPr="00676156">
        <w:rPr>
          <w:rFonts w:ascii="Arial" w:hAnsi="Arial" w:cs="Arial"/>
          <w:kern w:val="36"/>
          <w:sz w:val="17"/>
          <w:szCs w:val="17"/>
        </w:rPr>
        <w:t>.</w:t>
      </w:r>
    </w:p>
    <w:p w14:paraId="3DDB505A" w14:textId="77777777" w:rsidR="0000736B"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b/>
          <w:bCs/>
          <w:kern w:val="36"/>
          <w:sz w:val="17"/>
          <w:szCs w:val="17"/>
        </w:rPr>
        <w:t>Zusagen</w:t>
      </w:r>
      <w:r w:rsidRPr="00676156">
        <w:rPr>
          <w:rFonts w:ascii="Arial" w:hAnsi="Arial" w:cs="Arial"/>
          <w:kern w:val="36"/>
          <w:sz w:val="17"/>
          <w:szCs w:val="17"/>
        </w:rPr>
        <w:t>, Zusicherungen und Garantien unsererseits oder von diesen AGB abweichende Vereinbarungen im Zusammenhang mit dem Vertragsabschluss werden gegenüber unternehmerischen Kunden erst durch unsere schriftliche Bestätigung verbindlich.</w:t>
      </w:r>
    </w:p>
    <w:p w14:paraId="21A650BB" w14:textId="77777777" w:rsidR="0000736B"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color w:val="000000"/>
          <w:kern w:val="36"/>
          <w:sz w:val="17"/>
          <w:szCs w:val="17"/>
        </w:rPr>
        <w:t xml:space="preserve">In </w:t>
      </w:r>
      <w:r w:rsidRPr="00676156">
        <w:rPr>
          <w:rFonts w:ascii="Arial" w:hAnsi="Arial" w:cs="Arial"/>
          <w:kern w:val="36"/>
          <w:sz w:val="17"/>
          <w:szCs w:val="17"/>
        </w:rPr>
        <w:t>Katalogen, Preislisten, Prospekten, Anzeigen auf Messeständen, Rundschreiben, Werbeaussendungen oder anderen Medien (</w:t>
      </w:r>
      <w:r w:rsidRPr="00676156">
        <w:rPr>
          <w:rFonts w:ascii="Arial" w:hAnsi="Arial" w:cs="Arial"/>
          <w:b/>
          <w:bCs/>
          <w:kern w:val="36"/>
          <w:sz w:val="17"/>
          <w:szCs w:val="17"/>
        </w:rPr>
        <w:t>Informationsmaterial</w:t>
      </w:r>
      <w:r w:rsidRPr="00676156">
        <w:rPr>
          <w:rFonts w:ascii="Arial" w:hAnsi="Arial" w:cs="Arial"/>
          <w:kern w:val="36"/>
          <w:sz w:val="17"/>
          <w:szCs w:val="17"/>
        </w:rPr>
        <w:t>)</w:t>
      </w:r>
      <w:r w:rsidRPr="00676156">
        <w:rPr>
          <w:rFonts w:ascii="Arial" w:hAnsi="Arial" w:cs="Arial"/>
          <w:color w:val="0000FF"/>
          <w:kern w:val="36"/>
          <w:sz w:val="17"/>
          <w:szCs w:val="17"/>
        </w:rPr>
        <w:t xml:space="preserve"> </w:t>
      </w:r>
      <w:r w:rsidRPr="00676156">
        <w:rPr>
          <w:rFonts w:ascii="Arial" w:hAnsi="Arial" w:cs="Arial"/>
          <w:color w:val="000000"/>
          <w:kern w:val="36"/>
          <w:sz w:val="17"/>
          <w:szCs w:val="17"/>
        </w:rPr>
        <w:t xml:space="preserve">angeführte Informationen über unsere Produkte und Leistungen, die nicht uns zuzurechnen sind, hat der Kunde – sofern der Kunde diese seiner Entscheidung zur Beauftragung zugrunde legt – uns darzulegen. Diesfalls können wir zu deren Richtigkeit Stellung nehmen. Verletzt der Kunde diese Obliegenheit, sind derartige Angaben </w:t>
      </w:r>
      <w:r w:rsidRPr="00676156">
        <w:rPr>
          <w:rFonts w:ascii="Arial" w:hAnsi="Arial" w:cs="Arial"/>
          <w:kern w:val="36"/>
          <w:sz w:val="17"/>
          <w:szCs w:val="17"/>
        </w:rPr>
        <w:t>unverbindlich, soweit diese nicht ausdrücklich – unternehmerischen Kunden gegenüber schriftlich – zum Vertragsinhalt erklärt wurden.</w:t>
      </w:r>
    </w:p>
    <w:p w14:paraId="0473ED14" w14:textId="77777777" w:rsidR="0000736B"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b/>
          <w:bCs/>
          <w:kern w:val="36"/>
          <w:sz w:val="17"/>
          <w:szCs w:val="17"/>
        </w:rPr>
        <w:t>Kostenvoranschläge</w:t>
      </w:r>
      <w:r w:rsidRPr="00676156">
        <w:rPr>
          <w:rFonts w:ascii="Arial" w:hAnsi="Arial" w:cs="Arial"/>
          <w:kern w:val="36"/>
          <w:sz w:val="17"/>
          <w:szCs w:val="17"/>
        </w:rPr>
        <w:t xml:space="preserve"> </w:t>
      </w:r>
      <w:r w:rsidR="00363AC3" w:rsidRPr="00676156">
        <w:rPr>
          <w:rFonts w:ascii="Arial" w:hAnsi="Arial" w:cs="Arial"/>
          <w:kern w:val="36"/>
          <w:sz w:val="17"/>
          <w:szCs w:val="17"/>
        </w:rPr>
        <w:t>werden ohne Gewähr erstellt und sind entgeltlich.</w:t>
      </w:r>
      <w:r w:rsidRPr="00676156">
        <w:rPr>
          <w:rFonts w:ascii="Arial" w:hAnsi="Arial" w:cs="Arial"/>
          <w:kern w:val="36"/>
          <w:sz w:val="17"/>
          <w:szCs w:val="17"/>
        </w:rPr>
        <w:t xml:space="preserve"> Verbraucher werden vor Erstellung des Kostenvoranschlages </w:t>
      </w:r>
      <w:r w:rsidRPr="00676156">
        <w:rPr>
          <w:rFonts w:ascii="Arial" w:hAnsi="Arial" w:cs="Arial"/>
          <w:kern w:val="36"/>
          <w:sz w:val="17"/>
          <w:szCs w:val="17"/>
        </w:rPr>
        <w:t xml:space="preserve">auf die Kostenpflicht hingewiesen. Erfolgt eine Beauftragung mit sämtlichen im Kostenvoranschlag umfassten Leistungen, wird </w:t>
      </w:r>
      <w:r w:rsidR="009A3074" w:rsidRPr="00676156">
        <w:rPr>
          <w:rFonts w:ascii="Arial" w:hAnsi="Arial" w:cs="Arial"/>
          <w:kern w:val="36"/>
          <w:sz w:val="17"/>
          <w:szCs w:val="17"/>
        </w:rPr>
        <w:t xml:space="preserve">von der </w:t>
      </w:r>
      <w:r w:rsidRPr="00676156">
        <w:rPr>
          <w:rFonts w:ascii="Arial" w:hAnsi="Arial" w:cs="Arial"/>
          <w:kern w:val="36"/>
          <w:sz w:val="17"/>
          <w:szCs w:val="17"/>
        </w:rPr>
        <w:t xml:space="preserve">gegenständlichen Rechnung das Entgelt für den Kostenvoranschlag </w:t>
      </w:r>
      <w:r w:rsidR="009A3074" w:rsidRPr="00676156">
        <w:rPr>
          <w:rFonts w:ascii="Arial" w:hAnsi="Arial" w:cs="Arial"/>
          <w:kern w:val="36"/>
          <w:sz w:val="17"/>
          <w:szCs w:val="17"/>
        </w:rPr>
        <w:t>in Abzug gebracht</w:t>
      </w:r>
      <w:r w:rsidRPr="00676156">
        <w:rPr>
          <w:rFonts w:ascii="Arial" w:hAnsi="Arial" w:cs="Arial"/>
          <w:kern w:val="36"/>
          <w:sz w:val="17"/>
          <w:szCs w:val="17"/>
        </w:rPr>
        <w:t xml:space="preserve">. </w:t>
      </w:r>
    </w:p>
    <w:p w14:paraId="6E5AD541" w14:textId="77777777" w:rsidR="0000736B" w:rsidRPr="00676156" w:rsidRDefault="0000736B" w:rsidP="00676156">
      <w:pPr>
        <w:numPr>
          <w:ilvl w:val="0"/>
          <w:numId w:val="1"/>
        </w:numPr>
        <w:tabs>
          <w:tab w:val="num" w:pos="0"/>
          <w:tab w:val="left" w:pos="200"/>
          <w:tab w:val="left" w:pos="240"/>
          <w:tab w:val="left" w:pos="360"/>
          <w:tab w:val="left" w:pos="400"/>
          <w:tab w:val="left" w:pos="480"/>
          <w:tab w:val="left" w:pos="600"/>
          <w:tab w:val="left" w:pos="800"/>
        </w:tabs>
        <w:spacing w:after="60"/>
        <w:ind w:left="0" w:right="79" w:firstLine="0"/>
        <w:outlineLvl w:val="0"/>
        <w:rPr>
          <w:rFonts w:ascii="Arial" w:hAnsi="Arial" w:cs="Arial"/>
          <w:b/>
          <w:bCs/>
          <w:kern w:val="36"/>
          <w:sz w:val="17"/>
          <w:szCs w:val="17"/>
          <w:u w:val="single"/>
        </w:rPr>
      </w:pPr>
      <w:r w:rsidRPr="00676156">
        <w:rPr>
          <w:rFonts w:ascii="Arial" w:hAnsi="Arial" w:cs="Arial"/>
          <w:b/>
          <w:bCs/>
          <w:kern w:val="36"/>
          <w:sz w:val="17"/>
          <w:szCs w:val="17"/>
          <w:u w:val="single"/>
        </w:rPr>
        <w:t>Preise</w:t>
      </w:r>
    </w:p>
    <w:p w14:paraId="2DB41946" w14:textId="77777777" w:rsidR="0016351C"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color w:val="000000"/>
          <w:kern w:val="36"/>
          <w:sz w:val="17"/>
          <w:szCs w:val="17"/>
        </w:rPr>
      </w:pPr>
      <w:r w:rsidRPr="00676156">
        <w:rPr>
          <w:rFonts w:ascii="Arial" w:hAnsi="Arial" w:cs="Arial"/>
          <w:kern w:val="36"/>
          <w:sz w:val="17"/>
          <w:szCs w:val="17"/>
        </w:rPr>
        <w:t xml:space="preserve">Preisangaben sind grundsätzlich </w:t>
      </w:r>
      <w:r w:rsidRPr="00676156">
        <w:rPr>
          <w:rFonts w:ascii="Arial" w:hAnsi="Arial" w:cs="Arial"/>
          <w:b/>
          <w:bCs/>
          <w:kern w:val="36"/>
          <w:sz w:val="17"/>
          <w:szCs w:val="17"/>
        </w:rPr>
        <w:t>nicht</w:t>
      </w:r>
      <w:r w:rsidRPr="00676156">
        <w:rPr>
          <w:rFonts w:ascii="Arial" w:hAnsi="Arial" w:cs="Arial"/>
          <w:kern w:val="36"/>
          <w:sz w:val="17"/>
          <w:szCs w:val="17"/>
        </w:rPr>
        <w:t xml:space="preserve"> als </w:t>
      </w:r>
      <w:r w:rsidRPr="00676156">
        <w:rPr>
          <w:rFonts w:ascii="Arial" w:hAnsi="Arial" w:cs="Arial"/>
          <w:b/>
          <w:bCs/>
          <w:kern w:val="36"/>
          <w:sz w:val="17"/>
          <w:szCs w:val="17"/>
        </w:rPr>
        <w:t xml:space="preserve">Pauschalpreis </w:t>
      </w:r>
      <w:r w:rsidRPr="00676156">
        <w:rPr>
          <w:rFonts w:ascii="Arial" w:hAnsi="Arial" w:cs="Arial"/>
          <w:kern w:val="36"/>
          <w:sz w:val="17"/>
          <w:szCs w:val="17"/>
        </w:rPr>
        <w:t>zu verstehen.</w:t>
      </w:r>
      <w:r w:rsidRPr="00676156">
        <w:rPr>
          <w:rFonts w:ascii="Arial" w:hAnsi="Arial" w:cs="Arial"/>
          <w:color w:val="000000"/>
          <w:kern w:val="36"/>
          <w:sz w:val="17"/>
          <w:szCs w:val="17"/>
        </w:rPr>
        <w:t xml:space="preserve"> </w:t>
      </w:r>
      <w:r w:rsidR="0016351C" w:rsidRPr="00676156">
        <w:rPr>
          <w:rFonts w:ascii="Arial" w:hAnsi="Arial" w:cs="Arial"/>
          <w:color w:val="000000"/>
          <w:kern w:val="36"/>
          <w:sz w:val="17"/>
          <w:szCs w:val="17"/>
        </w:rPr>
        <w:t>Preise</w:t>
      </w:r>
      <w:r w:rsidR="0059671F">
        <w:rPr>
          <w:rFonts w:ascii="Arial" w:hAnsi="Arial" w:cs="Arial"/>
          <w:color w:val="000000"/>
          <w:kern w:val="36"/>
          <w:sz w:val="17"/>
          <w:szCs w:val="17"/>
        </w:rPr>
        <w:t>,</w:t>
      </w:r>
      <w:r w:rsidR="00323321">
        <w:rPr>
          <w:rFonts w:ascii="Arial" w:hAnsi="Arial" w:cs="Arial"/>
          <w:color w:val="000000"/>
          <w:kern w:val="36"/>
          <w:sz w:val="17"/>
          <w:szCs w:val="17"/>
        </w:rPr>
        <w:t xml:space="preserve"> </w:t>
      </w:r>
      <w:r w:rsidR="0059671F">
        <w:rPr>
          <w:rFonts w:ascii="Arial" w:hAnsi="Arial" w:cs="Arial"/>
          <w:color w:val="000000"/>
          <w:kern w:val="36"/>
          <w:sz w:val="17"/>
          <w:szCs w:val="17"/>
        </w:rPr>
        <w:t xml:space="preserve">Stundensätze und </w:t>
      </w:r>
      <w:r w:rsidR="00323321">
        <w:rPr>
          <w:rFonts w:ascii="Arial" w:hAnsi="Arial" w:cs="Arial"/>
          <w:color w:val="000000"/>
          <w:kern w:val="36"/>
          <w:sz w:val="17"/>
          <w:szCs w:val="17"/>
        </w:rPr>
        <w:t xml:space="preserve">Gebühren </w:t>
      </w:r>
      <w:r w:rsidR="0016351C" w:rsidRPr="00676156">
        <w:rPr>
          <w:rFonts w:ascii="Arial" w:hAnsi="Arial" w:cs="Arial"/>
          <w:color w:val="000000"/>
          <w:kern w:val="36"/>
          <w:sz w:val="17"/>
          <w:szCs w:val="17"/>
        </w:rPr>
        <w:t xml:space="preserve">sind </w:t>
      </w:r>
      <w:r w:rsidR="0010599C" w:rsidRPr="00676156">
        <w:rPr>
          <w:rFonts w:ascii="Arial" w:hAnsi="Arial" w:cs="Arial"/>
          <w:color w:val="000000"/>
          <w:kern w:val="36"/>
          <w:sz w:val="17"/>
          <w:szCs w:val="17"/>
        </w:rPr>
        <w:t xml:space="preserve">bei uns </w:t>
      </w:r>
      <w:r w:rsidR="00323321">
        <w:rPr>
          <w:rFonts w:ascii="Arial" w:hAnsi="Arial" w:cs="Arial"/>
          <w:color w:val="000000"/>
          <w:kern w:val="36"/>
          <w:sz w:val="17"/>
          <w:szCs w:val="17"/>
        </w:rPr>
        <w:t xml:space="preserve">in den </w:t>
      </w:r>
      <w:r w:rsidR="00323321" w:rsidRPr="00323321">
        <w:rPr>
          <w:rFonts w:ascii="Arial" w:hAnsi="Arial" w:cs="Arial"/>
          <w:b/>
          <w:color w:val="000000"/>
          <w:kern w:val="36"/>
          <w:sz w:val="17"/>
          <w:szCs w:val="17"/>
        </w:rPr>
        <w:t xml:space="preserve">Geschäftsräumlichkeiten </w:t>
      </w:r>
      <w:r w:rsidR="00323321" w:rsidRPr="0059671F">
        <w:rPr>
          <w:rFonts w:ascii="Arial" w:hAnsi="Arial" w:cs="Arial"/>
          <w:color w:val="000000"/>
          <w:kern w:val="36"/>
          <w:sz w:val="17"/>
          <w:szCs w:val="17"/>
        </w:rPr>
        <w:t>ausgezeichnet</w:t>
      </w:r>
      <w:r w:rsidR="00323321">
        <w:rPr>
          <w:rFonts w:ascii="Arial" w:hAnsi="Arial" w:cs="Arial"/>
          <w:color w:val="000000"/>
          <w:kern w:val="36"/>
          <w:sz w:val="17"/>
          <w:szCs w:val="17"/>
        </w:rPr>
        <w:t>.</w:t>
      </w:r>
    </w:p>
    <w:p w14:paraId="713A533D" w14:textId="77777777" w:rsidR="0000736B"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Für vom Kunden angeordnete Leistungen, die im </w:t>
      </w:r>
      <w:r w:rsidRPr="00676156">
        <w:rPr>
          <w:rFonts w:ascii="Arial" w:hAnsi="Arial" w:cs="Arial"/>
          <w:b/>
          <w:bCs/>
          <w:kern w:val="36"/>
          <w:sz w:val="17"/>
          <w:szCs w:val="17"/>
        </w:rPr>
        <w:t>ursprünglichen Auftrag keine Deckung finden</w:t>
      </w:r>
      <w:r w:rsidRPr="00676156">
        <w:rPr>
          <w:rFonts w:ascii="Arial" w:hAnsi="Arial" w:cs="Arial"/>
          <w:kern w:val="36"/>
          <w:sz w:val="17"/>
          <w:szCs w:val="17"/>
        </w:rPr>
        <w:t>, besteht Anspruch auf angemessenes Entgelt.</w:t>
      </w:r>
    </w:p>
    <w:p w14:paraId="65984FEE" w14:textId="77777777" w:rsidR="00CD35D1" w:rsidRPr="00676156" w:rsidRDefault="00CD35D1"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sz w:val="17"/>
          <w:szCs w:val="17"/>
        </w:rPr>
        <w:t xml:space="preserve">Preisangaben verstehen sich zuzüglich der jeweils geltenden gesetzlichen </w:t>
      </w:r>
      <w:r w:rsidRPr="00676156">
        <w:rPr>
          <w:rFonts w:ascii="Arial" w:hAnsi="Arial" w:cs="Arial"/>
          <w:b/>
          <w:bCs/>
          <w:sz w:val="17"/>
          <w:szCs w:val="17"/>
        </w:rPr>
        <w:t>Umsatzsteuer</w:t>
      </w:r>
      <w:r w:rsidRPr="00676156">
        <w:rPr>
          <w:rFonts w:ascii="Arial" w:hAnsi="Arial" w:cs="Arial"/>
          <w:sz w:val="17"/>
          <w:szCs w:val="17"/>
        </w:rPr>
        <w:t xml:space="preserve"> und ab </w:t>
      </w:r>
      <w:r w:rsidR="00F123BB" w:rsidRPr="00676156">
        <w:rPr>
          <w:rFonts w:ascii="Arial" w:hAnsi="Arial" w:cs="Arial"/>
          <w:sz w:val="17"/>
          <w:szCs w:val="17"/>
        </w:rPr>
        <w:t>Lager. Verpackungs-, Transport-,</w:t>
      </w:r>
      <w:r w:rsidRPr="00676156">
        <w:rPr>
          <w:rFonts w:ascii="Arial" w:hAnsi="Arial" w:cs="Arial"/>
          <w:sz w:val="17"/>
          <w:szCs w:val="17"/>
        </w:rPr>
        <w:t xml:space="preserve"> Verladungs- und Versandkosten sowie Zoll und Versicherung gehen zu Lasten des unternehmerischen Kunden. </w:t>
      </w:r>
      <w:r w:rsidRPr="00676156">
        <w:rPr>
          <w:rFonts w:ascii="Arial" w:hAnsi="Arial" w:cs="Arial"/>
          <w:kern w:val="36"/>
          <w:sz w:val="17"/>
          <w:szCs w:val="17"/>
        </w:rPr>
        <w:t xml:space="preserve">Verbrauchern als Kunden gegenüber werden diese Kosten nur verrechnet, wenn dies einzelvertraglich ausverhandelt wurde. </w:t>
      </w:r>
      <w:r w:rsidRPr="00676156">
        <w:rPr>
          <w:rFonts w:ascii="Arial" w:hAnsi="Arial" w:cs="Arial"/>
          <w:sz w:val="17"/>
          <w:szCs w:val="17"/>
        </w:rPr>
        <w:t>Wir sind nur bei</w:t>
      </w:r>
      <w:r w:rsidR="00B07BBA" w:rsidRPr="00676156">
        <w:rPr>
          <w:rFonts w:ascii="Arial" w:hAnsi="Arial" w:cs="Arial"/>
          <w:sz w:val="17"/>
          <w:szCs w:val="17"/>
        </w:rPr>
        <w:t xml:space="preserve"> </w:t>
      </w:r>
      <w:r w:rsidRPr="00676156">
        <w:rPr>
          <w:rFonts w:ascii="Arial" w:hAnsi="Arial" w:cs="Arial"/>
          <w:sz w:val="17"/>
          <w:szCs w:val="17"/>
        </w:rPr>
        <w:t>ausdrücklicher Vereinbarung verpflichtet, Verpackung zurückzunehmen.</w:t>
      </w:r>
    </w:p>
    <w:p w14:paraId="1F3F5892" w14:textId="77777777" w:rsidR="0000736B" w:rsidRPr="00676156" w:rsidRDefault="0000736B" w:rsidP="00676156">
      <w:pPr>
        <w:numPr>
          <w:ilvl w:val="0"/>
          <w:numId w:val="1"/>
        </w:numPr>
        <w:tabs>
          <w:tab w:val="num" w:pos="0"/>
          <w:tab w:val="left" w:pos="200"/>
          <w:tab w:val="left" w:pos="240"/>
          <w:tab w:val="left" w:pos="360"/>
          <w:tab w:val="left" w:pos="400"/>
          <w:tab w:val="left" w:pos="480"/>
          <w:tab w:val="left" w:pos="600"/>
          <w:tab w:val="left" w:pos="800"/>
        </w:tabs>
        <w:spacing w:after="60"/>
        <w:ind w:left="0" w:right="79" w:firstLine="0"/>
        <w:outlineLvl w:val="0"/>
        <w:rPr>
          <w:rFonts w:ascii="Arial" w:hAnsi="Arial" w:cs="Arial"/>
          <w:b/>
          <w:bCs/>
          <w:kern w:val="36"/>
          <w:sz w:val="17"/>
          <w:szCs w:val="17"/>
          <w:u w:val="single"/>
        </w:rPr>
      </w:pPr>
      <w:r w:rsidRPr="00676156">
        <w:rPr>
          <w:rFonts w:ascii="Arial" w:hAnsi="Arial" w:cs="Arial"/>
          <w:b/>
          <w:bCs/>
          <w:kern w:val="36"/>
          <w:sz w:val="17"/>
          <w:szCs w:val="17"/>
          <w:u w:val="single"/>
        </w:rPr>
        <w:t>Beigestellte Ware</w:t>
      </w:r>
    </w:p>
    <w:p w14:paraId="5C359D39" w14:textId="77777777" w:rsidR="007C4803"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0"/>
        <w:rPr>
          <w:rFonts w:ascii="Arial" w:hAnsi="Arial" w:cs="Arial"/>
          <w:kern w:val="36"/>
          <w:sz w:val="17"/>
          <w:szCs w:val="17"/>
        </w:rPr>
      </w:pPr>
      <w:r w:rsidRPr="00676156">
        <w:rPr>
          <w:rFonts w:ascii="Arial" w:hAnsi="Arial" w:cs="Arial"/>
          <w:kern w:val="36"/>
          <w:sz w:val="17"/>
          <w:szCs w:val="17"/>
        </w:rPr>
        <w:t xml:space="preserve">Werden Geräte oder sonstige Materialien vom Kunden bereitgestellt, sind wir berechtigt, dem Kunden einen </w:t>
      </w:r>
      <w:r w:rsidRPr="00676156">
        <w:rPr>
          <w:rFonts w:ascii="Arial" w:hAnsi="Arial" w:cs="Arial"/>
          <w:b/>
          <w:bCs/>
          <w:kern w:val="36"/>
          <w:sz w:val="17"/>
          <w:szCs w:val="17"/>
        </w:rPr>
        <w:t>Zuschlag</w:t>
      </w:r>
      <w:r w:rsidRPr="00676156">
        <w:rPr>
          <w:rFonts w:ascii="Arial" w:hAnsi="Arial" w:cs="Arial"/>
          <w:kern w:val="36"/>
          <w:sz w:val="17"/>
          <w:szCs w:val="17"/>
        </w:rPr>
        <w:t xml:space="preserve"> von ______ % des Werts der beigestellten Geräte bzw</w:t>
      </w:r>
      <w:r w:rsidR="00F123BB" w:rsidRPr="00676156">
        <w:rPr>
          <w:rFonts w:ascii="Arial" w:hAnsi="Arial" w:cs="Arial"/>
          <w:kern w:val="36"/>
          <w:sz w:val="17"/>
          <w:szCs w:val="17"/>
        </w:rPr>
        <w:t>.</w:t>
      </w:r>
      <w:r w:rsidRPr="00676156">
        <w:rPr>
          <w:rFonts w:ascii="Arial" w:hAnsi="Arial" w:cs="Arial"/>
          <w:kern w:val="36"/>
          <w:sz w:val="17"/>
          <w:szCs w:val="17"/>
        </w:rPr>
        <w:t xml:space="preserve"> des Materials zu berechnen.</w:t>
      </w:r>
    </w:p>
    <w:p w14:paraId="0FDD78CA" w14:textId="77777777" w:rsidR="0000736B" w:rsidRPr="00676156" w:rsidRDefault="007C4803"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0"/>
        <w:rPr>
          <w:rFonts w:ascii="Arial" w:hAnsi="Arial" w:cs="Arial"/>
          <w:kern w:val="36"/>
          <w:sz w:val="17"/>
          <w:szCs w:val="17"/>
        </w:rPr>
      </w:pPr>
      <w:r w:rsidRPr="00676156">
        <w:rPr>
          <w:rFonts w:ascii="Arial" w:hAnsi="Arial" w:cs="Arial"/>
          <w:kern w:val="36"/>
          <w:sz w:val="17"/>
          <w:szCs w:val="17"/>
        </w:rPr>
        <w:t xml:space="preserve">Der Kunde verpflichtet sich, nur Ware beizustellen, die mit den </w:t>
      </w:r>
      <w:r w:rsidRPr="00676156">
        <w:rPr>
          <w:rFonts w:ascii="Arial" w:hAnsi="Arial" w:cs="Arial"/>
          <w:b/>
          <w:kern w:val="36"/>
          <w:sz w:val="17"/>
          <w:szCs w:val="17"/>
        </w:rPr>
        <w:t>Herstellervorgaben</w:t>
      </w:r>
      <w:r w:rsidRPr="00676156">
        <w:rPr>
          <w:rFonts w:ascii="Arial" w:hAnsi="Arial" w:cs="Arial"/>
          <w:kern w:val="36"/>
          <w:sz w:val="17"/>
          <w:szCs w:val="17"/>
        </w:rPr>
        <w:t xml:space="preserve"> übereinstimmen.</w:t>
      </w:r>
    </w:p>
    <w:p w14:paraId="3E6F9222" w14:textId="77777777" w:rsidR="0036455F"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0"/>
        <w:rPr>
          <w:rFonts w:ascii="Arial" w:hAnsi="Arial" w:cs="Arial"/>
          <w:kern w:val="36"/>
          <w:sz w:val="17"/>
          <w:szCs w:val="17"/>
        </w:rPr>
      </w:pPr>
      <w:r w:rsidRPr="00676156">
        <w:rPr>
          <w:rFonts w:ascii="Arial" w:hAnsi="Arial" w:cs="Arial"/>
          <w:kern w:val="36"/>
          <w:sz w:val="17"/>
          <w:szCs w:val="17"/>
        </w:rPr>
        <w:t xml:space="preserve">Solche vom Kunden beigestellte Geräte und sonstige Materialien sind </w:t>
      </w:r>
      <w:r w:rsidRPr="00676156">
        <w:rPr>
          <w:rFonts w:ascii="Arial" w:hAnsi="Arial" w:cs="Arial"/>
          <w:b/>
          <w:bCs/>
          <w:kern w:val="36"/>
          <w:sz w:val="17"/>
          <w:szCs w:val="17"/>
        </w:rPr>
        <w:t>nicht</w:t>
      </w:r>
      <w:r w:rsidRPr="00676156">
        <w:rPr>
          <w:rFonts w:ascii="Arial" w:hAnsi="Arial" w:cs="Arial"/>
          <w:kern w:val="36"/>
          <w:sz w:val="17"/>
          <w:szCs w:val="17"/>
        </w:rPr>
        <w:t xml:space="preserve"> Gegenstand von</w:t>
      </w:r>
      <w:r w:rsidRPr="00676156">
        <w:rPr>
          <w:rFonts w:ascii="Arial" w:hAnsi="Arial" w:cs="Arial"/>
          <w:b/>
          <w:bCs/>
          <w:kern w:val="36"/>
          <w:sz w:val="17"/>
          <w:szCs w:val="17"/>
        </w:rPr>
        <w:t xml:space="preserve"> Gewährleistung</w:t>
      </w:r>
      <w:r w:rsidRPr="00676156">
        <w:rPr>
          <w:rFonts w:ascii="Arial" w:hAnsi="Arial" w:cs="Arial"/>
          <w:kern w:val="36"/>
          <w:sz w:val="17"/>
          <w:szCs w:val="17"/>
        </w:rPr>
        <w:t>.</w:t>
      </w:r>
    </w:p>
    <w:p w14:paraId="5945F765" w14:textId="77777777" w:rsidR="0000736B" w:rsidRPr="00676156" w:rsidRDefault="0000736B" w:rsidP="00676156">
      <w:pPr>
        <w:numPr>
          <w:ilvl w:val="0"/>
          <w:numId w:val="1"/>
        </w:numPr>
        <w:tabs>
          <w:tab w:val="num" w:pos="0"/>
          <w:tab w:val="left" w:pos="200"/>
          <w:tab w:val="left" w:pos="240"/>
          <w:tab w:val="left" w:pos="360"/>
          <w:tab w:val="left" w:pos="400"/>
          <w:tab w:val="left" w:pos="480"/>
          <w:tab w:val="left" w:pos="600"/>
          <w:tab w:val="left" w:pos="800"/>
        </w:tabs>
        <w:spacing w:after="60"/>
        <w:ind w:left="0" w:right="79" w:firstLine="0"/>
        <w:outlineLvl w:val="0"/>
        <w:rPr>
          <w:rFonts w:ascii="Arial" w:hAnsi="Arial" w:cs="Arial"/>
          <w:b/>
          <w:bCs/>
          <w:kern w:val="36"/>
          <w:sz w:val="17"/>
          <w:szCs w:val="17"/>
          <w:u w:val="single"/>
        </w:rPr>
      </w:pPr>
      <w:r w:rsidRPr="00676156">
        <w:rPr>
          <w:rFonts w:ascii="Arial" w:hAnsi="Arial" w:cs="Arial"/>
          <w:b/>
          <w:bCs/>
          <w:kern w:val="36"/>
          <w:sz w:val="17"/>
          <w:szCs w:val="17"/>
          <w:u w:val="single"/>
        </w:rPr>
        <w:t>Zahlung</w:t>
      </w:r>
    </w:p>
    <w:p w14:paraId="6C30BDBF" w14:textId="77777777" w:rsidR="0000736B"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Ein </w:t>
      </w:r>
      <w:r w:rsidRPr="00676156">
        <w:rPr>
          <w:rFonts w:ascii="Arial" w:hAnsi="Arial" w:cs="Arial"/>
          <w:b/>
          <w:bCs/>
          <w:kern w:val="36"/>
          <w:sz w:val="17"/>
          <w:szCs w:val="17"/>
        </w:rPr>
        <w:t>Drittel des Entgeltes</w:t>
      </w:r>
      <w:r w:rsidRPr="00676156">
        <w:rPr>
          <w:rFonts w:ascii="Arial" w:hAnsi="Arial" w:cs="Arial"/>
          <w:kern w:val="36"/>
          <w:sz w:val="17"/>
          <w:szCs w:val="17"/>
        </w:rPr>
        <w:t xml:space="preserve"> wird bei Vertragsabschluss, ein Drittel bei Leistungsbeginn und der Rest nach Leistungsfertigstellung fällig. </w:t>
      </w:r>
    </w:p>
    <w:p w14:paraId="24EC4359" w14:textId="77777777" w:rsidR="00052291"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Die Berechtigung zu einem </w:t>
      </w:r>
      <w:r w:rsidRPr="00676156">
        <w:rPr>
          <w:rFonts w:ascii="Arial" w:hAnsi="Arial" w:cs="Arial"/>
          <w:b/>
          <w:bCs/>
          <w:kern w:val="36"/>
          <w:sz w:val="17"/>
          <w:szCs w:val="17"/>
        </w:rPr>
        <w:t>Skontoabzug</w:t>
      </w:r>
      <w:r w:rsidRPr="00676156">
        <w:rPr>
          <w:rFonts w:ascii="Arial" w:hAnsi="Arial" w:cs="Arial"/>
          <w:kern w:val="36"/>
          <w:sz w:val="17"/>
          <w:szCs w:val="17"/>
        </w:rPr>
        <w:t xml:space="preserve"> bedarf einer ausdrücklichen, gegenüber unternehmerischen Kunden schriftlichen – Vereinbarung. </w:t>
      </w:r>
    </w:p>
    <w:p w14:paraId="16E063A8" w14:textId="77777777" w:rsidR="00052291" w:rsidRPr="00676156" w:rsidRDefault="00052291"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sz w:val="17"/>
          <w:szCs w:val="17"/>
        </w:rPr>
        <w:t xml:space="preserve">Vom Kunden vorgenommene </w:t>
      </w:r>
      <w:r w:rsidRPr="00676156">
        <w:rPr>
          <w:rFonts w:ascii="Arial" w:hAnsi="Arial" w:cs="Arial"/>
          <w:b/>
          <w:bCs/>
          <w:sz w:val="17"/>
          <w:szCs w:val="17"/>
        </w:rPr>
        <w:t>Zahlungswidmungen</w:t>
      </w:r>
      <w:r w:rsidRPr="00676156">
        <w:rPr>
          <w:rFonts w:ascii="Arial" w:hAnsi="Arial" w:cs="Arial"/>
          <w:sz w:val="17"/>
          <w:szCs w:val="17"/>
        </w:rPr>
        <w:t xml:space="preserve"> auf Überweisungsbelegen sind für uns nicht verbindlich.</w:t>
      </w:r>
    </w:p>
    <w:p w14:paraId="395BF1F5" w14:textId="77777777" w:rsidR="0000736B" w:rsidRPr="00676156" w:rsidRDefault="001F693D"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eastAsia="Arial Unicode MS" w:hAnsi="Arial" w:cs="Arial"/>
          <w:kern w:val="36"/>
          <w:sz w:val="17"/>
          <w:szCs w:val="17"/>
        </w:rPr>
        <w:t xml:space="preserve">Gegenüber Unternehmern als Kunden sind wir gemäß § 456 UGB bei verschuldetem </w:t>
      </w:r>
      <w:r w:rsidRPr="00676156">
        <w:rPr>
          <w:rFonts w:ascii="Arial" w:eastAsia="Arial Unicode MS" w:hAnsi="Arial" w:cs="Arial"/>
          <w:b/>
          <w:kern w:val="36"/>
          <w:sz w:val="17"/>
          <w:szCs w:val="17"/>
        </w:rPr>
        <w:t>Zahlungsverzug</w:t>
      </w:r>
      <w:r w:rsidRPr="00676156">
        <w:rPr>
          <w:rFonts w:ascii="Arial" w:eastAsia="Arial Unicode MS" w:hAnsi="Arial" w:cs="Arial"/>
          <w:kern w:val="36"/>
          <w:sz w:val="17"/>
          <w:szCs w:val="17"/>
        </w:rPr>
        <w:t xml:space="preserve"> dazu berechtigt, </w:t>
      </w:r>
      <w:r w:rsidRPr="00676156">
        <w:rPr>
          <w:rFonts w:ascii="Arial" w:eastAsia="Arial Unicode MS" w:hAnsi="Arial" w:cs="Arial"/>
          <w:b/>
          <w:kern w:val="36"/>
          <w:sz w:val="17"/>
          <w:szCs w:val="17"/>
        </w:rPr>
        <w:t xml:space="preserve">9,2 % </w:t>
      </w:r>
      <w:r w:rsidRPr="00676156">
        <w:rPr>
          <w:rFonts w:ascii="Arial" w:eastAsia="Arial Unicode MS" w:hAnsi="Arial" w:cs="Arial"/>
          <w:kern w:val="36"/>
          <w:sz w:val="17"/>
          <w:szCs w:val="17"/>
        </w:rPr>
        <w:t xml:space="preserve">Punkte über dem Basiszinssatz zu berechnen. Gegenüber Verbrauchern berechnen wir einen Zinssatz </w:t>
      </w:r>
      <w:proofErr w:type="spellStart"/>
      <w:r w:rsidRPr="00676156">
        <w:rPr>
          <w:rFonts w:ascii="Arial" w:eastAsia="Arial Unicode MS" w:hAnsi="Arial" w:cs="Arial"/>
          <w:kern w:val="36"/>
          <w:sz w:val="17"/>
          <w:szCs w:val="17"/>
        </w:rPr>
        <w:t>iHv</w:t>
      </w:r>
      <w:proofErr w:type="spellEnd"/>
      <w:r w:rsidRPr="00676156">
        <w:rPr>
          <w:rFonts w:ascii="Arial" w:eastAsia="Arial Unicode MS" w:hAnsi="Arial" w:cs="Arial"/>
          <w:kern w:val="36"/>
          <w:sz w:val="17"/>
          <w:szCs w:val="17"/>
        </w:rPr>
        <w:t xml:space="preserve"> </w:t>
      </w:r>
      <w:r w:rsidR="00C9154D" w:rsidRPr="00676156">
        <w:rPr>
          <w:rFonts w:ascii="Arial" w:eastAsia="Arial Unicode MS" w:hAnsi="Arial" w:cs="Arial"/>
          <w:b/>
          <w:kern w:val="36"/>
          <w:sz w:val="17"/>
          <w:szCs w:val="17"/>
        </w:rPr>
        <w:t>4</w:t>
      </w:r>
      <w:r w:rsidRPr="00676156">
        <w:rPr>
          <w:rFonts w:ascii="Arial" w:eastAsia="Arial Unicode MS" w:hAnsi="Arial" w:cs="Arial"/>
          <w:b/>
          <w:kern w:val="36"/>
          <w:sz w:val="17"/>
          <w:szCs w:val="17"/>
        </w:rPr>
        <w:t>%.</w:t>
      </w:r>
      <w:r w:rsidR="0000736B" w:rsidRPr="00676156">
        <w:rPr>
          <w:rFonts w:ascii="Arial" w:hAnsi="Arial" w:cs="Arial"/>
          <w:kern w:val="36"/>
          <w:sz w:val="17"/>
          <w:szCs w:val="17"/>
        </w:rPr>
        <w:t xml:space="preserve"> </w:t>
      </w:r>
    </w:p>
    <w:p w14:paraId="175E1A40" w14:textId="77777777" w:rsidR="0000736B"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Die Geltendmachung eines </w:t>
      </w:r>
      <w:r w:rsidRPr="00676156">
        <w:rPr>
          <w:rFonts w:ascii="Arial" w:hAnsi="Arial" w:cs="Arial"/>
          <w:b/>
          <w:bCs/>
          <w:kern w:val="36"/>
          <w:sz w:val="17"/>
          <w:szCs w:val="17"/>
        </w:rPr>
        <w:t>weiteren Verzugsschadens</w:t>
      </w:r>
      <w:r w:rsidRPr="00676156">
        <w:rPr>
          <w:rFonts w:ascii="Arial" w:hAnsi="Arial" w:cs="Arial"/>
          <w:kern w:val="36"/>
          <w:sz w:val="17"/>
          <w:szCs w:val="17"/>
        </w:rPr>
        <w:t xml:space="preserve"> bleibt vorbehalten, gegenüber Verbrauchern als Kunden jedoch nur, wenn dies im Einzelnen ausgehandelt wird. </w:t>
      </w:r>
    </w:p>
    <w:p w14:paraId="1021BF5A" w14:textId="77777777" w:rsidR="0000736B"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Kommt der unternehmerische Kunde im Rahmen anderer mit uns bestehender Vertragsverhältnisse in Zahlungsverzug, so sind wir berechtigt, die </w:t>
      </w:r>
      <w:r w:rsidRPr="00676156">
        <w:rPr>
          <w:rFonts w:ascii="Arial" w:hAnsi="Arial" w:cs="Arial"/>
          <w:b/>
          <w:bCs/>
          <w:kern w:val="36"/>
          <w:sz w:val="17"/>
          <w:szCs w:val="17"/>
        </w:rPr>
        <w:t>Erfüllung</w:t>
      </w:r>
      <w:r w:rsidRPr="00676156">
        <w:rPr>
          <w:rFonts w:ascii="Arial" w:hAnsi="Arial" w:cs="Arial"/>
          <w:kern w:val="36"/>
          <w:sz w:val="17"/>
          <w:szCs w:val="17"/>
        </w:rPr>
        <w:t xml:space="preserve"> unserer Verpflichtungen aus diesem Vertrag bis zur Erfüllung durch den Kunden </w:t>
      </w:r>
      <w:r w:rsidRPr="00676156">
        <w:rPr>
          <w:rFonts w:ascii="Arial" w:hAnsi="Arial" w:cs="Arial"/>
          <w:b/>
          <w:bCs/>
          <w:kern w:val="36"/>
          <w:sz w:val="17"/>
          <w:szCs w:val="17"/>
        </w:rPr>
        <w:t>einzustellen</w:t>
      </w:r>
      <w:r w:rsidRPr="00676156">
        <w:rPr>
          <w:rFonts w:ascii="Arial" w:hAnsi="Arial" w:cs="Arial"/>
          <w:kern w:val="36"/>
          <w:sz w:val="17"/>
          <w:szCs w:val="17"/>
        </w:rPr>
        <w:t xml:space="preserve">. </w:t>
      </w:r>
    </w:p>
    <w:p w14:paraId="79B698B6" w14:textId="77777777" w:rsidR="0000736B"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Wir sind dann auch berechtigt, alle Forderungen für bereits erbrachte Leistungen aus der laufenden Geschäftsbeziehung mit dem Kunden </w:t>
      </w:r>
      <w:r w:rsidRPr="00676156">
        <w:rPr>
          <w:rFonts w:ascii="Arial" w:hAnsi="Arial" w:cs="Arial"/>
          <w:b/>
          <w:bCs/>
          <w:kern w:val="36"/>
          <w:sz w:val="17"/>
          <w:szCs w:val="17"/>
        </w:rPr>
        <w:t>fällig zu stellen</w:t>
      </w:r>
      <w:r w:rsidRPr="00676156">
        <w:rPr>
          <w:rFonts w:ascii="Arial" w:hAnsi="Arial" w:cs="Arial"/>
          <w:kern w:val="36"/>
          <w:sz w:val="17"/>
          <w:szCs w:val="17"/>
        </w:rPr>
        <w:t>. Dies gegenüber Verbrauchern als Kunden nur für den Fall, dass eine rückständige Leistung zumindest seit sechs Wochen fällig ist und wir unter Androhung dieser Folge den Kunden unter Setzung einer Nachfrist von mindestens zwei Wochen erfolglos gemahnt haben.</w:t>
      </w:r>
    </w:p>
    <w:p w14:paraId="6D0D8715" w14:textId="77777777" w:rsidR="0000736B"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Eine </w:t>
      </w:r>
      <w:r w:rsidRPr="00676156">
        <w:rPr>
          <w:rFonts w:ascii="Arial" w:hAnsi="Arial" w:cs="Arial"/>
          <w:b/>
          <w:bCs/>
          <w:kern w:val="36"/>
          <w:sz w:val="17"/>
          <w:szCs w:val="17"/>
        </w:rPr>
        <w:t>Aufrechnungsbefugnis</w:t>
      </w:r>
      <w:r w:rsidRPr="00676156">
        <w:rPr>
          <w:rFonts w:ascii="Arial" w:hAnsi="Arial" w:cs="Arial"/>
          <w:kern w:val="36"/>
          <w:sz w:val="17"/>
          <w:szCs w:val="17"/>
        </w:rPr>
        <w:t xml:space="preserve"> steht dem Kunden nur insoweit zu, als Gegenansprüche gerichtlich festgestellt oder von uns anerkannt worden sind. Verbrauchern als Kunden steht eine Aufrechnungsbefugnis auch zu, soweit Gegenansprüche im rechtlichen Zusammenhang mit der Zahlungsverbindlichkeit des Kunden stehen, sowie bei Zahlungsunfähigkeit unseres Unternehmens.</w:t>
      </w:r>
    </w:p>
    <w:p w14:paraId="3B043255" w14:textId="77777777" w:rsidR="00F82195" w:rsidRPr="00676156" w:rsidRDefault="00F82195"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sz w:val="17"/>
          <w:szCs w:val="17"/>
        </w:rPr>
        <w:t xml:space="preserve">Der Kunde ist nicht berechtigt, Forderungen und </w:t>
      </w:r>
      <w:r w:rsidRPr="00676156">
        <w:rPr>
          <w:rFonts w:ascii="Arial" w:hAnsi="Arial" w:cs="Arial"/>
          <w:kern w:val="36"/>
          <w:sz w:val="17"/>
          <w:szCs w:val="17"/>
        </w:rPr>
        <w:t>Rechte</w:t>
      </w:r>
      <w:r w:rsidRPr="00676156">
        <w:rPr>
          <w:rFonts w:ascii="Arial" w:hAnsi="Arial" w:cs="Arial"/>
          <w:sz w:val="17"/>
          <w:szCs w:val="17"/>
        </w:rPr>
        <w:t xml:space="preserve"> aus dem Vertragsverhältnis ohne unsere schriftliche Zustimmung </w:t>
      </w:r>
      <w:r w:rsidRPr="00676156">
        <w:rPr>
          <w:rFonts w:ascii="Arial" w:hAnsi="Arial" w:cs="Arial"/>
          <w:b/>
          <w:bCs/>
          <w:sz w:val="17"/>
          <w:szCs w:val="17"/>
        </w:rPr>
        <w:t>abzutreten</w:t>
      </w:r>
      <w:r w:rsidRPr="00676156">
        <w:rPr>
          <w:rFonts w:ascii="Arial" w:hAnsi="Arial" w:cs="Arial"/>
          <w:sz w:val="17"/>
          <w:szCs w:val="17"/>
        </w:rPr>
        <w:t xml:space="preserve">. </w:t>
      </w:r>
    </w:p>
    <w:p w14:paraId="2B0BAA8A" w14:textId="77777777" w:rsidR="00F82195" w:rsidRPr="00676156" w:rsidRDefault="00F82195"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sz w:val="17"/>
          <w:szCs w:val="17"/>
        </w:rPr>
        <w:t xml:space="preserve">Leistet </w:t>
      </w:r>
      <w:r w:rsidR="0021627A" w:rsidRPr="00676156">
        <w:rPr>
          <w:rFonts w:ascii="Arial" w:hAnsi="Arial" w:cs="Arial"/>
          <w:sz w:val="17"/>
          <w:szCs w:val="17"/>
        </w:rPr>
        <w:t xml:space="preserve">die </w:t>
      </w:r>
      <w:r w:rsidRPr="00676156">
        <w:rPr>
          <w:rFonts w:ascii="Arial" w:hAnsi="Arial" w:cs="Arial"/>
          <w:sz w:val="17"/>
          <w:szCs w:val="17"/>
        </w:rPr>
        <w:t xml:space="preserve">Versicherung </w:t>
      </w:r>
      <w:r w:rsidR="0021627A" w:rsidRPr="00676156">
        <w:rPr>
          <w:rFonts w:ascii="Arial" w:hAnsi="Arial" w:cs="Arial"/>
          <w:sz w:val="17"/>
          <w:szCs w:val="17"/>
        </w:rPr>
        <w:t xml:space="preserve">des Kunden </w:t>
      </w:r>
      <w:r w:rsidRPr="00676156">
        <w:rPr>
          <w:rFonts w:ascii="Arial" w:hAnsi="Arial" w:cs="Arial"/>
          <w:sz w:val="17"/>
          <w:szCs w:val="17"/>
        </w:rPr>
        <w:t xml:space="preserve">trotz </w:t>
      </w:r>
      <w:r w:rsidRPr="00676156">
        <w:rPr>
          <w:rFonts w:ascii="Arial" w:hAnsi="Arial" w:cs="Arial"/>
          <w:b/>
          <w:sz w:val="17"/>
          <w:szCs w:val="17"/>
        </w:rPr>
        <w:t>Direktverrechnungszusage</w:t>
      </w:r>
      <w:r w:rsidRPr="00676156">
        <w:rPr>
          <w:rFonts w:ascii="Arial" w:hAnsi="Arial" w:cs="Arial"/>
          <w:sz w:val="17"/>
          <w:szCs w:val="17"/>
        </w:rPr>
        <w:t xml:space="preserve"> nicht, so verpflichtet sich der Kund</w:t>
      </w:r>
      <w:r w:rsidR="00EC54E5" w:rsidRPr="00676156">
        <w:rPr>
          <w:rFonts w:ascii="Arial" w:hAnsi="Arial" w:cs="Arial"/>
          <w:sz w:val="17"/>
          <w:szCs w:val="17"/>
        </w:rPr>
        <w:t>e</w:t>
      </w:r>
      <w:r w:rsidRPr="00676156">
        <w:rPr>
          <w:rFonts w:ascii="Arial" w:hAnsi="Arial" w:cs="Arial"/>
          <w:sz w:val="17"/>
          <w:szCs w:val="17"/>
        </w:rPr>
        <w:t>, unser</w:t>
      </w:r>
      <w:r w:rsidR="008F4438" w:rsidRPr="00676156">
        <w:rPr>
          <w:rFonts w:ascii="Arial" w:hAnsi="Arial" w:cs="Arial"/>
          <w:sz w:val="17"/>
          <w:szCs w:val="17"/>
        </w:rPr>
        <w:t>e</w:t>
      </w:r>
      <w:r w:rsidRPr="00676156">
        <w:rPr>
          <w:rFonts w:ascii="Arial" w:hAnsi="Arial" w:cs="Arial"/>
          <w:sz w:val="17"/>
          <w:szCs w:val="17"/>
        </w:rPr>
        <w:t xml:space="preserve"> Leistung bzw. einen allfälli</w:t>
      </w:r>
      <w:r w:rsidR="0021627A" w:rsidRPr="00676156">
        <w:rPr>
          <w:rFonts w:ascii="Arial" w:hAnsi="Arial" w:cs="Arial"/>
          <w:sz w:val="17"/>
          <w:szCs w:val="17"/>
        </w:rPr>
        <w:t>gen Selbstbehalt zu bezahl</w:t>
      </w:r>
      <w:r w:rsidRPr="00676156">
        <w:rPr>
          <w:rFonts w:ascii="Arial" w:hAnsi="Arial" w:cs="Arial"/>
          <w:sz w:val="17"/>
          <w:szCs w:val="17"/>
        </w:rPr>
        <w:t xml:space="preserve">en. </w:t>
      </w:r>
    </w:p>
    <w:p w14:paraId="799A4ACB" w14:textId="77777777" w:rsidR="0000736B"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Bei Überschreitung der Zahlungsfrist verfallen gewährte </w:t>
      </w:r>
      <w:r w:rsidRPr="00676156">
        <w:rPr>
          <w:rFonts w:ascii="Arial" w:hAnsi="Arial" w:cs="Arial"/>
          <w:b/>
          <w:bCs/>
          <w:kern w:val="36"/>
          <w:sz w:val="17"/>
          <w:szCs w:val="17"/>
        </w:rPr>
        <w:t>Vergütungen</w:t>
      </w:r>
      <w:r w:rsidRPr="00676156">
        <w:rPr>
          <w:rFonts w:ascii="Arial" w:hAnsi="Arial" w:cs="Arial"/>
          <w:kern w:val="36"/>
          <w:sz w:val="17"/>
          <w:szCs w:val="17"/>
        </w:rPr>
        <w:t xml:space="preserve"> (Rabatte, Abschläge u.a.) und werden der Rechnung zugerechnet. </w:t>
      </w:r>
    </w:p>
    <w:p w14:paraId="2F3445B5" w14:textId="77777777" w:rsidR="0000736B"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u w:val="single"/>
        </w:rPr>
      </w:pPr>
      <w:r w:rsidRPr="00676156">
        <w:rPr>
          <w:rFonts w:ascii="Arial" w:hAnsi="Arial" w:cs="Arial"/>
          <w:kern w:val="36"/>
          <w:sz w:val="17"/>
          <w:szCs w:val="17"/>
        </w:rPr>
        <w:t xml:space="preserve">Für zur </w:t>
      </w:r>
      <w:proofErr w:type="spellStart"/>
      <w:r w:rsidRPr="00676156">
        <w:rPr>
          <w:rFonts w:ascii="Arial" w:hAnsi="Arial" w:cs="Arial"/>
          <w:kern w:val="36"/>
          <w:sz w:val="17"/>
          <w:szCs w:val="17"/>
        </w:rPr>
        <w:t>Einbringlichmachung</w:t>
      </w:r>
      <w:proofErr w:type="spellEnd"/>
      <w:r w:rsidRPr="00676156">
        <w:rPr>
          <w:rFonts w:ascii="Arial" w:hAnsi="Arial" w:cs="Arial"/>
          <w:kern w:val="36"/>
          <w:sz w:val="17"/>
          <w:szCs w:val="17"/>
        </w:rPr>
        <w:t xml:space="preserve"> no</w:t>
      </w:r>
      <w:r w:rsidR="008F4438" w:rsidRPr="00676156">
        <w:rPr>
          <w:rFonts w:ascii="Arial" w:hAnsi="Arial" w:cs="Arial"/>
          <w:kern w:val="36"/>
          <w:sz w:val="17"/>
          <w:szCs w:val="17"/>
        </w:rPr>
        <w:t>twendige und zweckentsprechende</w:t>
      </w:r>
      <w:r w:rsidRPr="00676156">
        <w:rPr>
          <w:rFonts w:ascii="Arial" w:hAnsi="Arial" w:cs="Arial"/>
          <w:kern w:val="36"/>
          <w:sz w:val="17"/>
          <w:szCs w:val="17"/>
        </w:rPr>
        <w:t xml:space="preserve"> </w:t>
      </w:r>
      <w:r w:rsidRPr="00676156">
        <w:rPr>
          <w:rFonts w:ascii="Arial" w:hAnsi="Arial" w:cs="Arial"/>
          <w:b/>
          <w:bCs/>
          <w:kern w:val="36"/>
          <w:sz w:val="17"/>
          <w:szCs w:val="17"/>
        </w:rPr>
        <w:t>Mahnungen</w:t>
      </w:r>
      <w:r w:rsidRPr="00676156">
        <w:rPr>
          <w:rFonts w:ascii="Arial" w:hAnsi="Arial" w:cs="Arial"/>
          <w:kern w:val="36"/>
          <w:sz w:val="17"/>
          <w:szCs w:val="17"/>
        </w:rPr>
        <w:t xml:space="preserve"> verpflichtet sich der Kunde bei verschuldetem Zahlungsverzug zur Bezahlung von Mahnspesen pro Mahnung in Höhe von € ____ soweit dies im angemessenen Verhältnis zur betriebenen Forderung steht. </w:t>
      </w:r>
    </w:p>
    <w:p w14:paraId="03630341" w14:textId="77777777" w:rsidR="00A766C3" w:rsidRPr="00676156" w:rsidRDefault="00466200" w:rsidP="00676156">
      <w:pPr>
        <w:numPr>
          <w:ilvl w:val="0"/>
          <w:numId w:val="1"/>
        </w:numPr>
        <w:tabs>
          <w:tab w:val="num" w:pos="0"/>
          <w:tab w:val="left" w:pos="200"/>
          <w:tab w:val="left" w:pos="240"/>
          <w:tab w:val="left" w:pos="360"/>
          <w:tab w:val="left" w:pos="400"/>
          <w:tab w:val="left" w:pos="480"/>
          <w:tab w:val="left" w:pos="600"/>
          <w:tab w:val="left" w:pos="800"/>
        </w:tabs>
        <w:spacing w:after="60"/>
        <w:ind w:left="0" w:right="79" w:firstLine="0"/>
        <w:outlineLvl w:val="0"/>
        <w:rPr>
          <w:rFonts w:ascii="Arial" w:hAnsi="Arial" w:cs="Arial"/>
          <w:b/>
          <w:bCs/>
          <w:kern w:val="36"/>
          <w:sz w:val="17"/>
          <w:szCs w:val="17"/>
          <w:u w:val="single"/>
        </w:rPr>
      </w:pPr>
      <w:r w:rsidRPr="00676156">
        <w:rPr>
          <w:rFonts w:ascii="Arial" w:hAnsi="Arial" w:cs="Arial"/>
          <w:b/>
          <w:bCs/>
          <w:kern w:val="36"/>
          <w:sz w:val="17"/>
          <w:szCs w:val="17"/>
          <w:u w:val="single"/>
        </w:rPr>
        <w:t xml:space="preserve"> </w:t>
      </w:r>
      <w:r w:rsidR="00A766C3" w:rsidRPr="00676156">
        <w:rPr>
          <w:rFonts w:ascii="Arial" w:hAnsi="Arial" w:cs="Arial"/>
          <w:b/>
          <w:bCs/>
          <w:kern w:val="36"/>
          <w:sz w:val="17"/>
          <w:szCs w:val="17"/>
          <w:u w:val="single"/>
        </w:rPr>
        <w:t xml:space="preserve">Zurückbehaltung des </w:t>
      </w:r>
      <w:r w:rsidR="008F4438" w:rsidRPr="00676156">
        <w:rPr>
          <w:rFonts w:ascii="Arial" w:hAnsi="Arial" w:cs="Arial"/>
          <w:b/>
          <w:bCs/>
          <w:kern w:val="36"/>
          <w:sz w:val="17"/>
          <w:szCs w:val="17"/>
          <w:u w:val="single"/>
        </w:rPr>
        <w:t>Kfz</w:t>
      </w:r>
    </w:p>
    <w:p w14:paraId="08808791" w14:textId="77777777" w:rsidR="00A766C3" w:rsidRPr="00676156" w:rsidRDefault="00A766C3"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Für alle unsere Forderungen aus dem gegenständlichen Auftrag, insbesondere auch für </w:t>
      </w:r>
      <w:r w:rsidRPr="00676156">
        <w:rPr>
          <w:rFonts w:ascii="Arial" w:hAnsi="Arial" w:cs="Arial"/>
          <w:kern w:val="36"/>
          <w:sz w:val="17"/>
          <w:szCs w:val="17"/>
        </w:rPr>
        <w:lastRenderedPageBreak/>
        <w:t xml:space="preserve">Ersatz notwendiger und nützlicher </w:t>
      </w:r>
      <w:r w:rsidRPr="00676156">
        <w:rPr>
          <w:rFonts w:ascii="Arial" w:hAnsi="Arial" w:cs="Arial"/>
          <w:b/>
          <w:kern w:val="36"/>
          <w:sz w:val="17"/>
          <w:szCs w:val="17"/>
        </w:rPr>
        <w:t>Aufwendungen</w:t>
      </w:r>
      <w:r w:rsidRPr="00676156">
        <w:rPr>
          <w:rFonts w:ascii="Arial" w:hAnsi="Arial" w:cs="Arial"/>
          <w:kern w:val="36"/>
          <w:sz w:val="17"/>
          <w:szCs w:val="17"/>
        </w:rPr>
        <w:t xml:space="preserve"> sowie vom Kunden verschuldeten Schadens, steht uns ein Zurückbehaltungsrecht an dem Reparaturgegenstand </w:t>
      </w:r>
      <w:r w:rsidR="00C74803">
        <w:rPr>
          <w:rFonts w:ascii="Arial" w:hAnsi="Arial" w:cs="Arial"/>
          <w:kern w:val="36"/>
          <w:sz w:val="17"/>
          <w:szCs w:val="17"/>
        </w:rPr>
        <w:t xml:space="preserve">gegen den </w:t>
      </w:r>
      <w:r w:rsidRPr="00676156">
        <w:rPr>
          <w:rFonts w:ascii="Arial" w:hAnsi="Arial" w:cs="Arial"/>
          <w:kern w:val="36"/>
          <w:sz w:val="17"/>
          <w:szCs w:val="17"/>
        </w:rPr>
        <w:t xml:space="preserve">Kunden </w:t>
      </w:r>
      <w:r w:rsidR="00C74803">
        <w:rPr>
          <w:rFonts w:ascii="Arial" w:hAnsi="Arial" w:cs="Arial"/>
          <w:kern w:val="36"/>
          <w:sz w:val="17"/>
          <w:szCs w:val="17"/>
        </w:rPr>
        <w:t>und auch einem von diesem verschieden Eigentümer (</w:t>
      </w:r>
      <w:proofErr w:type="spellStart"/>
      <w:r w:rsidR="00C74803">
        <w:rPr>
          <w:rFonts w:ascii="Arial" w:hAnsi="Arial" w:cs="Arial"/>
          <w:kern w:val="36"/>
          <w:sz w:val="17"/>
          <w:szCs w:val="17"/>
        </w:rPr>
        <w:t>z.B</w:t>
      </w:r>
      <w:proofErr w:type="spellEnd"/>
      <w:r w:rsidR="00C74803">
        <w:rPr>
          <w:rFonts w:ascii="Arial" w:hAnsi="Arial" w:cs="Arial"/>
          <w:kern w:val="36"/>
          <w:sz w:val="17"/>
          <w:szCs w:val="17"/>
        </w:rPr>
        <w:t xml:space="preserve">: Leasinggeber) </w:t>
      </w:r>
      <w:r w:rsidRPr="00676156">
        <w:rPr>
          <w:rFonts w:ascii="Arial" w:hAnsi="Arial" w:cs="Arial"/>
          <w:kern w:val="36"/>
          <w:sz w:val="17"/>
          <w:szCs w:val="17"/>
        </w:rPr>
        <w:t>zu.</w:t>
      </w:r>
    </w:p>
    <w:p w14:paraId="45DD8CEF" w14:textId="77777777" w:rsidR="00A766C3" w:rsidRPr="00676156" w:rsidRDefault="00A766C3"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Forderungen des Kunden auf Ausfolgung an ihn oder Dritte einschließlich </w:t>
      </w:r>
      <w:r w:rsidRPr="00676156">
        <w:rPr>
          <w:rFonts w:ascii="Arial" w:hAnsi="Arial" w:cs="Arial"/>
          <w:b/>
          <w:kern w:val="36"/>
          <w:sz w:val="17"/>
          <w:szCs w:val="17"/>
        </w:rPr>
        <w:t>Weisungen</w:t>
      </w:r>
      <w:r w:rsidRPr="00676156">
        <w:rPr>
          <w:rFonts w:ascii="Arial" w:hAnsi="Arial" w:cs="Arial"/>
          <w:kern w:val="36"/>
          <w:sz w:val="17"/>
          <w:szCs w:val="17"/>
        </w:rPr>
        <w:t xml:space="preserve">, über den Reparaturgegenstand in bestimmter Weise zu verfügen, können wir bis zur vollständigen Bezahlung des Entgelts und allfälliger Ersatzansprüche das Zurückbehaltungsrecht an der Sache sowie die Zug-um-Zug-Einrede </w:t>
      </w:r>
      <w:r w:rsidR="00466200" w:rsidRPr="00676156">
        <w:rPr>
          <w:rFonts w:ascii="Arial" w:hAnsi="Arial" w:cs="Arial"/>
          <w:kern w:val="36"/>
          <w:sz w:val="17"/>
          <w:szCs w:val="17"/>
        </w:rPr>
        <w:t xml:space="preserve">(gleichzeitiger Austausch von Kfz und Geld) </w:t>
      </w:r>
      <w:r w:rsidRPr="00676156">
        <w:rPr>
          <w:rFonts w:ascii="Arial" w:hAnsi="Arial" w:cs="Arial"/>
          <w:kern w:val="36"/>
          <w:sz w:val="17"/>
          <w:szCs w:val="17"/>
        </w:rPr>
        <w:t>entgegenhalten.</w:t>
      </w:r>
    </w:p>
    <w:p w14:paraId="5F747CB2" w14:textId="77777777" w:rsidR="00A92FF6" w:rsidRPr="00676156" w:rsidRDefault="0000736B" w:rsidP="00676156">
      <w:pPr>
        <w:numPr>
          <w:ilvl w:val="0"/>
          <w:numId w:val="1"/>
        </w:numPr>
        <w:tabs>
          <w:tab w:val="num" w:pos="0"/>
          <w:tab w:val="left" w:pos="200"/>
          <w:tab w:val="left" w:pos="240"/>
          <w:tab w:val="left" w:pos="360"/>
          <w:tab w:val="left" w:pos="400"/>
          <w:tab w:val="left" w:pos="480"/>
          <w:tab w:val="left" w:pos="600"/>
          <w:tab w:val="left" w:pos="800"/>
        </w:tabs>
        <w:spacing w:after="60"/>
        <w:ind w:left="0" w:right="79" w:firstLine="0"/>
        <w:outlineLvl w:val="0"/>
        <w:rPr>
          <w:rFonts w:ascii="Arial" w:hAnsi="Arial" w:cs="Arial"/>
          <w:b/>
          <w:bCs/>
          <w:kern w:val="36"/>
          <w:sz w:val="17"/>
          <w:szCs w:val="17"/>
          <w:u w:val="single"/>
        </w:rPr>
      </w:pPr>
      <w:r w:rsidRPr="00676156">
        <w:rPr>
          <w:rFonts w:ascii="Arial" w:hAnsi="Arial" w:cs="Arial"/>
          <w:b/>
          <w:bCs/>
          <w:kern w:val="36"/>
          <w:sz w:val="17"/>
          <w:szCs w:val="17"/>
          <w:u w:val="single"/>
        </w:rPr>
        <w:t>Bonitätsprüfung</w:t>
      </w:r>
    </w:p>
    <w:p w14:paraId="12E0AAA2" w14:textId="77777777" w:rsidR="00A92FF6"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bCs/>
          <w:kern w:val="36"/>
          <w:sz w:val="17"/>
          <w:szCs w:val="17"/>
          <w:u w:val="single"/>
        </w:rPr>
      </w:pPr>
      <w:r w:rsidRPr="00676156">
        <w:rPr>
          <w:rFonts w:ascii="Arial" w:hAnsi="Arial" w:cs="Arial"/>
          <w:kern w:val="36"/>
          <w:sz w:val="17"/>
          <w:szCs w:val="17"/>
        </w:rPr>
        <w:t xml:space="preserve">Der Kunde </w:t>
      </w:r>
      <w:r w:rsidR="00843FE8">
        <w:rPr>
          <w:rFonts w:ascii="Arial" w:hAnsi="Arial" w:cs="Arial"/>
          <w:kern w:val="36"/>
          <w:sz w:val="17"/>
          <w:szCs w:val="17"/>
        </w:rPr>
        <w:t xml:space="preserve">/ </w:t>
      </w:r>
      <w:r w:rsidR="00843FE8" w:rsidRPr="00843FE8">
        <w:rPr>
          <w:rFonts w:ascii="Arial" w:hAnsi="Arial" w:cs="Arial"/>
          <w:i/>
          <w:kern w:val="36"/>
          <w:sz w:val="17"/>
          <w:szCs w:val="17"/>
        </w:rPr>
        <w:t>der ausländische Kunde</w:t>
      </w:r>
      <w:r w:rsidR="00843FE8">
        <w:rPr>
          <w:rFonts w:ascii="Arial" w:hAnsi="Arial" w:cs="Arial"/>
          <w:kern w:val="36"/>
          <w:sz w:val="17"/>
          <w:szCs w:val="17"/>
        </w:rPr>
        <w:t xml:space="preserve"> </w:t>
      </w:r>
      <w:r w:rsidRPr="00676156">
        <w:rPr>
          <w:rFonts w:ascii="Arial" w:hAnsi="Arial" w:cs="Arial"/>
          <w:kern w:val="36"/>
          <w:sz w:val="17"/>
          <w:szCs w:val="17"/>
        </w:rPr>
        <w:t>erklärt sein ausdrückliches</w:t>
      </w:r>
      <w:r w:rsidR="00857544" w:rsidRPr="00676156">
        <w:rPr>
          <w:rFonts w:ascii="Arial" w:hAnsi="Arial" w:cs="Arial"/>
          <w:kern w:val="36"/>
          <w:sz w:val="17"/>
          <w:szCs w:val="17"/>
        </w:rPr>
        <w:t xml:space="preserve"> </w:t>
      </w:r>
      <w:r w:rsidRPr="00676156">
        <w:rPr>
          <w:rFonts w:ascii="Arial" w:hAnsi="Arial" w:cs="Arial"/>
          <w:kern w:val="36"/>
          <w:sz w:val="17"/>
          <w:szCs w:val="17"/>
        </w:rPr>
        <w:t xml:space="preserve">Einverständnis, dass seine Daten ausschließlich zum Zwecke des Gläubigerschutzes an die staatlich bevorrechteten </w:t>
      </w:r>
      <w:r w:rsidRPr="00676156">
        <w:rPr>
          <w:rFonts w:ascii="Arial" w:hAnsi="Arial" w:cs="Arial"/>
          <w:b/>
          <w:bCs/>
          <w:kern w:val="36"/>
          <w:sz w:val="17"/>
          <w:szCs w:val="17"/>
        </w:rPr>
        <w:t>Gläubigerschutzverbände</w:t>
      </w:r>
      <w:r w:rsidR="006F1780">
        <w:rPr>
          <w:rFonts w:ascii="Arial" w:hAnsi="Arial" w:cs="Arial"/>
          <w:b/>
          <w:bCs/>
          <w:kern w:val="36"/>
          <w:sz w:val="17"/>
          <w:szCs w:val="17"/>
        </w:rPr>
        <w:t>,</w:t>
      </w:r>
      <w:r w:rsidRPr="00676156">
        <w:rPr>
          <w:rFonts w:ascii="Arial" w:hAnsi="Arial" w:cs="Arial"/>
          <w:kern w:val="36"/>
          <w:sz w:val="17"/>
          <w:szCs w:val="17"/>
        </w:rPr>
        <w:t xml:space="preserve"> </w:t>
      </w:r>
      <w:bookmarkStart w:id="0" w:name="_Ref200768630"/>
      <w:r w:rsidR="00A92FF6" w:rsidRPr="00676156">
        <w:rPr>
          <w:rFonts w:ascii="Arial" w:hAnsi="Arial" w:cs="Arial"/>
          <w:kern w:val="36"/>
          <w:sz w:val="17"/>
          <w:szCs w:val="17"/>
        </w:rPr>
        <w:t>Alpenländischer</w:t>
      </w:r>
      <w:r w:rsidR="00A92FF6" w:rsidRPr="00676156">
        <w:rPr>
          <w:rFonts w:ascii="Arial" w:hAnsi="Arial" w:cs="Arial"/>
          <w:sz w:val="17"/>
          <w:szCs w:val="17"/>
        </w:rPr>
        <w:t xml:space="preserve"> Kreditorenverband (AKV), Österreichischer </w:t>
      </w:r>
      <w:r w:rsidR="00A92FF6" w:rsidRPr="00676156">
        <w:rPr>
          <w:rFonts w:ascii="Arial" w:hAnsi="Arial" w:cs="Arial"/>
          <w:kern w:val="36"/>
          <w:sz w:val="17"/>
          <w:szCs w:val="17"/>
        </w:rPr>
        <w:t>Verband</w:t>
      </w:r>
      <w:r w:rsidR="00A92FF6" w:rsidRPr="00676156">
        <w:rPr>
          <w:rFonts w:ascii="Arial" w:hAnsi="Arial" w:cs="Arial"/>
          <w:sz w:val="17"/>
          <w:szCs w:val="17"/>
        </w:rPr>
        <w:t xml:space="preserve"> Creditreform (ÖVC), Insolvenzschutzverband für Arbeitnehmer oder Arbeitnehmerinnen (ISA) und Kreditschutzverband von 1870</w:t>
      </w:r>
      <w:r w:rsidR="00466200" w:rsidRPr="00676156">
        <w:rPr>
          <w:rFonts w:ascii="Arial" w:hAnsi="Arial" w:cs="Arial"/>
          <w:sz w:val="17"/>
          <w:szCs w:val="17"/>
        </w:rPr>
        <w:t xml:space="preserve"> </w:t>
      </w:r>
      <w:r w:rsidR="00A92FF6" w:rsidRPr="00676156">
        <w:rPr>
          <w:rFonts w:ascii="Arial" w:hAnsi="Arial" w:cs="Arial"/>
          <w:sz w:val="17"/>
          <w:szCs w:val="17"/>
        </w:rPr>
        <w:t xml:space="preserve">(KSV) </w:t>
      </w:r>
      <w:r w:rsidR="00843FE8">
        <w:rPr>
          <w:rFonts w:ascii="Arial" w:hAnsi="Arial" w:cs="Arial"/>
          <w:sz w:val="17"/>
          <w:szCs w:val="17"/>
        </w:rPr>
        <w:t xml:space="preserve">/ </w:t>
      </w:r>
      <w:r w:rsidR="006F1780">
        <w:rPr>
          <w:rFonts w:ascii="Arial" w:hAnsi="Arial" w:cs="Arial"/>
          <w:i/>
          <w:sz w:val="17"/>
          <w:szCs w:val="17"/>
        </w:rPr>
        <w:t xml:space="preserve">des Landes in dem der </w:t>
      </w:r>
      <w:r w:rsidR="00843FE8" w:rsidRPr="00843FE8">
        <w:rPr>
          <w:rFonts w:ascii="Arial" w:hAnsi="Arial" w:cs="Arial"/>
          <w:i/>
          <w:sz w:val="17"/>
          <w:szCs w:val="17"/>
        </w:rPr>
        <w:t>Kunde</w:t>
      </w:r>
      <w:r w:rsidR="006F1780">
        <w:rPr>
          <w:rFonts w:ascii="Arial" w:hAnsi="Arial" w:cs="Arial"/>
          <w:i/>
          <w:sz w:val="17"/>
          <w:szCs w:val="17"/>
        </w:rPr>
        <w:t xml:space="preserve"> seinen Wohnsitz hat</w:t>
      </w:r>
      <w:r w:rsidR="00843FE8">
        <w:rPr>
          <w:rFonts w:ascii="Arial" w:hAnsi="Arial" w:cs="Arial"/>
          <w:sz w:val="17"/>
          <w:szCs w:val="17"/>
        </w:rPr>
        <w:t xml:space="preserve">, </w:t>
      </w:r>
      <w:r w:rsidR="00A92FF6" w:rsidRPr="00676156">
        <w:rPr>
          <w:rFonts w:ascii="Arial" w:hAnsi="Arial" w:cs="Arial"/>
          <w:sz w:val="17"/>
          <w:szCs w:val="17"/>
        </w:rPr>
        <w:t>übermittelt werden dürfen.</w:t>
      </w:r>
      <w:r w:rsidR="00843FE8">
        <w:rPr>
          <w:rFonts w:ascii="Arial" w:hAnsi="Arial" w:cs="Arial"/>
          <w:sz w:val="17"/>
          <w:szCs w:val="17"/>
        </w:rPr>
        <w:t xml:space="preserve"> </w:t>
      </w:r>
    </w:p>
    <w:p w14:paraId="4FFEC6E4" w14:textId="77777777" w:rsidR="0000736B" w:rsidRPr="00676156" w:rsidRDefault="00F935A0" w:rsidP="00676156">
      <w:pPr>
        <w:numPr>
          <w:ilvl w:val="0"/>
          <w:numId w:val="1"/>
        </w:numPr>
        <w:tabs>
          <w:tab w:val="num" w:pos="0"/>
          <w:tab w:val="left" w:pos="200"/>
          <w:tab w:val="left" w:pos="240"/>
          <w:tab w:val="left" w:pos="360"/>
          <w:tab w:val="left" w:pos="400"/>
          <w:tab w:val="left" w:pos="480"/>
          <w:tab w:val="left" w:pos="600"/>
          <w:tab w:val="left" w:pos="800"/>
        </w:tabs>
        <w:spacing w:after="60"/>
        <w:ind w:left="0" w:right="79" w:firstLine="0"/>
        <w:outlineLvl w:val="0"/>
        <w:rPr>
          <w:rFonts w:ascii="Arial" w:hAnsi="Arial" w:cs="Arial"/>
          <w:b/>
          <w:bCs/>
          <w:kern w:val="36"/>
          <w:sz w:val="17"/>
          <w:szCs w:val="17"/>
          <w:u w:val="single"/>
        </w:rPr>
      </w:pPr>
      <w:r w:rsidRPr="00676156">
        <w:rPr>
          <w:rFonts w:ascii="Arial" w:hAnsi="Arial" w:cs="Arial"/>
          <w:b/>
          <w:bCs/>
          <w:kern w:val="36"/>
          <w:sz w:val="17"/>
          <w:szCs w:val="17"/>
          <w:u w:val="single"/>
        </w:rPr>
        <w:t xml:space="preserve"> </w:t>
      </w:r>
      <w:r w:rsidR="0000736B" w:rsidRPr="00676156">
        <w:rPr>
          <w:rFonts w:ascii="Arial" w:hAnsi="Arial" w:cs="Arial"/>
          <w:b/>
          <w:bCs/>
          <w:kern w:val="36"/>
          <w:sz w:val="17"/>
          <w:szCs w:val="17"/>
          <w:u w:val="single"/>
        </w:rPr>
        <w:t>Mitwirkungspflichten des Kunden</w:t>
      </w:r>
      <w:bookmarkEnd w:id="0"/>
    </w:p>
    <w:p w14:paraId="7C2101F3" w14:textId="77777777" w:rsidR="0000736B"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Unsere Pflicht zur </w:t>
      </w:r>
      <w:r w:rsidRPr="00676156">
        <w:rPr>
          <w:rFonts w:ascii="Arial" w:hAnsi="Arial" w:cs="Arial"/>
          <w:b/>
          <w:bCs/>
          <w:kern w:val="36"/>
          <w:sz w:val="17"/>
          <w:szCs w:val="17"/>
        </w:rPr>
        <w:t>Leistungsausführung beginnt</w:t>
      </w:r>
      <w:r w:rsidRPr="00676156">
        <w:rPr>
          <w:rFonts w:ascii="Arial" w:hAnsi="Arial" w:cs="Arial"/>
          <w:kern w:val="36"/>
          <w:sz w:val="17"/>
          <w:szCs w:val="17"/>
        </w:rPr>
        <w:t xml:space="preserve"> frühestens, sobald der Kunde alle baulichen, technischen sowie rechtlichen </w:t>
      </w:r>
      <w:r w:rsidRPr="00676156">
        <w:rPr>
          <w:rFonts w:ascii="Arial" w:hAnsi="Arial" w:cs="Arial"/>
          <w:b/>
          <w:bCs/>
          <w:kern w:val="36"/>
          <w:sz w:val="17"/>
          <w:szCs w:val="17"/>
        </w:rPr>
        <w:t>Voraussetzungen</w:t>
      </w:r>
      <w:r w:rsidR="00770F2D" w:rsidRPr="00676156">
        <w:rPr>
          <w:rFonts w:ascii="Arial" w:hAnsi="Arial" w:cs="Arial"/>
          <w:b/>
          <w:bCs/>
          <w:kern w:val="36"/>
          <w:sz w:val="17"/>
          <w:szCs w:val="17"/>
        </w:rPr>
        <w:t xml:space="preserve"> </w:t>
      </w:r>
      <w:r w:rsidRPr="00676156">
        <w:rPr>
          <w:rFonts w:ascii="Arial" w:hAnsi="Arial" w:cs="Arial"/>
          <w:kern w:val="36"/>
          <w:sz w:val="17"/>
          <w:szCs w:val="17"/>
        </w:rPr>
        <w:t xml:space="preserve">zur Ausführung geschaffen hat, die im Vertrag oder in vor Vertragsabschluss dem Kunden erteilten Informationen umschrieben wurden oder der Kunde aufgrund einschlägiger Fachkenntnis oder Erfahrung kennen musste. </w:t>
      </w:r>
    </w:p>
    <w:p w14:paraId="1954C16A" w14:textId="77777777" w:rsidR="0000736B"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Insbesondere hat der Kunde vor Beginn der Leistungsausführung die nötigen Angaben über </w:t>
      </w:r>
      <w:r w:rsidR="00770F2D" w:rsidRPr="00676156">
        <w:rPr>
          <w:rFonts w:ascii="Arial" w:hAnsi="Arial" w:cs="Arial"/>
          <w:b/>
          <w:kern w:val="36"/>
          <w:sz w:val="17"/>
          <w:szCs w:val="17"/>
        </w:rPr>
        <w:t>Hochvoltkomponenten</w:t>
      </w:r>
      <w:r w:rsidR="00770F2D" w:rsidRPr="00676156">
        <w:rPr>
          <w:rFonts w:ascii="Arial" w:hAnsi="Arial" w:cs="Arial"/>
          <w:kern w:val="36"/>
          <w:sz w:val="17"/>
          <w:szCs w:val="17"/>
        </w:rPr>
        <w:t xml:space="preserve">, Hydraulikanlagen, Umbaupläne, Genehmigungsdokumente </w:t>
      </w:r>
      <w:r w:rsidRPr="00676156">
        <w:rPr>
          <w:rFonts w:ascii="Arial" w:hAnsi="Arial" w:cs="Arial"/>
          <w:kern w:val="36"/>
          <w:sz w:val="17"/>
          <w:szCs w:val="17"/>
        </w:rPr>
        <w:t>oder ähnliche</w:t>
      </w:r>
      <w:r w:rsidR="00770F2D" w:rsidRPr="00676156">
        <w:rPr>
          <w:rFonts w:ascii="Arial" w:hAnsi="Arial" w:cs="Arial"/>
          <w:kern w:val="36"/>
          <w:sz w:val="17"/>
          <w:szCs w:val="17"/>
        </w:rPr>
        <w:t>s,</w:t>
      </w:r>
      <w:r w:rsidRPr="00676156">
        <w:rPr>
          <w:rFonts w:ascii="Arial" w:hAnsi="Arial" w:cs="Arial"/>
          <w:kern w:val="36"/>
          <w:sz w:val="17"/>
          <w:szCs w:val="17"/>
        </w:rPr>
        <w:t xml:space="preserve"> sonstige Hindernisse baulicher Art</w:t>
      </w:r>
      <w:r w:rsidR="00770F2D" w:rsidRPr="00676156">
        <w:rPr>
          <w:rFonts w:ascii="Arial" w:hAnsi="Arial" w:cs="Arial"/>
          <w:kern w:val="36"/>
          <w:sz w:val="17"/>
          <w:szCs w:val="17"/>
        </w:rPr>
        <w:t>,</w:t>
      </w:r>
      <w:r w:rsidRPr="00676156">
        <w:rPr>
          <w:rFonts w:ascii="Arial" w:hAnsi="Arial" w:cs="Arial"/>
          <w:kern w:val="36"/>
          <w:sz w:val="17"/>
          <w:szCs w:val="17"/>
        </w:rPr>
        <w:t xml:space="preserve"> mögliche Störungsquellen, Gefahrenquellen </w:t>
      </w:r>
      <w:r w:rsidR="00770F2D" w:rsidRPr="00676156">
        <w:rPr>
          <w:rFonts w:ascii="Arial" w:hAnsi="Arial" w:cs="Arial"/>
          <w:kern w:val="36"/>
          <w:sz w:val="17"/>
          <w:szCs w:val="17"/>
        </w:rPr>
        <w:t xml:space="preserve">sowie </w:t>
      </w:r>
      <w:r w:rsidRPr="00676156">
        <w:rPr>
          <w:rFonts w:ascii="Arial" w:hAnsi="Arial" w:cs="Arial"/>
          <w:kern w:val="36"/>
          <w:sz w:val="17"/>
          <w:szCs w:val="17"/>
        </w:rPr>
        <w:t>allfällige diesbezügliche projektierte Änderungen unaufgefordert zur Verfügung zu stellen. Auftragsbezogene Details zu den notwendigen Angaben können bei uns erfragt werden.</w:t>
      </w:r>
    </w:p>
    <w:p w14:paraId="638CB5FB" w14:textId="77777777" w:rsidR="0000736B"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Der Kunde hat die erforderlichen Bewilligungen Dritter sowie </w:t>
      </w:r>
      <w:r w:rsidRPr="00676156">
        <w:rPr>
          <w:rFonts w:ascii="Arial" w:hAnsi="Arial" w:cs="Arial"/>
          <w:b/>
          <w:bCs/>
          <w:kern w:val="36"/>
          <w:sz w:val="17"/>
          <w:szCs w:val="17"/>
        </w:rPr>
        <w:t>Meldungen und Bewilligungen</w:t>
      </w:r>
      <w:r w:rsidRPr="00676156">
        <w:rPr>
          <w:rFonts w:ascii="Arial" w:hAnsi="Arial" w:cs="Arial"/>
          <w:kern w:val="36"/>
          <w:sz w:val="17"/>
          <w:szCs w:val="17"/>
        </w:rPr>
        <w:t xml:space="preserve"> durch Behörden auf seine Kosten zu</w:t>
      </w:r>
      <w:r w:rsidR="00DF4BC1" w:rsidRPr="00676156">
        <w:rPr>
          <w:rFonts w:ascii="Arial" w:hAnsi="Arial" w:cs="Arial"/>
          <w:kern w:val="36"/>
          <w:sz w:val="17"/>
          <w:szCs w:val="17"/>
        </w:rPr>
        <w:t xml:space="preserve"> </w:t>
      </w:r>
      <w:r w:rsidRPr="00676156">
        <w:rPr>
          <w:rFonts w:ascii="Arial" w:hAnsi="Arial" w:cs="Arial"/>
          <w:kern w:val="36"/>
          <w:sz w:val="17"/>
          <w:szCs w:val="17"/>
        </w:rPr>
        <w:t xml:space="preserve">veranlassen. </w:t>
      </w:r>
    </w:p>
    <w:p w14:paraId="282E3A0C" w14:textId="07CDDFE6" w:rsidR="0000736B" w:rsidRPr="00676156" w:rsidRDefault="00F82195"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Der Kunde trägt die Kosten </w:t>
      </w:r>
      <w:r w:rsidR="0000736B" w:rsidRPr="00676156">
        <w:rPr>
          <w:rFonts w:ascii="Arial" w:hAnsi="Arial" w:cs="Arial"/>
          <w:kern w:val="36"/>
          <w:sz w:val="17"/>
          <w:szCs w:val="17"/>
        </w:rPr>
        <w:t xml:space="preserve">für </w:t>
      </w:r>
      <w:r w:rsidRPr="00676156">
        <w:rPr>
          <w:rFonts w:ascii="Arial" w:hAnsi="Arial" w:cs="Arial"/>
          <w:kern w:val="36"/>
          <w:sz w:val="17"/>
          <w:szCs w:val="17"/>
        </w:rPr>
        <w:t>den erforderli</w:t>
      </w:r>
      <w:r w:rsidR="008F4438" w:rsidRPr="00676156">
        <w:rPr>
          <w:rFonts w:ascii="Arial" w:hAnsi="Arial" w:cs="Arial"/>
          <w:kern w:val="36"/>
          <w:sz w:val="17"/>
          <w:szCs w:val="17"/>
        </w:rPr>
        <w:t xml:space="preserve">chen Treibstoff bzw. </w:t>
      </w:r>
      <w:r w:rsidRPr="00676156">
        <w:rPr>
          <w:rFonts w:ascii="Arial" w:hAnsi="Arial" w:cs="Arial"/>
          <w:kern w:val="36"/>
          <w:sz w:val="17"/>
          <w:szCs w:val="17"/>
        </w:rPr>
        <w:t xml:space="preserve">Energie für den </w:t>
      </w:r>
      <w:r w:rsidR="0000736B" w:rsidRPr="00676156">
        <w:rPr>
          <w:rFonts w:ascii="Arial" w:hAnsi="Arial" w:cs="Arial"/>
          <w:b/>
          <w:kern w:val="36"/>
          <w:sz w:val="17"/>
          <w:szCs w:val="17"/>
        </w:rPr>
        <w:t>Probebetrieb</w:t>
      </w:r>
      <w:r w:rsidRPr="00676156">
        <w:rPr>
          <w:rFonts w:ascii="Arial" w:hAnsi="Arial" w:cs="Arial"/>
          <w:b/>
          <w:kern w:val="36"/>
          <w:sz w:val="17"/>
          <w:szCs w:val="17"/>
        </w:rPr>
        <w:t>.</w:t>
      </w:r>
      <w:r w:rsidR="0000736B" w:rsidRPr="00676156">
        <w:rPr>
          <w:rFonts w:ascii="Arial" w:hAnsi="Arial" w:cs="Arial"/>
          <w:kern w:val="36"/>
          <w:sz w:val="17"/>
          <w:szCs w:val="17"/>
        </w:rPr>
        <w:t xml:space="preserve"> </w:t>
      </w:r>
    </w:p>
    <w:p w14:paraId="1075AC5D" w14:textId="77777777" w:rsidR="004C35A8" w:rsidRPr="00676156" w:rsidRDefault="00073FAF" w:rsidP="00676156">
      <w:pPr>
        <w:numPr>
          <w:ilvl w:val="1"/>
          <w:numId w:val="1"/>
        </w:numPr>
        <w:tabs>
          <w:tab w:val="num" w:pos="0"/>
          <w:tab w:val="left" w:pos="200"/>
          <w:tab w:val="left" w:pos="227"/>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Der Kunde hat auf </w:t>
      </w:r>
      <w:r w:rsidR="004C35A8" w:rsidRPr="00676156">
        <w:rPr>
          <w:rFonts w:ascii="Arial" w:hAnsi="Arial" w:cs="Arial"/>
          <w:b/>
          <w:kern w:val="36"/>
          <w:sz w:val="17"/>
          <w:szCs w:val="17"/>
        </w:rPr>
        <w:t>Gegenstände</w:t>
      </w:r>
      <w:r w:rsidR="004C35A8" w:rsidRPr="00676156">
        <w:rPr>
          <w:rFonts w:ascii="Arial" w:hAnsi="Arial" w:cs="Arial"/>
          <w:kern w:val="36"/>
          <w:sz w:val="17"/>
          <w:szCs w:val="17"/>
        </w:rPr>
        <w:t xml:space="preserve"> </w:t>
      </w:r>
      <w:r w:rsidRPr="00676156">
        <w:rPr>
          <w:rFonts w:ascii="Arial" w:hAnsi="Arial" w:cs="Arial"/>
          <w:kern w:val="36"/>
          <w:sz w:val="17"/>
          <w:szCs w:val="17"/>
        </w:rPr>
        <w:t xml:space="preserve">hinzuweisen, die sich </w:t>
      </w:r>
      <w:r w:rsidR="004C35A8" w:rsidRPr="00676156">
        <w:rPr>
          <w:rFonts w:ascii="Arial" w:hAnsi="Arial" w:cs="Arial"/>
          <w:b/>
          <w:kern w:val="36"/>
          <w:sz w:val="17"/>
          <w:szCs w:val="17"/>
        </w:rPr>
        <w:t>im Fahrzeug</w:t>
      </w:r>
      <w:r w:rsidR="008F4438" w:rsidRPr="00676156">
        <w:rPr>
          <w:rFonts w:ascii="Arial" w:hAnsi="Arial" w:cs="Arial"/>
          <w:b/>
          <w:kern w:val="36"/>
          <w:sz w:val="17"/>
          <w:szCs w:val="17"/>
        </w:rPr>
        <w:t xml:space="preserve"> </w:t>
      </w:r>
      <w:r w:rsidRPr="00676156">
        <w:rPr>
          <w:rFonts w:ascii="Arial" w:hAnsi="Arial" w:cs="Arial"/>
          <w:b/>
          <w:kern w:val="36"/>
          <w:sz w:val="17"/>
          <w:szCs w:val="17"/>
        </w:rPr>
        <w:t>befinden</w:t>
      </w:r>
      <w:r w:rsidRPr="00676156">
        <w:rPr>
          <w:rFonts w:ascii="Arial" w:hAnsi="Arial" w:cs="Arial"/>
          <w:kern w:val="36"/>
          <w:sz w:val="17"/>
          <w:szCs w:val="17"/>
        </w:rPr>
        <w:t xml:space="preserve">, aber nicht zum </w:t>
      </w:r>
      <w:r w:rsidR="004C35A8" w:rsidRPr="00676156">
        <w:rPr>
          <w:rFonts w:ascii="Arial" w:hAnsi="Arial" w:cs="Arial"/>
          <w:kern w:val="36"/>
          <w:sz w:val="17"/>
          <w:szCs w:val="17"/>
        </w:rPr>
        <w:t>Betrieb des Fahrzeuges bestimmt sind</w:t>
      </w:r>
      <w:r w:rsidR="008F4438" w:rsidRPr="00676156">
        <w:rPr>
          <w:rFonts w:ascii="Arial" w:hAnsi="Arial" w:cs="Arial"/>
          <w:kern w:val="36"/>
          <w:sz w:val="17"/>
          <w:szCs w:val="17"/>
        </w:rPr>
        <w:t>.</w:t>
      </w:r>
      <w:r w:rsidR="004C35A8" w:rsidRPr="00676156">
        <w:rPr>
          <w:rFonts w:ascii="Arial" w:hAnsi="Arial" w:cs="Arial"/>
          <w:kern w:val="36"/>
          <w:sz w:val="17"/>
          <w:szCs w:val="17"/>
        </w:rPr>
        <w:t xml:space="preserve"> </w:t>
      </w:r>
    </w:p>
    <w:p w14:paraId="0D6222A3" w14:textId="77777777" w:rsidR="00F82195" w:rsidRPr="00676156" w:rsidRDefault="00C56385" w:rsidP="00676156">
      <w:pPr>
        <w:numPr>
          <w:ilvl w:val="1"/>
          <w:numId w:val="1"/>
        </w:numPr>
        <w:tabs>
          <w:tab w:val="num" w:pos="0"/>
          <w:tab w:val="left" w:pos="200"/>
          <w:tab w:val="left" w:pos="227"/>
          <w:tab w:val="left" w:pos="360"/>
          <w:tab w:val="left" w:pos="400"/>
          <w:tab w:val="left" w:pos="480"/>
          <w:tab w:val="left" w:pos="600"/>
          <w:tab w:val="left" w:pos="800"/>
        </w:tabs>
        <w:spacing w:after="60"/>
        <w:ind w:left="0" w:right="79" w:firstLine="0"/>
        <w:outlineLvl w:val="1"/>
        <w:rPr>
          <w:rFonts w:ascii="Arial" w:hAnsi="Arial" w:cs="Arial"/>
          <w:sz w:val="17"/>
          <w:szCs w:val="17"/>
          <w:u w:val="single"/>
        </w:rPr>
      </w:pPr>
      <w:r w:rsidRPr="00676156">
        <w:rPr>
          <w:rFonts w:ascii="Arial" w:hAnsi="Arial" w:cs="Arial"/>
          <w:sz w:val="17"/>
          <w:szCs w:val="17"/>
        </w:rPr>
        <w:t xml:space="preserve">Der Kunde hat uns </w:t>
      </w:r>
      <w:r w:rsidR="00073FAF" w:rsidRPr="00676156">
        <w:rPr>
          <w:rFonts w:ascii="Arial" w:hAnsi="Arial" w:cs="Arial"/>
          <w:sz w:val="17"/>
          <w:szCs w:val="17"/>
        </w:rPr>
        <w:t xml:space="preserve">über </w:t>
      </w:r>
      <w:r w:rsidR="002D5FAD" w:rsidRPr="00676156">
        <w:rPr>
          <w:rFonts w:ascii="Arial" w:hAnsi="Arial" w:cs="Arial"/>
          <w:sz w:val="17"/>
          <w:szCs w:val="17"/>
        </w:rPr>
        <w:t>Garantievereinbarungen (</w:t>
      </w:r>
      <w:proofErr w:type="spellStart"/>
      <w:r w:rsidR="002D5FAD" w:rsidRPr="00676156">
        <w:rPr>
          <w:rFonts w:ascii="Arial" w:hAnsi="Arial" w:cs="Arial"/>
          <w:sz w:val="17"/>
          <w:szCs w:val="17"/>
        </w:rPr>
        <w:t>zB</w:t>
      </w:r>
      <w:proofErr w:type="spellEnd"/>
      <w:r w:rsidR="002D5FAD" w:rsidRPr="00676156">
        <w:rPr>
          <w:rFonts w:ascii="Arial" w:hAnsi="Arial" w:cs="Arial"/>
          <w:sz w:val="17"/>
          <w:szCs w:val="17"/>
        </w:rPr>
        <w:t xml:space="preserve">. </w:t>
      </w:r>
      <w:r w:rsidR="002D5FAD" w:rsidRPr="00676156">
        <w:rPr>
          <w:rFonts w:ascii="Arial" w:hAnsi="Arial" w:cs="Arial"/>
          <w:b/>
          <w:sz w:val="17"/>
          <w:szCs w:val="17"/>
        </w:rPr>
        <w:t>Herstellergarantie</w:t>
      </w:r>
      <w:r w:rsidR="002D5FAD" w:rsidRPr="00676156">
        <w:rPr>
          <w:rFonts w:ascii="Arial" w:hAnsi="Arial" w:cs="Arial"/>
          <w:sz w:val="17"/>
          <w:szCs w:val="17"/>
        </w:rPr>
        <w:t>)</w:t>
      </w:r>
      <w:r w:rsidR="00073FAF" w:rsidRPr="00676156">
        <w:rPr>
          <w:rFonts w:ascii="Arial" w:hAnsi="Arial" w:cs="Arial"/>
          <w:sz w:val="17"/>
          <w:szCs w:val="17"/>
        </w:rPr>
        <w:t xml:space="preserve"> mit Dritten zu informieren </w:t>
      </w:r>
      <w:r w:rsidR="002D5FAD" w:rsidRPr="00676156">
        <w:rPr>
          <w:rFonts w:ascii="Arial" w:hAnsi="Arial" w:cs="Arial"/>
          <w:sz w:val="17"/>
          <w:szCs w:val="17"/>
        </w:rPr>
        <w:t xml:space="preserve">und uns </w:t>
      </w:r>
      <w:r w:rsidR="00073FAF" w:rsidRPr="00676156">
        <w:rPr>
          <w:rFonts w:ascii="Arial" w:hAnsi="Arial" w:cs="Arial"/>
          <w:sz w:val="17"/>
          <w:szCs w:val="17"/>
        </w:rPr>
        <w:t xml:space="preserve">diese </w:t>
      </w:r>
      <w:r w:rsidR="002D5FAD" w:rsidRPr="00676156">
        <w:rPr>
          <w:rFonts w:ascii="Arial" w:hAnsi="Arial" w:cs="Arial"/>
          <w:sz w:val="17"/>
          <w:szCs w:val="17"/>
        </w:rPr>
        <w:t xml:space="preserve">auszuhändigen. </w:t>
      </w:r>
    </w:p>
    <w:p w14:paraId="08D77932" w14:textId="77777777" w:rsidR="00F82195" w:rsidRPr="00676156" w:rsidRDefault="00F82195" w:rsidP="00676156">
      <w:pPr>
        <w:numPr>
          <w:ilvl w:val="1"/>
          <w:numId w:val="1"/>
        </w:numPr>
        <w:tabs>
          <w:tab w:val="num" w:pos="0"/>
          <w:tab w:val="left" w:pos="200"/>
          <w:tab w:val="left" w:pos="227"/>
          <w:tab w:val="left" w:pos="360"/>
          <w:tab w:val="left" w:pos="400"/>
          <w:tab w:val="left" w:pos="480"/>
          <w:tab w:val="left" w:pos="600"/>
          <w:tab w:val="left" w:pos="800"/>
        </w:tabs>
        <w:spacing w:after="60"/>
        <w:ind w:left="0" w:right="79" w:firstLine="0"/>
        <w:outlineLvl w:val="1"/>
        <w:rPr>
          <w:rFonts w:ascii="Arial" w:hAnsi="Arial" w:cs="Arial"/>
          <w:sz w:val="17"/>
          <w:szCs w:val="17"/>
          <w:u w:val="single"/>
        </w:rPr>
      </w:pPr>
      <w:r w:rsidRPr="00676156">
        <w:rPr>
          <w:rFonts w:ascii="Arial" w:hAnsi="Arial" w:cs="Arial"/>
          <w:kern w:val="36"/>
          <w:sz w:val="17"/>
          <w:szCs w:val="17"/>
        </w:rPr>
        <w:t xml:space="preserve">Auf </w:t>
      </w:r>
      <w:r w:rsidR="00073FAF" w:rsidRPr="00676156">
        <w:rPr>
          <w:rFonts w:ascii="Arial" w:hAnsi="Arial" w:cs="Arial"/>
          <w:kern w:val="36"/>
          <w:sz w:val="17"/>
          <w:szCs w:val="17"/>
        </w:rPr>
        <w:t xml:space="preserve">die Mitwirkungspflicht des Kunden </w:t>
      </w:r>
      <w:r w:rsidRPr="00676156">
        <w:rPr>
          <w:rFonts w:ascii="Arial" w:hAnsi="Arial" w:cs="Arial"/>
          <w:b/>
          <w:kern w:val="36"/>
          <w:sz w:val="17"/>
          <w:szCs w:val="17"/>
        </w:rPr>
        <w:t>weisen wir</w:t>
      </w:r>
      <w:r w:rsidRPr="00676156">
        <w:rPr>
          <w:rFonts w:ascii="Arial" w:hAnsi="Arial" w:cs="Arial"/>
          <w:kern w:val="36"/>
          <w:sz w:val="17"/>
          <w:szCs w:val="17"/>
        </w:rPr>
        <w:t xml:space="preserve"> im Rahmen des Vertragsabschlusses </w:t>
      </w:r>
      <w:r w:rsidRPr="00676156">
        <w:rPr>
          <w:rFonts w:ascii="Arial" w:hAnsi="Arial" w:cs="Arial"/>
          <w:b/>
          <w:kern w:val="36"/>
          <w:sz w:val="17"/>
          <w:szCs w:val="17"/>
        </w:rPr>
        <w:t>hin</w:t>
      </w:r>
      <w:r w:rsidRPr="00676156">
        <w:rPr>
          <w:rFonts w:ascii="Arial" w:hAnsi="Arial" w:cs="Arial"/>
          <w:kern w:val="36"/>
          <w:sz w:val="17"/>
          <w:szCs w:val="17"/>
        </w:rPr>
        <w:t xml:space="preserve">, sofern nicht der Kunde darauf verzichtet hat </w:t>
      </w:r>
      <w:r w:rsidR="008F4438" w:rsidRPr="00676156">
        <w:rPr>
          <w:rFonts w:ascii="Arial" w:hAnsi="Arial" w:cs="Arial"/>
          <w:kern w:val="36"/>
          <w:sz w:val="17"/>
          <w:szCs w:val="17"/>
        </w:rPr>
        <w:t>oder der unternehmerische Kunde</w:t>
      </w:r>
      <w:r w:rsidRPr="00676156">
        <w:rPr>
          <w:rFonts w:ascii="Arial" w:hAnsi="Arial" w:cs="Arial"/>
          <w:kern w:val="36"/>
          <w:sz w:val="17"/>
          <w:szCs w:val="17"/>
        </w:rPr>
        <w:t xml:space="preserve"> aufgrund Ausbildung oder Erfahrung über solches Wissen verfügen musste.</w:t>
      </w:r>
      <w:r w:rsidRPr="00676156">
        <w:rPr>
          <w:rFonts w:ascii="Arial" w:hAnsi="Arial" w:cs="Arial"/>
          <w:sz w:val="17"/>
          <w:szCs w:val="17"/>
        </w:rPr>
        <w:t xml:space="preserve"> </w:t>
      </w:r>
    </w:p>
    <w:p w14:paraId="4D512C8F" w14:textId="77777777" w:rsidR="00F82195" w:rsidRPr="00676156" w:rsidRDefault="00F82195" w:rsidP="00676156">
      <w:pPr>
        <w:numPr>
          <w:ilvl w:val="1"/>
          <w:numId w:val="1"/>
        </w:numPr>
        <w:tabs>
          <w:tab w:val="num" w:pos="0"/>
          <w:tab w:val="left" w:pos="200"/>
          <w:tab w:val="left" w:pos="227"/>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Kommt der Kunde dieser </w:t>
      </w:r>
      <w:r w:rsidRPr="00676156">
        <w:rPr>
          <w:rFonts w:ascii="Arial" w:hAnsi="Arial" w:cs="Arial"/>
          <w:bCs/>
          <w:kern w:val="36"/>
          <w:sz w:val="17"/>
          <w:szCs w:val="17"/>
        </w:rPr>
        <w:t>Mitwirkungspflicht</w:t>
      </w:r>
      <w:r w:rsidRPr="00676156">
        <w:rPr>
          <w:rFonts w:ascii="Arial" w:hAnsi="Arial" w:cs="Arial"/>
          <w:kern w:val="36"/>
          <w:sz w:val="17"/>
          <w:szCs w:val="17"/>
        </w:rPr>
        <w:t xml:space="preserve"> nicht nach, ist – ausschließlich im Hinblick auf die infolge falscher Kundenangaben nicht voll gegebene Leistungsfähigkeit – unsere Leistung nicht mangelhaft</w:t>
      </w:r>
      <w:r w:rsidR="00DF4BC1" w:rsidRPr="00676156">
        <w:rPr>
          <w:rFonts w:ascii="Arial" w:hAnsi="Arial" w:cs="Arial"/>
          <w:b/>
          <w:kern w:val="36"/>
          <w:sz w:val="17"/>
          <w:szCs w:val="17"/>
        </w:rPr>
        <w:t xml:space="preserve"> (keine Ansprüche auf Gewährleistung oder Schadenersatz)</w:t>
      </w:r>
      <w:r w:rsidRPr="00676156">
        <w:rPr>
          <w:rFonts w:ascii="Arial" w:hAnsi="Arial" w:cs="Arial"/>
          <w:kern w:val="36"/>
          <w:sz w:val="17"/>
          <w:szCs w:val="17"/>
        </w:rPr>
        <w:t xml:space="preserve">. </w:t>
      </w:r>
    </w:p>
    <w:p w14:paraId="3E274909" w14:textId="77777777" w:rsidR="00245BA7" w:rsidRPr="00676156" w:rsidRDefault="0000736B" w:rsidP="00676156">
      <w:pPr>
        <w:numPr>
          <w:ilvl w:val="0"/>
          <w:numId w:val="1"/>
        </w:numPr>
        <w:tabs>
          <w:tab w:val="num" w:pos="0"/>
          <w:tab w:val="left" w:pos="200"/>
          <w:tab w:val="left" w:pos="240"/>
          <w:tab w:val="left" w:pos="360"/>
          <w:tab w:val="left" w:pos="400"/>
          <w:tab w:val="left" w:pos="480"/>
          <w:tab w:val="left" w:pos="600"/>
          <w:tab w:val="left" w:pos="800"/>
        </w:tabs>
        <w:spacing w:after="60"/>
        <w:ind w:left="0" w:right="79" w:firstLine="0"/>
        <w:outlineLvl w:val="0"/>
        <w:rPr>
          <w:rFonts w:ascii="Arial" w:hAnsi="Arial" w:cs="Arial"/>
          <w:b/>
          <w:bCs/>
          <w:kern w:val="36"/>
          <w:sz w:val="17"/>
          <w:szCs w:val="17"/>
          <w:u w:val="single"/>
        </w:rPr>
      </w:pPr>
      <w:r w:rsidRPr="00676156">
        <w:rPr>
          <w:rFonts w:ascii="Arial" w:hAnsi="Arial" w:cs="Arial"/>
          <w:b/>
          <w:bCs/>
          <w:kern w:val="36"/>
          <w:sz w:val="17"/>
          <w:szCs w:val="17"/>
          <w:u w:val="single"/>
        </w:rPr>
        <w:t>Leistungsausführung</w:t>
      </w:r>
    </w:p>
    <w:p w14:paraId="0429A501" w14:textId="77777777" w:rsidR="00245BA7" w:rsidRPr="00676156" w:rsidRDefault="00245BA7"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sz w:val="17"/>
          <w:szCs w:val="17"/>
        </w:rPr>
      </w:pPr>
      <w:r w:rsidRPr="00676156">
        <w:rPr>
          <w:rFonts w:ascii="Arial" w:hAnsi="Arial" w:cs="Arial"/>
          <w:sz w:val="17"/>
          <w:szCs w:val="17"/>
        </w:rPr>
        <w:t>Wir sind lediglich dann verpflichtet, nachträgliche</w:t>
      </w:r>
      <w:r w:rsidR="00C9154D" w:rsidRPr="00676156">
        <w:rPr>
          <w:rFonts w:ascii="Arial" w:hAnsi="Arial" w:cs="Arial"/>
          <w:sz w:val="17"/>
          <w:szCs w:val="17"/>
        </w:rPr>
        <w:t xml:space="preserve"> </w:t>
      </w:r>
      <w:r w:rsidRPr="00676156">
        <w:rPr>
          <w:rFonts w:ascii="Arial" w:hAnsi="Arial" w:cs="Arial"/>
          <w:b/>
          <w:bCs/>
          <w:sz w:val="17"/>
          <w:szCs w:val="17"/>
        </w:rPr>
        <w:t xml:space="preserve">Änderungs- und </w:t>
      </w:r>
      <w:r w:rsidRPr="00676156">
        <w:rPr>
          <w:rFonts w:ascii="Arial" w:hAnsi="Arial" w:cs="Arial"/>
          <w:b/>
          <w:kern w:val="36"/>
          <w:sz w:val="17"/>
          <w:szCs w:val="17"/>
        </w:rPr>
        <w:t>Erweiterungswünsche</w:t>
      </w:r>
      <w:r w:rsidRPr="00676156">
        <w:rPr>
          <w:rFonts w:ascii="Arial" w:hAnsi="Arial" w:cs="Arial"/>
          <w:sz w:val="17"/>
          <w:szCs w:val="17"/>
        </w:rPr>
        <w:t xml:space="preserve"> des Kunden zu </w:t>
      </w:r>
      <w:r w:rsidRPr="00676156">
        <w:rPr>
          <w:rFonts w:ascii="Arial" w:hAnsi="Arial" w:cs="Arial"/>
          <w:kern w:val="36"/>
          <w:sz w:val="17"/>
          <w:szCs w:val="17"/>
        </w:rPr>
        <w:t>berücksichtigen</w:t>
      </w:r>
      <w:r w:rsidRPr="00676156">
        <w:rPr>
          <w:rFonts w:ascii="Arial" w:hAnsi="Arial" w:cs="Arial"/>
          <w:sz w:val="17"/>
          <w:szCs w:val="17"/>
        </w:rPr>
        <w:t>, wenn sie aus technischen Gründen erforderlich sind, um den Vertragszweck zu erreichen.</w:t>
      </w:r>
    </w:p>
    <w:p w14:paraId="4CABDCD2" w14:textId="77777777" w:rsidR="00BC7A39"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Dem </w:t>
      </w:r>
      <w:r w:rsidR="00245BA7" w:rsidRPr="00676156">
        <w:rPr>
          <w:rFonts w:ascii="Arial" w:hAnsi="Arial" w:cs="Arial"/>
          <w:kern w:val="36"/>
          <w:sz w:val="17"/>
          <w:szCs w:val="17"/>
        </w:rPr>
        <w:t>unternehmerischen Kunden zumutbare</w:t>
      </w:r>
      <w:r w:rsidR="00C35469" w:rsidRPr="00676156">
        <w:rPr>
          <w:rFonts w:ascii="Arial" w:hAnsi="Arial" w:cs="Arial"/>
          <w:kern w:val="36"/>
          <w:sz w:val="17"/>
          <w:szCs w:val="17"/>
        </w:rPr>
        <w:t>,</w:t>
      </w:r>
      <w:r w:rsidR="00C9154D" w:rsidRPr="00676156">
        <w:rPr>
          <w:rFonts w:ascii="Arial" w:hAnsi="Arial" w:cs="Arial"/>
          <w:kern w:val="36"/>
          <w:sz w:val="17"/>
          <w:szCs w:val="17"/>
        </w:rPr>
        <w:t xml:space="preserve"> </w:t>
      </w:r>
      <w:r w:rsidRPr="00676156">
        <w:rPr>
          <w:rFonts w:ascii="Arial" w:hAnsi="Arial" w:cs="Arial"/>
          <w:kern w:val="36"/>
          <w:sz w:val="17"/>
          <w:szCs w:val="17"/>
        </w:rPr>
        <w:t xml:space="preserve">sachlich </w:t>
      </w:r>
      <w:r w:rsidRPr="00676156">
        <w:rPr>
          <w:rFonts w:ascii="Arial" w:hAnsi="Arial" w:cs="Arial"/>
          <w:sz w:val="17"/>
          <w:szCs w:val="17"/>
        </w:rPr>
        <w:t>gerechtfertigte</w:t>
      </w:r>
      <w:r w:rsidR="00C35469" w:rsidRPr="00676156">
        <w:rPr>
          <w:rFonts w:ascii="Arial" w:hAnsi="Arial" w:cs="Arial"/>
          <w:sz w:val="17"/>
          <w:szCs w:val="17"/>
        </w:rPr>
        <w:t>,</w:t>
      </w:r>
      <w:r w:rsidRPr="00676156">
        <w:rPr>
          <w:rFonts w:ascii="Arial" w:hAnsi="Arial" w:cs="Arial"/>
          <w:kern w:val="36"/>
          <w:sz w:val="17"/>
          <w:szCs w:val="17"/>
        </w:rPr>
        <w:t xml:space="preserve"> </w:t>
      </w:r>
      <w:r w:rsidRPr="00676156">
        <w:rPr>
          <w:rFonts w:ascii="Arial" w:hAnsi="Arial" w:cs="Arial"/>
          <w:b/>
          <w:kern w:val="36"/>
          <w:sz w:val="17"/>
          <w:szCs w:val="17"/>
        </w:rPr>
        <w:t>geringfügige</w:t>
      </w:r>
      <w:r w:rsidRPr="00676156">
        <w:rPr>
          <w:rFonts w:ascii="Arial" w:hAnsi="Arial" w:cs="Arial"/>
          <w:kern w:val="36"/>
          <w:sz w:val="17"/>
          <w:szCs w:val="17"/>
        </w:rPr>
        <w:t xml:space="preserve"> </w:t>
      </w:r>
      <w:r w:rsidRPr="00676156">
        <w:rPr>
          <w:rFonts w:ascii="Arial" w:hAnsi="Arial" w:cs="Arial"/>
          <w:b/>
          <w:bCs/>
          <w:kern w:val="36"/>
          <w:sz w:val="17"/>
          <w:szCs w:val="17"/>
        </w:rPr>
        <w:t xml:space="preserve">Änderungen unserer </w:t>
      </w:r>
      <w:r w:rsidRPr="00676156">
        <w:rPr>
          <w:rFonts w:ascii="Arial" w:hAnsi="Arial" w:cs="Arial"/>
          <w:b/>
          <w:bCs/>
          <w:color w:val="000000"/>
          <w:kern w:val="36"/>
          <w:sz w:val="17"/>
          <w:szCs w:val="17"/>
        </w:rPr>
        <w:t>Leistungsausführung</w:t>
      </w:r>
      <w:r w:rsidRPr="00676156">
        <w:rPr>
          <w:rFonts w:ascii="Arial" w:hAnsi="Arial" w:cs="Arial"/>
          <w:b/>
          <w:bCs/>
          <w:color w:val="FF0000"/>
          <w:kern w:val="36"/>
          <w:sz w:val="17"/>
          <w:szCs w:val="17"/>
        </w:rPr>
        <w:t xml:space="preserve"> </w:t>
      </w:r>
      <w:r w:rsidRPr="00676156">
        <w:rPr>
          <w:rFonts w:ascii="Arial" w:hAnsi="Arial" w:cs="Arial"/>
          <w:kern w:val="36"/>
          <w:sz w:val="17"/>
          <w:szCs w:val="17"/>
        </w:rPr>
        <w:t xml:space="preserve">gelten als vorweg genehmigt. </w:t>
      </w:r>
    </w:p>
    <w:p w14:paraId="78434CBC" w14:textId="77777777" w:rsidR="00245BA7" w:rsidRPr="00676156" w:rsidRDefault="00245BA7"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Kommt es nach Auftragserteilung</w:t>
      </w:r>
      <w:r w:rsidR="00C35469" w:rsidRPr="00676156">
        <w:rPr>
          <w:rFonts w:ascii="Arial" w:hAnsi="Arial" w:cs="Arial"/>
          <w:kern w:val="36"/>
          <w:sz w:val="17"/>
          <w:szCs w:val="17"/>
        </w:rPr>
        <w:t>,</w:t>
      </w:r>
      <w:r w:rsidRPr="00676156">
        <w:rPr>
          <w:rFonts w:ascii="Arial" w:hAnsi="Arial" w:cs="Arial"/>
          <w:kern w:val="36"/>
          <w:sz w:val="17"/>
          <w:szCs w:val="17"/>
        </w:rPr>
        <w:t xml:space="preserve"> aus wel</w:t>
      </w:r>
      <w:r w:rsidR="00BC7A39" w:rsidRPr="00676156">
        <w:rPr>
          <w:rFonts w:ascii="Arial" w:hAnsi="Arial" w:cs="Arial"/>
          <w:kern w:val="36"/>
          <w:sz w:val="17"/>
          <w:szCs w:val="17"/>
        </w:rPr>
        <w:t>chen</w:t>
      </w:r>
      <w:r w:rsidR="00C9154D" w:rsidRPr="00676156">
        <w:rPr>
          <w:rFonts w:ascii="Arial" w:hAnsi="Arial" w:cs="Arial"/>
          <w:kern w:val="36"/>
          <w:sz w:val="17"/>
          <w:szCs w:val="17"/>
        </w:rPr>
        <w:t xml:space="preserve"> </w:t>
      </w:r>
      <w:r w:rsidRPr="00676156">
        <w:rPr>
          <w:rFonts w:ascii="Arial" w:hAnsi="Arial" w:cs="Arial"/>
          <w:kern w:val="36"/>
          <w:sz w:val="17"/>
          <w:szCs w:val="17"/>
        </w:rPr>
        <w:t>Gründen auch immer</w:t>
      </w:r>
      <w:r w:rsidR="00C35469" w:rsidRPr="00676156">
        <w:rPr>
          <w:rFonts w:ascii="Arial" w:hAnsi="Arial" w:cs="Arial"/>
          <w:kern w:val="36"/>
          <w:sz w:val="17"/>
          <w:szCs w:val="17"/>
        </w:rPr>
        <w:t>,</w:t>
      </w:r>
      <w:r w:rsidRPr="00676156">
        <w:rPr>
          <w:rFonts w:ascii="Arial" w:hAnsi="Arial" w:cs="Arial"/>
          <w:kern w:val="36"/>
          <w:sz w:val="17"/>
          <w:szCs w:val="17"/>
        </w:rPr>
        <w:t xml:space="preserve"> zu einer</w:t>
      </w:r>
      <w:r w:rsidRPr="00676156">
        <w:rPr>
          <w:rFonts w:ascii="Arial" w:hAnsi="Arial" w:cs="Arial"/>
          <w:b/>
          <w:kern w:val="36"/>
          <w:sz w:val="17"/>
          <w:szCs w:val="17"/>
        </w:rPr>
        <w:t xml:space="preserve"> Abänderung</w:t>
      </w:r>
      <w:r w:rsidRPr="00676156">
        <w:rPr>
          <w:rFonts w:ascii="Arial" w:hAnsi="Arial" w:cs="Arial"/>
          <w:kern w:val="36"/>
          <w:sz w:val="17"/>
          <w:szCs w:val="17"/>
        </w:rPr>
        <w:t xml:space="preserve"> oder Ergänzung des Auftrages, so verlängert sich die Liefer-/Leistungsfrist um einen angemessenen Zeitraum.</w:t>
      </w:r>
    </w:p>
    <w:p w14:paraId="48E3D071" w14:textId="77777777" w:rsidR="00245BA7" w:rsidRPr="00676156" w:rsidRDefault="00245BA7"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sz w:val="17"/>
          <w:szCs w:val="17"/>
        </w:rPr>
      </w:pPr>
      <w:r w:rsidRPr="00676156">
        <w:rPr>
          <w:rFonts w:ascii="Arial" w:hAnsi="Arial" w:cs="Arial"/>
          <w:sz w:val="17"/>
          <w:szCs w:val="17"/>
        </w:rPr>
        <w:t>Wünscht der Kunde nach Vertragsabschluss</w:t>
      </w:r>
      <w:r w:rsidR="00857544" w:rsidRPr="00676156">
        <w:rPr>
          <w:rFonts w:ascii="Arial" w:hAnsi="Arial" w:cs="Arial"/>
          <w:sz w:val="17"/>
          <w:szCs w:val="17"/>
        </w:rPr>
        <w:t xml:space="preserve"> </w:t>
      </w:r>
      <w:r w:rsidRPr="00676156">
        <w:rPr>
          <w:rFonts w:ascii="Arial" w:hAnsi="Arial" w:cs="Arial"/>
          <w:sz w:val="17"/>
          <w:szCs w:val="17"/>
        </w:rPr>
        <w:t xml:space="preserve">eine Leistungsausführung innerhalb eines </w:t>
      </w:r>
      <w:r w:rsidRPr="00676156">
        <w:rPr>
          <w:rFonts w:ascii="Arial" w:hAnsi="Arial" w:cs="Arial"/>
          <w:b/>
          <w:bCs/>
          <w:sz w:val="17"/>
          <w:szCs w:val="17"/>
        </w:rPr>
        <w:t>kürzeren Zeitraums</w:t>
      </w:r>
      <w:r w:rsidRPr="00676156">
        <w:rPr>
          <w:rFonts w:ascii="Arial" w:hAnsi="Arial" w:cs="Arial"/>
          <w:sz w:val="17"/>
          <w:szCs w:val="17"/>
        </w:rPr>
        <w:t xml:space="preserve">, stellt dies eine Vertragsänderung dar. Hierdurch können Überstunden notwendig werden und/oder durch die Beschleunigung der Materialbeschaffung Mehrkosten auflaufen, </w:t>
      </w:r>
      <w:r w:rsidR="00C35469" w:rsidRPr="00676156">
        <w:rPr>
          <w:rFonts w:ascii="Arial" w:hAnsi="Arial" w:cs="Arial"/>
          <w:sz w:val="17"/>
          <w:szCs w:val="17"/>
        </w:rPr>
        <w:t>durch die</w:t>
      </w:r>
      <w:r w:rsidRPr="00676156">
        <w:rPr>
          <w:rFonts w:ascii="Arial" w:hAnsi="Arial" w:cs="Arial"/>
          <w:sz w:val="17"/>
          <w:szCs w:val="17"/>
        </w:rPr>
        <w:t xml:space="preserve"> sich das Entgelt im Verhältnis zum notwendigen Mehraufwand angemessen</w:t>
      </w:r>
      <w:r w:rsidR="00C35469" w:rsidRPr="00676156">
        <w:rPr>
          <w:rFonts w:ascii="Arial" w:hAnsi="Arial" w:cs="Arial"/>
          <w:sz w:val="17"/>
          <w:szCs w:val="17"/>
        </w:rPr>
        <w:t xml:space="preserve"> erhöht</w:t>
      </w:r>
      <w:r w:rsidRPr="00676156">
        <w:rPr>
          <w:rFonts w:ascii="Arial" w:hAnsi="Arial" w:cs="Arial"/>
          <w:sz w:val="17"/>
          <w:szCs w:val="17"/>
        </w:rPr>
        <w:t>.</w:t>
      </w:r>
    </w:p>
    <w:p w14:paraId="66C05A89" w14:textId="77777777" w:rsidR="0000736B" w:rsidRPr="00676156" w:rsidRDefault="0000736B" w:rsidP="00676156">
      <w:pPr>
        <w:numPr>
          <w:ilvl w:val="0"/>
          <w:numId w:val="1"/>
        </w:numPr>
        <w:tabs>
          <w:tab w:val="num" w:pos="0"/>
          <w:tab w:val="left" w:pos="200"/>
          <w:tab w:val="left" w:pos="240"/>
          <w:tab w:val="left" w:pos="360"/>
          <w:tab w:val="left" w:pos="400"/>
          <w:tab w:val="left" w:pos="480"/>
          <w:tab w:val="left" w:pos="600"/>
          <w:tab w:val="left" w:pos="800"/>
        </w:tabs>
        <w:spacing w:after="60"/>
        <w:ind w:left="0" w:right="79" w:firstLine="0"/>
        <w:outlineLvl w:val="0"/>
        <w:rPr>
          <w:rFonts w:ascii="Arial" w:hAnsi="Arial" w:cs="Arial"/>
          <w:b/>
          <w:bCs/>
          <w:kern w:val="36"/>
          <w:sz w:val="17"/>
          <w:szCs w:val="17"/>
          <w:u w:val="single"/>
        </w:rPr>
      </w:pPr>
      <w:r w:rsidRPr="00676156">
        <w:rPr>
          <w:rFonts w:ascii="Arial" w:hAnsi="Arial" w:cs="Arial"/>
          <w:b/>
          <w:bCs/>
          <w:kern w:val="36"/>
          <w:sz w:val="17"/>
          <w:szCs w:val="17"/>
          <w:u w:val="single"/>
        </w:rPr>
        <w:t>Leistungsfristen und Termine</w:t>
      </w:r>
    </w:p>
    <w:p w14:paraId="7C5E31A7" w14:textId="77777777" w:rsidR="0000736B"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Fristen und Termine verschieben sich bei </w:t>
      </w:r>
      <w:r w:rsidRPr="00676156">
        <w:rPr>
          <w:rFonts w:ascii="Arial" w:hAnsi="Arial" w:cs="Arial"/>
          <w:b/>
          <w:bCs/>
          <w:kern w:val="36"/>
          <w:sz w:val="17"/>
          <w:szCs w:val="17"/>
        </w:rPr>
        <w:t>höherer Gewalt</w:t>
      </w:r>
      <w:r w:rsidRPr="00676156">
        <w:rPr>
          <w:rFonts w:ascii="Arial" w:hAnsi="Arial" w:cs="Arial"/>
          <w:kern w:val="36"/>
          <w:sz w:val="17"/>
          <w:szCs w:val="17"/>
        </w:rPr>
        <w:t>, Streik, nicht vorhersehbare</w:t>
      </w:r>
      <w:r w:rsidR="00C35469" w:rsidRPr="00676156">
        <w:rPr>
          <w:rFonts w:ascii="Arial" w:hAnsi="Arial" w:cs="Arial"/>
          <w:kern w:val="36"/>
          <w:sz w:val="17"/>
          <w:szCs w:val="17"/>
        </w:rPr>
        <w:t>r</w:t>
      </w:r>
      <w:r w:rsidRPr="00676156">
        <w:rPr>
          <w:rFonts w:ascii="Arial" w:hAnsi="Arial" w:cs="Arial"/>
          <w:kern w:val="36"/>
          <w:sz w:val="17"/>
          <w:szCs w:val="17"/>
        </w:rPr>
        <w:t xml:space="preserve"> und von uns nicht verschuldete</w:t>
      </w:r>
      <w:r w:rsidR="00C35469" w:rsidRPr="00676156">
        <w:rPr>
          <w:rFonts w:ascii="Arial" w:hAnsi="Arial" w:cs="Arial"/>
          <w:kern w:val="36"/>
          <w:sz w:val="17"/>
          <w:szCs w:val="17"/>
        </w:rPr>
        <w:t>r</w:t>
      </w:r>
      <w:r w:rsidRPr="00676156">
        <w:rPr>
          <w:rFonts w:ascii="Arial" w:hAnsi="Arial" w:cs="Arial"/>
          <w:kern w:val="36"/>
          <w:sz w:val="17"/>
          <w:szCs w:val="17"/>
        </w:rPr>
        <w:t xml:space="preserve"> Verzögerung unserer Zulieferer oder sonstigen vergleichbaren Ereignissen, die nicht in unserem Einflussbereich liegen, </w:t>
      </w:r>
      <w:r w:rsidR="00D203BF" w:rsidRPr="00676156">
        <w:rPr>
          <w:rFonts w:ascii="Arial" w:hAnsi="Arial" w:cs="Arial"/>
          <w:kern w:val="36"/>
          <w:sz w:val="17"/>
          <w:szCs w:val="17"/>
        </w:rPr>
        <w:t xml:space="preserve">um </w:t>
      </w:r>
      <w:r w:rsidRPr="00676156">
        <w:rPr>
          <w:rFonts w:ascii="Arial" w:hAnsi="Arial" w:cs="Arial"/>
          <w:kern w:val="36"/>
          <w:sz w:val="17"/>
          <w:szCs w:val="17"/>
        </w:rPr>
        <w:t>jenem Zeitraum, während</w:t>
      </w:r>
      <w:r w:rsidR="00857544" w:rsidRPr="00676156">
        <w:rPr>
          <w:rFonts w:ascii="Arial" w:hAnsi="Arial" w:cs="Arial"/>
          <w:kern w:val="36"/>
          <w:sz w:val="17"/>
          <w:szCs w:val="17"/>
        </w:rPr>
        <w:t xml:space="preserve"> </w:t>
      </w:r>
      <w:r w:rsidRPr="00676156">
        <w:rPr>
          <w:rFonts w:ascii="Arial" w:hAnsi="Arial" w:cs="Arial"/>
          <w:kern w:val="36"/>
          <w:sz w:val="17"/>
          <w:szCs w:val="17"/>
        </w:rPr>
        <w:t xml:space="preserve">dessen das entsprechende Ereignis andauert. </w:t>
      </w:r>
    </w:p>
    <w:p w14:paraId="44A3C57C" w14:textId="77777777" w:rsidR="0000736B"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Unternehmerischen Kunden gegenüber sind Liefer- und Fertigstellungstermine nur </w:t>
      </w:r>
      <w:r w:rsidRPr="00676156">
        <w:rPr>
          <w:rFonts w:ascii="Arial" w:hAnsi="Arial" w:cs="Arial"/>
          <w:b/>
          <w:bCs/>
          <w:kern w:val="36"/>
          <w:sz w:val="17"/>
          <w:szCs w:val="17"/>
        </w:rPr>
        <w:t>verbindlich</w:t>
      </w:r>
      <w:r w:rsidRPr="00676156">
        <w:rPr>
          <w:rFonts w:ascii="Arial" w:hAnsi="Arial" w:cs="Arial"/>
          <w:kern w:val="36"/>
          <w:sz w:val="17"/>
          <w:szCs w:val="17"/>
        </w:rPr>
        <w:t>, wenn deren Einhaltung schriftlich zugesagt wurde.</w:t>
      </w:r>
    </w:p>
    <w:p w14:paraId="59DBFC96" w14:textId="77777777" w:rsidR="0000736B" w:rsidRPr="00676156" w:rsidRDefault="0000736B" w:rsidP="00676156">
      <w:pPr>
        <w:numPr>
          <w:ilvl w:val="1"/>
          <w:numId w:val="1"/>
        </w:numPr>
        <w:tabs>
          <w:tab w:val="num" w:pos="0"/>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Bei </w:t>
      </w:r>
      <w:r w:rsidRPr="00676156">
        <w:rPr>
          <w:rFonts w:ascii="Arial" w:hAnsi="Arial" w:cs="Arial"/>
          <w:b/>
          <w:bCs/>
          <w:kern w:val="36"/>
          <w:sz w:val="17"/>
          <w:szCs w:val="17"/>
        </w:rPr>
        <w:t>Verzug</w:t>
      </w:r>
      <w:r w:rsidRPr="00676156">
        <w:rPr>
          <w:rFonts w:ascii="Arial" w:hAnsi="Arial" w:cs="Arial"/>
          <w:kern w:val="36"/>
          <w:sz w:val="17"/>
          <w:szCs w:val="17"/>
        </w:rPr>
        <w:t xml:space="preserve"> mit der Vertragserfüllung durch uns steht dem Kunden ein Recht auf Rücktritt vom Vertrag nach Setzung einer angemessenen Nachfrist zu. Die Setzung der Nachfrist hat </w:t>
      </w:r>
      <w:r w:rsidRPr="00676156">
        <w:rPr>
          <w:rFonts w:ascii="Arial" w:hAnsi="Arial" w:cs="Arial"/>
          <w:kern w:val="36"/>
          <w:sz w:val="17"/>
          <w:szCs w:val="17"/>
        </w:rPr>
        <w:t xml:space="preserve">schriftlich (von unternehmerischen Kunden mittels eingeschriebenen Briefs) unter gleichzeitiger Androhung des Rücktritts zu erfolgen. </w:t>
      </w:r>
    </w:p>
    <w:p w14:paraId="6775FED3" w14:textId="77777777" w:rsidR="0000736B" w:rsidRPr="00676156" w:rsidRDefault="0000736B" w:rsidP="00676156">
      <w:pPr>
        <w:numPr>
          <w:ilvl w:val="0"/>
          <w:numId w:val="1"/>
        </w:numPr>
        <w:tabs>
          <w:tab w:val="left" w:pos="200"/>
          <w:tab w:val="left" w:pos="240"/>
          <w:tab w:val="left" w:pos="360"/>
          <w:tab w:val="left" w:pos="400"/>
          <w:tab w:val="left" w:pos="480"/>
          <w:tab w:val="left" w:pos="600"/>
          <w:tab w:val="left" w:pos="800"/>
        </w:tabs>
        <w:spacing w:after="60"/>
        <w:ind w:right="79"/>
        <w:outlineLvl w:val="0"/>
        <w:rPr>
          <w:rFonts w:ascii="Arial" w:hAnsi="Arial" w:cs="Arial"/>
          <w:b/>
          <w:bCs/>
          <w:kern w:val="36"/>
          <w:sz w:val="17"/>
          <w:szCs w:val="17"/>
          <w:u w:val="single"/>
        </w:rPr>
      </w:pPr>
      <w:r w:rsidRPr="00676156">
        <w:rPr>
          <w:rFonts w:ascii="Arial" w:hAnsi="Arial" w:cs="Arial"/>
          <w:b/>
          <w:bCs/>
          <w:kern w:val="36"/>
          <w:sz w:val="17"/>
          <w:szCs w:val="17"/>
          <w:u w:val="single"/>
        </w:rPr>
        <w:t xml:space="preserve">Beschränkung des Leistungsumfanges </w:t>
      </w:r>
    </w:p>
    <w:p w14:paraId="34BDD9EB"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rPr>
          <w:rFonts w:ascii="Arial" w:hAnsi="Arial" w:cs="Arial"/>
          <w:sz w:val="17"/>
          <w:szCs w:val="17"/>
        </w:rPr>
      </w:pPr>
      <w:r w:rsidRPr="00676156">
        <w:rPr>
          <w:rFonts w:ascii="Arial" w:hAnsi="Arial" w:cs="Arial"/>
          <w:sz w:val="17"/>
          <w:szCs w:val="17"/>
        </w:rPr>
        <w:t xml:space="preserve">Im Rahmen von </w:t>
      </w:r>
      <w:r w:rsidR="00D203BF" w:rsidRPr="00676156">
        <w:rPr>
          <w:rFonts w:ascii="Arial" w:hAnsi="Arial" w:cs="Arial"/>
          <w:sz w:val="17"/>
          <w:szCs w:val="17"/>
        </w:rPr>
        <w:t xml:space="preserve">Zerlege- oder Reparaturarbeiten </w:t>
      </w:r>
      <w:r w:rsidRPr="00676156">
        <w:rPr>
          <w:rFonts w:ascii="Arial" w:hAnsi="Arial" w:cs="Arial"/>
          <w:sz w:val="17"/>
          <w:szCs w:val="17"/>
        </w:rPr>
        <w:t xml:space="preserve">können </w:t>
      </w:r>
      <w:r w:rsidR="00DE34DD" w:rsidRPr="00676156">
        <w:rPr>
          <w:rFonts w:ascii="Arial" w:hAnsi="Arial" w:cs="Arial"/>
          <w:b/>
          <w:sz w:val="17"/>
          <w:szCs w:val="17"/>
        </w:rPr>
        <w:t xml:space="preserve">unerhebliche </w:t>
      </w:r>
      <w:r w:rsidR="00D203BF" w:rsidRPr="00676156">
        <w:rPr>
          <w:rFonts w:ascii="Arial" w:hAnsi="Arial" w:cs="Arial"/>
          <w:b/>
          <w:sz w:val="17"/>
          <w:szCs w:val="17"/>
        </w:rPr>
        <w:t>Beschädigung</w:t>
      </w:r>
      <w:r w:rsidR="00C35469" w:rsidRPr="00676156">
        <w:rPr>
          <w:rFonts w:ascii="Arial" w:hAnsi="Arial" w:cs="Arial"/>
          <w:b/>
          <w:sz w:val="17"/>
          <w:szCs w:val="17"/>
        </w:rPr>
        <w:t>en</w:t>
      </w:r>
      <w:r w:rsidR="00D203BF" w:rsidRPr="00676156">
        <w:rPr>
          <w:rFonts w:ascii="Arial" w:hAnsi="Arial" w:cs="Arial"/>
          <w:sz w:val="17"/>
          <w:szCs w:val="17"/>
        </w:rPr>
        <w:t xml:space="preserve"> </w:t>
      </w:r>
      <w:proofErr w:type="spellStart"/>
      <w:r w:rsidR="00136E23" w:rsidRPr="00676156">
        <w:rPr>
          <w:rFonts w:ascii="Arial" w:hAnsi="Arial" w:cs="Arial"/>
          <w:sz w:val="17"/>
          <w:szCs w:val="17"/>
        </w:rPr>
        <w:t>bzw</w:t>
      </w:r>
      <w:proofErr w:type="spellEnd"/>
      <w:r w:rsidR="00136E23" w:rsidRPr="00676156">
        <w:rPr>
          <w:rFonts w:ascii="Arial" w:hAnsi="Arial" w:cs="Arial"/>
          <w:sz w:val="17"/>
          <w:szCs w:val="17"/>
        </w:rPr>
        <w:t xml:space="preserve"> kleine Kratzer entstehen</w:t>
      </w:r>
      <w:r w:rsidRPr="00676156">
        <w:rPr>
          <w:rFonts w:ascii="Arial" w:hAnsi="Arial" w:cs="Arial"/>
          <w:sz w:val="17"/>
          <w:szCs w:val="17"/>
        </w:rPr>
        <w:t>.</w:t>
      </w:r>
      <w:r w:rsidR="00F45E98" w:rsidRPr="00676156">
        <w:rPr>
          <w:rFonts w:ascii="Arial" w:hAnsi="Arial" w:cs="Arial"/>
          <w:sz w:val="17"/>
          <w:szCs w:val="17"/>
        </w:rPr>
        <w:t xml:space="preserve"> Beim Abstellen des Fahrzeuges bei uns können </w:t>
      </w:r>
      <w:r w:rsidR="001C69F7" w:rsidRPr="00676156">
        <w:rPr>
          <w:rFonts w:ascii="Arial" w:hAnsi="Arial" w:cs="Arial"/>
          <w:sz w:val="17"/>
          <w:szCs w:val="17"/>
        </w:rPr>
        <w:t>unabwendbare Beschädigungen durch Tiere (</w:t>
      </w:r>
      <w:proofErr w:type="spellStart"/>
      <w:r w:rsidR="001C69F7" w:rsidRPr="00676156">
        <w:rPr>
          <w:rFonts w:ascii="Arial" w:hAnsi="Arial" w:cs="Arial"/>
          <w:sz w:val="17"/>
          <w:szCs w:val="17"/>
        </w:rPr>
        <w:t>z.B.</w:t>
      </w:r>
      <w:r w:rsidR="00F45E98" w:rsidRPr="00676156">
        <w:rPr>
          <w:rFonts w:ascii="Arial" w:hAnsi="Arial" w:cs="Arial"/>
          <w:b/>
          <w:sz w:val="17"/>
          <w:szCs w:val="17"/>
        </w:rPr>
        <w:t>Ma</w:t>
      </w:r>
      <w:r w:rsidR="00DD6851" w:rsidRPr="00676156">
        <w:rPr>
          <w:rFonts w:ascii="Arial" w:hAnsi="Arial" w:cs="Arial"/>
          <w:b/>
          <w:sz w:val="17"/>
          <w:szCs w:val="17"/>
        </w:rPr>
        <w:t>r</w:t>
      </w:r>
      <w:r w:rsidR="00F45E98" w:rsidRPr="00676156">
        <w:rPr>
          <w:rFonts w:ascii="Arial" w:hAnsi="Arial" w:cs="Arial"/>
          <w:b/>
          <w:sz w:val="17"/>
          <w:szCs w:val="17"/>
        </w:rPr>
        <w:t>derbisse</w:t>
      </w:r>
      <w:proofErr w:type="spellEnd"/>
      <w:r w:rsidR="001C69F7" w:rsidRPr="00676156">
        <w:rPr>
          <w:rFonts w:ascii="Arial" w:hAnsi="Arial" w:cs="Arial"/>
          <w:b/>
          <w:sz w:val="17"/>
          <w:szCs w:val="17"/>
        </w:rPr>
        <w:t>)</w:t>
      </w:r>
      <w:r w:rsidR="00F45E98" w:rsidRPr="00676156">
        <w:rPr>
          <w:rFonts w:ascii="Arial" w:hAnsi="Arial" w:cs="Arial"/>
          <w:sz w:val="17"/>
          <w:szCs w:val="17"/>
        </w:rPr>
        <w:t xml:space="preserve"> entstehen. </w:t>
      </w:r>
      <w:r w:rsidR="001C69F7" w:rsidRPr="00676156">
        <w:rPr>
          <w:rFonts w:ascii="Arial" w:hAnsi="Arial" w:cs="Arial"/>
          <w:sz w:val="17"/>
          <w:szCs w:val="17"/>
        </w:rPr>
        <w:t>Der Kunde verpflichtet sich, Schläuche</w:t>
      </w:r>
      <w:r w:rsidR="001341BE">
        <w:rPr>
          <w:rFonts w:ascii="Arial" w:hAnsi="Arial" w:cs="Arial"/>
          <w:sz w:val="17"/>
          <w:szCs w:val="17"/>
        </w:rPr>
        <w:t xml:space="preserve"> und Kabel </w:t>
      </w:r>
      <w:r w:rsidR="001C69F7" w:rsidRPr="00676156">
        <w:rPr>
          <w:rFonts w:ascii="Arial" w:hAnsi="Arial" w:cs="Arial"/>
          <w:sz w:val="17"/>
          <w:szCs w:val="17"/>
        </w:rPr>
        <w:t xml:space="preserve">vor Fahrtantritt zu kontrollieren </w:t>
      </w:r>
      <w:r w:rsidR="001341BE">
        <w:rPr>
          <w:rFonts w:ascii="Arial" w:hAnsi="Arial" w:cs="Arial"/>
          <w:sz w:val="17"/>
          <w:szCs w:val="17"/>
        </w:rPr>
        <w:t xml:space="preserve">oder kontrollieren zu lassen </w:t>
      </w:r>
      <w:r w:rsidR="001C69F7" w:rsidRPr="00676156">
        <w:rPr>
          <w:rFonts w:ascii="Arial" w:hAnsi="Arial" w:cs="Arial"/>
          <w:sz w:val="17"/>
          <w:szCs w:val="17"/>
        </w:rPr>
        <w:t xml:space="preserve">und auf Flüssigkeitsaustritt besonders zu achten. </w:t>
      </w:r>
      <w:r w:rsidRPr="00676156">
        <w:rPr>
          <w:rFonts w:ascii="Arial" w:hAnsi="Arial" w:cs="Arial"/>
          <w:sz w:val="17"/>
          <w:szCs w:val="17"/>
        </w:rPr>
        <w:t xml:space="preserve">Solche Schäden </w:t>
      </w:r>
      <w:r w:rsidR="00DE34DD" w:rsidRPr="00676156">
        <w:rPr>
          <w:rFonts w:ascii="Arial" w:hAnsi="Arial" w:cs="Arial"/>
          <w:sz w:val="17"/>
          <w:szCs w:val="17"/>
        </w:rPr>
        <w:t xml:space="preserve">stellen keinen Mangel dar (keine Gewährleistung) und </w:t>
      </w:r>
      <w:r w:rsidRPr="00676156">
        <w:rPr>
          <w:rFonts w:ascii="Arial" w:hAnsi="Arial" w:cs="Arial"/>
          <w:sz w:val="17"/>
          <w:szCs w:val="17"/>
        </w:rPr>
        <w:t>sind von uns nur zu verantworten</w:t>
      </w:r>
      <w:r w:rsidR="001A62F0" w:rsidRPr="00676156">
        <w:rPr>
          <w:rFonts w:ascii="Arial" w:hAnsi="Arial" w:cs="Arial"/>
          <w:sz w:val="17"/>
          <w:szCs w:val="17"/>
        </w:rPr>
        <w:t xml:space="preserve"> (Schadenersatz)</w:t>
      </w:r>
      <w:r w:rsidRPr="00676156">
        <w:rPr>
          <w:rFonts w:ascii="Arial" w:hAnsi="Arial" w:cs="Arial"/>
          <w:sz w:val="17"/>
          <w:szCs w:val="17"/>
        </w:rPr>
        <w:t xml:space="preserve">, wenn wir diese </w:t>
      </w:r>
      <w:r w:rsidR="001C69F7" w:rsidRPr="00676156">
        <w:rPr>
          <w:rFonts w:ascii="Arial" w:hAnsi="Arial" w:cs="Arial"/>
          <w:sz w:val="17"/>
          <w:szCs w:val="17"/>
        </w:rPr>
        <w:t xml:space="preserve">grob fahrlässig </w:t>
      </w:r>
      <w:r w:rsidRPr="00676156">
        <w:rPr>
          <w:rFonts w:ascii="Arial" w:hAnsi="Arial" w:cs="Arial"/>
          <w:sz w:val="17"/>
          <w:szCs w:val="17"/>
        </w:rPr>
        <w:t>verursacht haben</w:t>
      </w:r>
      <w:r w:rsidR="001F556B" w:rsidRPr="00676156">
        <w:rPr>
          <w:rFonts w:ascii="Arial" w:hAnsi="Arial" w:cs="Arial"/>
          <w:sz w:val="17"/>
          <w:szCs w:val="17"/>
        </w:rPr>
        <w:t>.</w:t>
      </w:r>
      <w:r w:rsidR="00DE34DD" w:rsidRPr="00676156">
        <w:rPr>
          <w:rFonts w:ascii="Arial" w:hAnsi="Arial" w:cs="Arial"/>
          <w:sz w:val="17"/>
          <w:szCs w:val="17"/>
        </w:rPr>
        <w:t xml:space="preserve"> </w:t>
      </w:r>
    </w:p>
    <w:p w14:paraId="725DCA1C"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rPr>
          <w:rFonts w:ascii="Arial" w:hAnsi="Arial" w:cs="Arial"/>
          <w:sz w:val="17"/>
          <w:szCs w:val="17"/>
        </w:rPr>
      </w:pPr>
      <w:r w:rsidRPr="00676156">
        <w:rPr>
          <w:rFonts w:ascii="Arial" w:hAnsi="Arial" w:cs="Arial"/>
          <w:sz w:val="17"/>
          <w:szCs w:val="17"/>
        </w:rPr>
        <w:t>Bei</w:t>
      </w:r>
      <w:r w:rsidRPr="00676156">
        <w:rPr>
          <w:rFonts w:ascii="Arial" w:hAnsi="Arial" w:cs="Arial"/>
          <w:b/>
          <w:sz w:val="17"/>
          <w:szCs w:val="17"/>
        </w:rPr>
        <w:t xml:space="preserve"> </w:t>
      </w:r>
      <w:r w:rsidR="00136E23" w:rsidRPr="00676156">
        <w:rPr>
          <w:rFonts w:ascii="Arial" w:hAnsi="Arial" w:cs="Arial"/>
          <w:b/>
          <w:sz w:val="17"/>
          <w:szCs w:val="17"/>
        </w:rPr>
        <w:t>Lackierungen</w:t>
      </w:r>
      <w:r w:rsidR="00136E23" w:rsidRPr="00676156">
        <w:rPr>
          <w:rFonts w:ascii="Arial" w:hAnsi="Arial" w:cs="Arial"/>
          <w:sz w:val="17"/>
          <w:szCs w:val="17"/>
        </w:rPr>
        <w:t xml:space="preserve"> </w:t>
      </w:r>
      <w:r w:rsidRPr="00676156">
        <w:rPr>
          <w:rFonts w:ascii="Arial" w:hAnsi="Arial" w:cs="Arial"/>
          <w:sz w:val="17"/>
          <w:szCs w:val="17"/>
        </w:rPr>
        <w:t xml:space="preserve">sind Unterschiede in den Farbnuancen </w:t>
      </w:r>
      <w:r w:rsidR="00DE34DD" w:rsidRPr="00676156">
        <w:rPr>
          <w:rFonts w:ascii="Arial" w:hAnsi="Arial" w:cs="Arial"/>
          <w:sz w:val="17"/>
          <w:szCs w:val="17"/>
        </w:rPr>
        <w:t>möglich</w:t>
      </w:r>
      <w:r w:rsidRPr="00676156">
        <w:rPr>
          <w:rFonts w:ascii="Arial" w:hAnsi="Arial" w:cs="Arial"/>
          <w:sz w:val="17"/>
          <w:szCs w:val="17"/>
        </w:rPr>
        <w:t xml:space="preserve">. </w:t>
      </w:r>
    </w:p>
    <w:p w14:paraId="131F87CA" w14:textId="77777777" w:rsidR="00DE34DD" w:rsidRPr="00676156" w:rsidRDefault="00DE34DD" w:rsidP="00676156">
      <w:pPr>
        <w:numPr>
          <w:ilvl w:val="1"/>
          <w:numId w:val="1"/>
        </w:numPr>
        <w:tabs>
          <w:tab w:val="left" w:pos="200"/>
          <w:tab w:val="left" w:pos="240"/>
          <w:tab w:val="left" w:pos="360"/>
          <w:tab w:val="left" w:pos="400"/>
          <w:tab w:val="left" w:pos="480"/>
          <w:tab w:val="left" w:pos="600"/>
          <w:tab w:val="left" w:pos="800"/>
        </w:tabs>
        <w:spacing w:after="60"/>
        <w:ind w:left="0" w:right="79" w:firstLine="0"/>
        <w:rPr>
          <w:rFonts w:ascii="Arial" w:hAnsi="Arial" w:cs="Arial"/>
          <w:sz w:val="17"/>
          <w:szCs w:val="17"/>
        </w:rPr>
      </w:pPr>
      <w:r w:rsidRPr="00676156">
        <w:rPr>
          <w:rFonts w:ascii="Arial" w:hAnsi="Arial" w:cs="Arial"/>
          <w:sz w:val="17"/>
          <w:szCs w:val="17"/>
        </w:rPr>
        <w:t xml:space="preserve">Der Kunde erteilt zur Beschränkung des Leistungsumfanges seine </w:t>
      </w:r>
      <w:r w:rsidRPr="00676156">
        <w:rPr>
          <w:rFonts w:ascii="Arial" w:hAnsi="Arial" w:cs="Arial"/>
          <w:b/>
          <w:sz w:val="17"/>
          <w:szCs w:val="17"/>
        </w:rPr>
        <w:t>ausdrückliche Einwilligung</w:t>
      </w:r>
      <w:r w:rsidRPr="00676156">
        <w:rPr>
          <w:rFonts w:ascii="Arial" w:hAnsi="Arial" w:cs="Arial"/>
          <w:sz w:val="17"/>
          <w:szCs w:val="17"/>
        </w:rPr>
        <w:t>.</w:t>
      </w:r>
    </w:p>
    <w:p w14:paraId="3BA90E59" w14:textId="77777777" w:rsidR="00A766C3" w:rsidRPr="00676156" w:rsidRDefault="00A766C3" w:rsidP="00676156">
      <w:pPr>
        <w:numPr>
          <w:ilvl w:val="0"/>
          <w:numId w:val="1"/>
        </w:numPr>
        <w:tabs>
          <w:tab w:val="left" w:pos="200"/>
          <w:tab w:val="left" w:pos="240"/>
          <w:tab w:val="left" w:pos="360"/>
          <w:tab w:val="left" w:pos="400"/>
          <w:tab w:val="left" w:pos="480"/>
          <w:tab w:val="left" w:pos="600"/>
          <w:tab w:val="left" w:pos="800"/>
        </w:tabs>
        <w:spacing w:after="60"/>
        <w:ind w:left="0" w:right="79" w:firstLine="0"/>
        <w:outlineLvl w:val="0"/>
        <w:rPr>
          <w:rFonts w:ascii="Arial" w:hAnsi="Arial" w:cs="Arial"/>
          <w:b/>
          <w:bCs/>
          <w:kern w:val="36"/>
          <w:sz w:val="17"/>
          <w:szCs w:val="17"/>
          <w:u w:val="single"/>
        </w:rPr>
      </w:pPr>
      <w:r w:rsidRPr="00676156">
        <w:rPr>
          <w:rFonts w:ascii="Arial" w:hAnsi="Arial" w:cs="Arial"/>
          <w:b/>
          <w:bCs/>
          <w:kern w:val="36"/>
          <w:sz w:val="17"/>
          <w:szCs w:val="17"/>
          <w:u w:val="single"/>
        </w:rPr>
        <w:t>Probefahrten</w:t>
      </w:r>
    </w:p>
    <w:p w14:paraId="5F984E7D" w14:textId="77777777" w:rsidR="00A766C3" w:rsidRPr="00676156" w:rsidRDefault="00A766C3" w:rsidP="00676156">
      <w:pPr>
        <w:numPr>
          <w:ilvl w:val="1"/>
          <w:numId w:val="1"/>
        </w:numPr>
        <w:tabs>
          <w:tab w:val="left" w:pos="200"/>
          <w:tab w:val="left" w:pos="240"/>
          <w:tab w:val="left" w:pos="360"/>
          <w:tab w:val="left" w:pos="400"/>
          <w:tab w:val="left" w:pos="480"/>
          <w:tab w:val="left" w:pos="600"/>
          <w:tab w:val="left" w:pos="800"/>
        </w:tabs>
        <w:spacing w:after="60"/>
        <w:ind w:left="0" w:right="79" w:firstLine="0"/>
        <w:rPr>
          <w:rFonts w:ascii="Arial" w:hAnsi="Arial" w:cs="Arial"/>
          <w:sz w:val="17"/>
          <w:szCs w:val="17"/>
        </w:rPr>
      </w:pPr>
      <w:r w:rsidRPr="00676156">
        <w:rPr>
          <w:rFonts w:ascii="Arial" w:hAnsi="Arial" w:cs="Arial"/>
          <w:sz w:val="17"/>
          <w:szCs w:val="17"/>
        </w:rPr>
        <w:t>Der Kunde ermächtigt uns</w:t>
      </w:r>
      <w:r w:rsidR="004D280E" w:rsidRPr="00676156">
        <w:rPr>
          <w:rFonts w:ascii="Arial" w:hAnsi="Arial" w:cs="Arial"/>
          <w:sz w:val="17"/>
          <w:szCs w:val="17"/>
        </w:rPr>
        <w:t xml:space="preserve"> zu Probe- und Überstellungsfahrten</w:t>
      </w:r>
      <w:r w:rsidRPr="00676156">
        <w:rPr>
          <w:rFonts w:ascii="Arial" w:hAnsi="Arial" w:cs="Arial"/>
          <w:sz w:val="17"/>
          <w:szCs w:val="17"/>
        </w:rPr>
        <w:t xml:space="preserve"> mit Kraftfahrzeugen und </w:t>
      </w:r>
      <w:proofErr w:type="gramStart"/>
      <w:r w:rsidR="004D280E" w:rsidRPr="00676156">
        <w:rPr>
          <w:rFonts w:ascii="Arial" w:hAnsi="Arial" w:cs="Arial"/>
          <w:sz w:val="17"/>
          <w:szCs w:val="17"/>
        </w:rPr>
        <w:t xml:space="preserve">zu </w:t>
      </w:r>
      <w:r w:rsidRPr="00676156">
        <w:rPr>
          <w:rFonts w:ascii="Arial" w:hAnsi="Arial" w:cs="Arial"/>
          <w:b/>
          <w:sz w:val="17"/>
          <w:szCs w:val="17"/>
        </w:rPr>
        <w:t>Probeläufe</w:t>
      </w:r>
      <w:proofErr w:type="gramEnd"/>
      <w:r w:rsidRPr="00676156">
        <w:rPr>
          <w:rFonts w:ascii="Arial" w:hAnsi="Arial" w:cs="Arial"/>
          <w:b/>
          <w:sz w:val="17"/>
          <w:szCs w:val="17"/>
        </w:rPr>
        <w:t xml:space="preserve"> </w:t>
      </w:r>
      <w:r w:rsidR="004D280E" w:rsidRPr="00676156">
        <w:rPr>
          <w:rFonts w:ascii="Arial" w:hAnsi="Arial" w:cs="Arial"/>
          <w:b/>
          <w:sz w:val="17"/>
          <w:szCs w:val="17"/>
        </w:rPr>
        <w:t>mit Aggregaten</w:t>
      </w:r>
      <w:r w:rsidR="004D280E" w:rsidRPr="00676156">
        <w:rPr>
          <w:rFonts w:ascii="Arial" w:hAnsi="Arial" w:cs="Arial"/>
          <w:sz w:val="17"/>
          <w:szCs w:val="17"/>
        </w:rPr>
        <w:t xml:space="preserve"> (</w:t>
      </w:r>
      <w:proofErr w:type="spellStart"/>
      <w:r w:rsidR="004D280E" w:rsidRPr="00676156">
        <w:rPr>
          <w:rFonts w:ascii="Arial" w:hAnsi="Arial" w:cs="Arial"/>
          <w:sz w:val="17"/>
          <w:szCs w:val="17"/>
        </w:rPr>
        <w:t>z.B</w:t>
      </w:r>
      <w:proofErr w:type="spellEnd"/>
      <w:r w:rsidR="004D280E" w:rsidRPr="00676156">
        <w:rPr>
          <w:rFonts w:ascii="Arial" w:hAnsi="Arial" w:cs="Arial"/>
          <w:sz w:val="17"/>
          <w:szCs w:val="17"/>
        </w:rPr>
        <w:t xml:space="preserve">: Lichtmaschine, Starter, </w:t>
      </w:r>
      <w:proofErr w:type="spellStart"/>
      <w:r w:rsidR="004D280E" w:rsidRPr="00676156">
        <w:rPr>
          <w:rFonts w:ascii="Arial" w:hAnsi="Arial" w:cs="Arial"/>
          <w:sz w:val="17"/>
          <w:szCs w:val="17"/>
        </w:rPr>
        <w:t>u.a</w:t>
      </w:r>
      <w:proofErr w:type="spellEnd"/>
      <w:r w:rsidR="004D280E" w:rsidRPr="00676156">
        <w:rPr>
          <w:rFonts w:ascii="Arial" w:hAnsi="Arial" w:cs="Arial"/>
          <w:sz w:val="17"/>
          <w:szCs w:val="17"/>
        </w:rPr>
        <w:t>)</w:t>
      </w:r>
      <w:r w:rsidRPr="00676156">
        <w:rPr>
          <w:rFonts w:ascii="Arial" w:hAnsi="Arial" w:cs="Arial"/>
          <w:sz w:val="17"/>
          <w:szCs w:val="17"/>
        </w:rPr>
        <w:t>.</w:t>
      </w:r>
    </w:p>
    <w:p w14:paraId="7107E94C" w14:textId="77777777" w:rsidR="0000736B" w:rsidRPr="00676156" w:rsidRDefault="004D280E" w:rsidP="00676156">
      <w:pPr>
        <w:numPr>
          <w:ilvl w:val="0"/>
          <w:numId w:val="1"/>
        </w:numPr>
        <w:tabs>
          <w:tab w:val="left" w:pos="200"/>
          <w:tab w:val="left" w:pos="240"/>
          <w:tab w:val="left" w:pos="360"/>
          <w:tab w:val="left" w:pos="400"/>
          <w:tab w:val="left" w:pos="480"/>
          <w:tab w:val="left" w:pos="600"/>
          <w:tab w:val="left" w:pos="800"/>
        </w:tabs>
        <w:spacing w:after="60"/>
        <w:ind w:left="0" w:right="79" w:firstLine="0"/>
        <w:outlineLvl w:val="0"/>
        <w:rPr>
          <w:rFonts w:ascii="Arial" w:hAnsi="Arial" w:cs="Arial"/>
          <w:b/>
          <w:bCs/>
          <w:kern w:val="36"/>
          <w:sz w:val="17"/>
          <w:szCs w:val="17"/>
          <w:u w:val="single"/>
        </w:rPr>
      </w:pPr>
      <w:r w:rsidRPr="00676156">
        <w:rPr>
          <w:rFonts w:ascii="Arial" w:hAnsi="Arial" w:cs="Arial"/>
          <w:b/>
          <w:bCs/>
          <w:kern w:val="36"/>
          <w:sz w:val="17"/>
          <w:szCs w:val="17"/>
          <w:u w:val="single"/>
        </w:rPr>
        <w:t xml:space="preserve">Pannendienst / </w:t>
      </w:r>
      <w:r w:rsidR="0000736B" w:rsidRPr="00676156">
        <w:rPr>
          <w:rFonts w:ascii="Arial" w:hAnsi="Arial" w:cs="Arial"/>
          <w:b/>
          <w:bCs/>
          <w:kern w:val="36"/>
          <w:sz w:val="17"/>
          <w:szCs w:val="17"/>
          <w:u w:val="single"/>
        </w:rPr>
        <w:t>Behelfsmäßige Instandset</w:t>
      </w:r>
      <w:r w:rsidR="00C35469" w:rsidRPr="00676156">
        <w:rPr>
          <w:rFonts w:ascii="Arial" w:hAnsi="Arial" w:cs="Arial"/>
          <w:b/>
          <w:bCs/>
          <w:kern w:val="36"/>
          <w:sz w:val="17"/>
          <w:szCs w:val="17"/>
          <w:u w:val="single"/>
        </w:rPr>
        <w:t>zung</w:t>
      </w:r>
    </w:p>
    <w:p w14:paraId="578E0B48"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rPr>
          <w:rFonts w:ascii="Arial" w:hAnsi="Arial" w:cs="Arial"/>
          <w:sz w:val="17"/>
          <w:szCs w:val="17"/>
        </w:rPr>
      </w:pPr>
      <w:r w:rsidRPr="00676156">
        <w:rPr>
          <w:rFonts w:ascii="Arial" w:hAnsi="Arial" w:cs="Arial"/>
          <w:sz w:val="17"/>
          <w:szCs w:val="17"/>
        </w:rPr>
        <w:t xml:space="preserve">Bei behelfsmäßigen Instandsetzungen </w:t>
      </w:r>
      <w:r w:rsidR="004D280E" w:rsidRPr="00676156">
        <w:rPr>
          <w:rFonts w:ascii="Arial" w:hAnsi="Arial" w:cs="Arial"/>
          <w:sz w:val="17"/>
          <w:szCs w:val="17"/>
        </w:rPr>
        <w:t xml:space="preserve">/ Pannendienst </w:t>
      </w:r>
      <w:r w:rsidRPr="00676156">
        <w:rPr>
          <w:rFonts w:ascii="Arial" w:hAnsi="Arial" w:cs="Arial"/>
          <w:sz w:val="17"/>
          <w:szCs w:val="17"/>
        </w:rPr>
        <w:t>besteht lediglich eine sehr beschränkte und den Umstä</w:t>
      </w:r>
      <w:r w:rsidR="004D280E" w:rsidRPr="00676156">
        <w:rPr>
          <w:rFonts w:ascii="Arial" w:hAnsi="Arial" w:cs="Arial"/>
          <w:sz w:val="17"/>
          <w:szCs w:val="17"/>
        </w:rPr>
        <w:t>nden entsprechende Haltbarkeit</w:t>
      </w:r>
      <w:r w:rsidR="002B577B" w:rsidRPr="00676156">
        <w:rPr>
          <w:rFonts w:ascii="Arial" w:hAnsi="Arial" w:cs="Arial"/>
          <w:sz w:val="17"/>
          <w:szCs w:val="17"/>
        </w:rPr>
        <w:t xml:space="preserve">. Der </w:t>
      </w:r>
      <w:r w:rsidR="004D280E" w:rsidRPr="00676156">
        <w:rPr>
          <w:rFonts w:ascii="Arial" w:hAnsi="Arial" w:cs="Arial"/>
          <w:color w:val="231F20"/>
          <w:sz w:val="17"/>
          <w:szCs w:val="17"/>
        </w:rPr>
        <w:t xml:space="preserve">Kunde </w:t>
      </w:r>
      <w:r w:rsidR="002B577B" w:rsidRPr="00676156">
        <w:rPr>
          <w:rFonts w:ascii="Arial" w:hAnsi="Arial" w:cs="Arial"/>
          <w:color w:val="231F20"/>
          <w:sz w:val="17"/>
          <w:szCs w:val="17"/>
        </w:rPr>
        <w:t xml:space="preserve">wurde hierauf </w:t>
      </w:r>
      <w:r w:rsidR="004D280E" w:rsidRPr="00676156">
        <w:rPr>
          <w:rFonts w:ascii="Arial" w:hAnsi="Arial" w:cs="Arial"/>
          <w:color w:val="231F20"/>
          <w:sz w:val="17"/>
          <w:szCs w:val="17"/>
        </w:rPr>
        <w:t>hingewiesen</w:t>
      </w:r>
      <w:r w:rsidR="002B577B" w:rsidRPr="00676156">
        <w:rPr>
          <w:rFonts w:ascii="Arial" w:hAnsi="Arial" w:cs="Arial"/>
          <w:color w:val="231F20"/>
          <w:sz w:val="17"/>
          <w:szCs w:val="17"/>
        </w:rPr>
        <w:t>.</w:t>
      </w:r>
    </w:p>
    <w:p w14:paraId="7F53C0F7" w14:textId="77777777" w:rsidR="00DF4973" w:rsidRPr="00676156" w:rsidRDefault="00DF4973" w:rsidP="00676156">
      <w:pPr>
        <w:numPr>
          <w:ilvl w:val="1"/>
          <w:numId w:val="1"/>
        </w:numPr>
        <w:tabs>
          <w:tab w:val="left" w:pos="200"/>
          <w:tab w:val="left" w:pos="240"/>
          <w:tab w:val="left" w:pos="360"/>
          <w:tab w:val="left" w:pos="400"/>
          <w:tab w:val="left" w:pos="480"/>
          <w:tab w:val="left" w:pos="600"/>
          <w:tab w:val="left" w:pos="800"/>
        </w:tabs>
        <w:spacing w:after="60"/>
        <w:ind w:left="0" w:right="79" w:firstLine="0"/>
        <w:rPr>
          <w:rFonts w:ascii="Arial" w:hAnsi="Arial" w:cs="Arial"/>
          <w:sz w:val="17"/>
          <w:szCs w:val="17"/>
        </w:rPr>
      </w:pPr>
      <w:r w:rsidRPr="00676156">
        <w:rPr>
          <w:rFonts w:ascii="Arial" w:hAnsi="Arial" w:cs="Arial"/>
          <w:sz w:val="17"/>
          <w:szCs w:val="17"/>
        </w:rPr>
        <w:t xml:space="preserve">Vom Kunden ist bei behelfsmäßiger Instandsetzung umgehend eine fachgerechte Instandsetzung zu veranlassen. </w:t>
      </w:r>
    </w:p>
    <w:p w14:paraId="4B1EAE94" w14:textId="77777777" w:rsidR="009E36FC" w:rsidRPr="00676156" w:rsidRDefault="009E36FC" w:rsidP="00676156">
      <w:pPr>
        <w:numPr>
          <w:ilvl w:val="1"/>
          <w:numId w:val="1"/>
        </w:numPr>
        <w:tabs>
          <w:tab w:val="left" w:pos="200"/>
          <w:tab w:val="left" w:pos="240"/>
          <w:tab w:val="left" w:pos="360"/>
          <w:tab w:val="left" w:pos="400"/>
          <w:tab w:val="left" w:pos="480"/>
          <w:tab w:val="left" w:pos="600"/>
          <w:tab w:val="left" w:pos="800"/>
        </w:tabs>
        <w:spacing w:after="60"/>
        <w:ind w:left="0" w:right="79" w:firstLine="0"/>
        <w:rPr>
          <w:rFonts w:ascii="Arial" w:hAnsi="Arial" w:cs="Arial"/>
          <w:sz w:val="17"/>
          <w:szCs w:val="17"/>
        </w:rPr>
      </w:pPr>
      <w:r w:rsidRPr="00676156">
        <w:rPr>
          <w:rFonts w:ascii="Arial" w:hAnsi="Arial" w:cs="Arial"/>
          <w:sz w:val="17"/>
          <w:szCs w:val="17"/>
        </w:rPr>
        <w:t xml:space="preserve">Wir weisen darauf hin, dass </w:t>
      </w:r>
      <w:r w:rsidRPr="00676156">
        <w:rPr>
          <w:rFonts w:ascii="Arial" w:hAnsi="Arial" w:cs="Arial"/>
          <w:b/>
          <w:sz w:val="17"/>
          <w:szCs w:val="17"/>
        </w:rPr>
        <w:t>beschädigte Alufelgen</w:t>
      </w:r>
      <w:r w:rsidRPr="00676156">
        <w:rPr>
          <w:rFonts w:ascii="Arial" w:hAnsi="Arial" w:cs="Arial"/>
          <w:sz w:val="17"/>
          <w:szCs w:val="17"/>
        </w:rPr>
        <w:t xml:space="preserve"> (auch Herstellerempfehlung) ausgetauscht werden sollen. Sollte eine leistungspflichtige Versicherung den Auftrag zur Reparatur erteilen, so obliegt es dem Kunden, uns den Erneuerungsauftrag zu erteilen und er </w:t>
      </w:r>
      <w:r w:rsidR="002D5329" w:rsidRPr="00676156">
        <w:rPr>
          <w:rFonts w:ascii="Arial" w:hAnsi="Arial" w:cs="Arial"/>
          <w:sz w:val="17"/>
          <w:szCs w:val="17"/>
        </w:rPr>
        <w:t xml:space="preserve">verpflichtet </w:t>
      </w:r>
      <w:r w:rsidRPr="00676156">
        <w:rPr>
          <w:rFonts w:ascii="Arial" w:hAnsi="Arial" w:cs="Arial"/>
          <w:sz w:val="17"/>
          <w:szCs w:val="17"/>
        </w:rPr>
        <w:t>sich, die Mehrkos</w:t>
      </w:r>
      <w:r w:rsidR="002D5329" w:rsidRPr="00676156">
        <w:rPr>
          <w:rFonts w:ascii="Arial" w:hAnsi="Arial" w:cs="Arial"/>
          <w:sz w:val="17"/>
          <w:szCs w:val="17"/>
        </w:rPr>
        <w:t>ten zu tragen.</w:t>
      </w:r>
    </w:p>
    <w:p w14:paraId="731C3E80" w14:textId="77777777" w:rsidR="00A766C3" w:rsidRPr="00676156" w:rsidRDefault="00A766C3" w:rsidP="00676156">
      <w:pPr>
        <w:numPr>
          <w:ilvl w:val="0"/>
          <w:numId w:val="1"/>
        </w:numPr>
        <w:tabs>
          <w:tab w:val="left" w:pos="200"/>
          <w:tab w:val="left" w:pos="240"/>
          <w:tab w:val="left" w:pos="360"/>
          <w:tab w:val="left" w:pos="400"/>
          <w:tab w:val="left" w:pos="480"/>
          <w:tab w:val="left" w:pos="600"/>
          <w:tab w:val="left" w:pos="800"/>
        </w:tabs>
        <w:spacing w:after="60"/>
        <w:ind w:right="79"/>
        <w:outlineLvl w:val="0"/>
        <w:rPr>
          <w:rFonts w:ascii="Arial" w:hAnsi="Arial" w:cs="Arial"/>
          <w:b/>
          <w:bCs/>
          <w:kern w:val="36"/>
          <w:sz w:val="17"/>
          <w:szCs w:val="17"/>
          <w:u w:val="single"/>
        </w:rPr>
      </w:pPr>
      <w:proofErr w:type="spellStart"/>
      <w:r w:rsidRPr="00676156">
        <w:rPr>
          <w:rFonts w:ascii="Arial" w:hAnsi="Arial" w:cs="Arial"/>
          <w:b/>
          <w:bCs/>
          <w:kern w:val="36"/>
          <w:sz w:val="17"/>
          <w:szCs w:val="17"/>
          <w:u w:val="single"/>
        </w:rPr>
        <w:t>Altteile</w:t>
      </w:r>
      <w:proofErr w:type="spellEnd"/>
    </w:p>
    <w:p w14:paraId="1D96B36E" w14:textId="6E8D1B19" w:rsidR="00A766C3" w:rsidRPr="00676156" w:rsidRDefault="00A766C3" w:rsidP="00676156">
      <w:pPr>
        <w:pStyle w:val="berschrift2"/>
        <w:numPr>
          <w:ilvl w:val="1"/>
          <w:numId w:val="1"/>
        </w:numPr>
        <w:tabs>
          <w:tab w:val="num" w:pos="0"/>
          <w:tab w:val="left" w:pos="390"/>
          <w:tab w:val="num" w:pos="420"/>
        </w:tabs>
        <w:spacing w:before="0" w:after="60"/>
        <w:ind w:left="0" w:right="79" w:firstLine="0"/>
        <w:rPr>
          <w:rFonts w:ascii="Arial" w:hAnsi="Arial" w:cs="Arial"/>
          <w:b w:val="0"/>
          <w:sz w:val="17"/>
          <w:szCs w:val="17"/>
        </w:rPr>
      </w:pPr>
      <w:r w:rsidRPr="00676156">
        <w:rPr>
          <w:rFonts w:ascii="Arial" w:hAnsi="Arial" w:cs="Arial"/>
          <w:sz w:val="17"/>
          <w:szCs w:val="17"/>
        </w:rPr>
        <w:t>Ersetzte Altteile</w:t>
      </w:r>
      <w:r w:rsidR="0021627A" w:rsidRPr="00676156">
        <w:rPr>
          <w:rFonts w:ascii="Arial" w:hAnsi="Arial" w:cs="Arial"/>
          <w:sz w:val="17"/>
          <w:szCs w:val="17"/>
        </w:rPr>
        <w:t xml:space="preserve"> (</w:t>
      </w:r>
      <w:r w:rsidR="004536E3" w:rsidRPr="00676156">
        <w:rPr>
          <w:rFonts w:ascii="Arial" w:hAnsi="Arial" w:cs="Arial"/>
          <w:sz w:val="17"/>
          <w:szCs w:val="17"/>
        </w:rPr>
        <w:t>nicht mehr zu verwenden</w:t>
      </w:r>
      <w:r w:rsidR="0021627A" w:rsidRPr="00676156">
        <w:rPr>
          <w:rFonts w:ascii="Arial" w:hAnsi="Arial" w:cs="Arial"/>
          <w:sz w:val="17"/>
          <w:szCs w:val="17"/>
        </w:rPr>
        <w:t xml:space="preserve">) </w:t>
      </w:r>
      <w:r w:rsidRPr="00676156">
        <w:rPr>
          <w:rFonts w:ascii="Arial" w:hAnsi="Arial" w:cs="Arial"/>
          <w:sz w:val="17"/>
          <w:szCs w:val="17"/>
        </w:rPr>
        <w:t xml:space="preserve">- ausgenommen Tauschteile </w:t>
      </w:r>
      <w:r w:rsidR="0021627A" w:rsidRPr="00676156">
        <w:rPr>
          <w:rFonts w:ascii="Arial" w:hAnsi="Arial" w:cs="Arial"/>
          <w:sz w:val="17"/>
          <w:szCs w:val="17"/>
        </w:rPr>
        <w:t>(</w:t>
      </w:r>
      <w:r w:rsidR="004536E3" w:rsidRPr="00676156">
        <w:rPr>
          <w:rFonts w:ascii="Arial" w:hAnsi="Arial" w:cs="Arial"/>
          <w:sz w:val="17"/>
          <w:szCs w:val="17"/>
        </w:rPr>
        <w:t>w</w:t>
      </w:r>
      <w:r w:rsidR="0021627A" w:rsidRPr="00676156">
        <w:rPr>
          <w:rFonts w:ascii="Arial" w:hAnsi="Arial" w:cs="Arial"/>
          <w:sz w:val="17"/>
          <w:szCs w:val="17"/>
        </w:rPr>
        <w:t>iederverwend</w:t>
      </w:r>
      <w:r w:rsidR="004536E3" w:rsidRPr="00676156">
        <w:rPr>
          <w:rFonts w:ascii="Arial" w:hAnsi="Arial" w:cs="Arial"/>
          <w:sz w:val="17"/>
          <w:szCs w:val="17"/>
        </w:rPr>
        <w:t>bar</w:t>
      </w:r>
      <w:r w:rsidR="0021627A" w:rsidRPr="00676156">
        <w:rPr>
          <w:rFonts w:ascii="Arial" w:hAnsi="Arial" w:cs="Arial"/>
          <w:sz w:val="17"/>
          <w:szCs w:val="17"/>
        </w:rPr>
        <w:t xml:space="preserve">) </w:t>
      </w:r>
      <w:r w:rsidRPr="00676156">
        <w:rPr>
          <w:rFonts w:ascii="Arial" w:hAnsi="Arial" w:cs="Arial"/>
          <w:sz w:val="17"/>
          <w:szCs w:val="17"/>
        </w:rPr>
        <w:t xml:space="preserve">- sind von uns bis </w:t>
      </w:r>
      <w:r w:rsidR="007F378C" w:rsidRPr="00676156">
        <w:rPr>
          <w:rFonts w:ascii="Arial" w:hAnsi="Arial" w:cs="Arial"/>
          <w:sz w:val="17"/>
          <w:szCs w:val="17"/>
        </w:rPr>
        <w:t xml:space="preserve">zur Übergabe </w:t>
      </w:r>
      <w:r w:rsidRPr="00676156">
        <w:rPr>
          <w:rFonts w:ascii="Arial" w:hAnsi="Arial" w:cs="Arial"/>
          <w:sz w:val="17"/>
          <w:szCs w:val="17"/>
        </w:rPr>
        <w:t xml:space="preserve">des Fahrzeuges aufzubewahren. Der Kunde kann deren Herausgabe verlangen. </w:t>
      </w:r>
      <w:r w:rsidR="00D20007" w:rsidRPr="00676156">
        <w:rPr>
          <w:rFonts w:ascii="Arial" w:hAnsi="Arial" w:cs="Arial"/>
          <w:sz w:val="17"/>
          <w:szCs w:val="17"/>
        </w:rPr>
        <w:t xml:space="preserve">Danach sind wir zur Entsorgung berechtigt und der Kunde </w:t>
      </w:r>
      <w:r w:rsidR="007E1E4F" w:rsidRPr="00676156">
        <w:rPr>
          <w:rFonts w:ascii="Arial" w:hAnsi="Arial" w:cs="Arial"/>
          <w:sz w:val="17"/>
          <w:szCs w:val="17"/>
        </w:rPr>
        <w:t xml:space="preserve">hat </w:t>
      </w:r>
      <w:r w:rsidR="00D20007" w:rsidRPr="00676156">
        <w:rPr>
          <w:rFonts w:ascii="Arial" w:hAnsi="Arial" w:cs="Arial"/>
          <w:sz w:val="17"/>
          <w:szCs w:val="17"/>
        </w:rPr>
        <w:t>a</w:t>
      </w:r>
      <w:r w:rsidRPr="00676156">
        <w:rPr>
          <w:rFonts w:ascii="Arial" w:hAnsi="Arial" w:cs="Arial"/>
          <w:sz w:val="17"/>
          <w:szCs w:val="17"/>
        </w:rPr>
        <w:t xml:space="preserve">llfällige </w:t>
      </w:r>
      <w:r w:rsidRPr="00676156">
        <w:rPr>
          <w:rFonts w:ascii="Arial" w:hAnsi="Arial" w:cs="Arial"/>
          <w:sz w:val="17"/>
          <w:szCs w:val="17"/>
        </w:rPr>
        <w:lastRenderedPageBreak/>
        <w:t xml:space="preserve">Entsorgungskosten </w:t>
      </w:r>
      <w:r w:rsidR="00D20007" w:rsidRPr="00676156">
        <w:rPr>
          <w:rFonts w:ascii="Arial" w:hAnsi="Arial" w:cs="Arial"/>
          <w:sz w:val="17"/>
          <w:szCs w:val="17"/>
        </w:rPr>
        <w:t>gesondert zu tragen</w:t>
      </w:r>
      <w:r w:rsidRPr="00676156">
        <w:rPr>
          <w:rFonts w:ascii="Arial" w:hAnsi="Arial" w:cs="Arial"/>
          <w:sz w:val="17"/>
          <w:szCs w:val="17"/>
        </w:rPr>
        <w:t>.</w:t>
      </w:r>
    </w:p>
    <w:p w14:paraId="396E5169" w14:textId="77777777" w:rsidR="00A766C3" w:rsidRPr="00676156" w:rsidRDefault="00A766C3" w:rsidP="00676156">
      <w:pPr>
        <w:numPr>
          <w:ilvl w:val="0"/>
          <w:numId w:val="1"/>
        </w:numPr>
        <w:tabs>
          <w:tab w:val="left" w:pos="284"/>
        </w:tabs>
        <w:autoSpaceDE w:val="0"/>
        <w:autoSpaceDN w:val="0"/>
        <w:adjustRightInd w:val="0"/>
        <w:spacing w:after="60"/>
        <w:ind w:right="79"/>
        <w:rPr>
          <w:rFonts w:ascii="Arial" w:hAnsi="Arial" w:cs="Arial"/>
          <w:b/>
          <w:color w:val="231F20"/>
          <w:sz w:val="17"/>
          <w:szCs w:val="17"/>
          <w:u w:val="single"/>
        </w:rPr>
      </w:pPr>
      <w:r w:rsidRPr="00676156">
        <w:rPr>
          <w:rFonts w:ascii="Arial" w:hAnsi="Arial" w:cs="Arial"/>
          <w:b/>
          <w:color w:val="231F20"/>
          <w:sz w:val="17"/>
          <w:szCs w:val="17"/>
          <w:u w:val="single"/>
        </w:rPr>
        <w:t>Tauschaggregate</w:t>
      </w:r>
    </w:p>
    <w:p w14:paraId="583609CD" w14:textId="77777777" w:rsidR="00A766C3" w:rsidRPr="00676156" w:rsidRDefault="00D20007"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Tauschaggregate sind generalüberholte Aggregate (z.B.: Lenkgetriebe, Differential,</w:t>
      </w:r>
      <w:r w:rsidR="007E1E4F" w:rsidRPr="00676156">
        <w:rPr>
          <w:rFonts w:ascii="Arial" w:hAnsi="Arial" w:cs="Arial"/>
          <w:kern w:val="36"/>
          <w:sz w:val="17"/>
          <w:szCs w:val="17"/>
        </w:rPr>
        <w:t xml:space="preserve"> </w:t>
      </w:r>
      <w:r w:rsidRPr="00676156">
        <w:rPr>
          <w:rFonts w:ascii="Arial" w:hAnsi="Arial" w:cs="Arial"/>
          <w:kern w:val="36"/>
          <w:sz w:val="17"/>
          <w:szCs w:val="17"/>
        </w:rPr>
        <w:t xml:space="preserve">u.a.). </w:t>
      </w:r>
      <w:r w:rsidR="00A766C3" w:rsidRPr="00676156">
        <w:rPr>
          <w:rFonts w:ascii="Arial" w:hAnsi="Arial" w:cs="Arial"/>
          <w:kern w:val="36"/>
          <w:sz w:val="17"/>
          <w:szCs w:val="17"/>
        </w:rPr>
        <w:t xml:space="preserve">Die Berechnung von Tauschpreisen erfolgt unter der Annahme, dass die </w:t>
      </w:r>
      <w:r w:rsidRPr="00676156">
        <w:rPr>
          <w:rFonts w:ascii="Arial" w:hAnsi="Arial" w:cs="Arial"/>
          <w:kern w:val="36"/>
          <w:sz w:val="17"/>
          <w:szCs w:val="17"/>
        </w:rPr>
        <w:t xml:space="preserve">schadhaften </w:t>
      </w:r>
      <w:r w:rsidR="00A766C3" w:rsidRPr="00676156">
        <w:rPr>
          <w:rFonts w:ascii="Arial" w:hAnsi="Arial" w:cs="Arial"/>
          <w:kern w:val="36"/>
          <w:sz w:val="17"/>
          <w:szCs w:val="17"/>
        </w:rPr>
        <w:t xml:space="preserve">Aggregate </w:t>
      </w:r>
      <w:r w:rsidRPr="00676156">
        <w:rPr>
          <w:rFonts w:ascii="Arial" w:hAnsi="Arial" w:cs="Arial"/>
          <w:kern w:val="36"/>
          <w:sz w:val="17"/>
          <w:szCs w:val="17"/>
        </w:rPr>
        <w:t xml:space="preserve">des Kunden </w:t>
      </w:r>
      <w:r w:rsidR="00A766C3" w:rsidRPr="00676156">
        <w:rPr>
          <w:rFonts w:ascii="Arial" w:hAnsi="Arial" w:cs="Arial"/>
          <w:kern w:val="36"/>
          <w:sz w:val="17"/>
          <w:szCs w:val="17"/>
        </w:rPr>
        <w:t xml:space="preserve">noch </w:t>
      </w:r>
      <w:r w:rsidR="00A766C3" w:rsidRPr="00676156">
        <w:rPr>
          <w:rFonts w:ascii="Arial" w:hAnsi="Arial" w:cs="Arial"/>
          <w:b/>
          <w:kern w:val="36"/>
          <w:sz w:val="17"/>
          <w:szCs w:val="17"/>
        </w:rPr>
        <w:t>aufbereitungsfähig</w:t>
      </w:r>
      <w:r w:rsidR="00A766C3" w:rsidRPr="00676156">
        <w:rPr>
          <w:rFonts w:ascii="Arial" w:hAnsi="Arial" w:cs="Arial"/>
          <w:kern w:val="36"/>
          <w:sz w:val="17"/>
          <w:szCs w:val="17"/>
        </w:rPr>
        <w:t xml:space="preserve"> sind. </w:t>
      </w:r>
      <w:r w:rsidRPr="00676156">
        <w:rPr>
          <w:rFonts w:ascii="Arial" w:hAnsi="Arial" w:cs="Arial"/>
          <w:kern w:val="36"/>
          <w:sz w:val="17"/>
          <w:szCs w:val="17"/>
        </w:rPr>
        <w:t xml:space="preserve">Diese schadhaften Aggregate/-teile sind an den Aufbereiter zu retournieren. </w:t>
      </w:r>
      <w:r w:rsidR="00A766C3" w:rsidRPr="00676156">
        <w:rPr>
          <w:rFonts w:ascii="Arial" w:hAnsi="Arial" w:cs="Arial"/>
          <w:kern w:val="36"/>
          <w:sz w:val="17"/>
          <w:szCs w:val="17"/>
        </w:rPr>
        <w:t xml:space="preserve">Diese </w:t>
      </w:r>
      <w:r w:rsidR="007E1E4F" w:rsidRPr="00676156">
        <w:rPr>
          <w:rFonts w:ascii="Arial" w:hAnsi="Arial" w:cs="Arial"/>
          <w:kern w:val="36"/>
          <w:sz w:val="17"/>
          <w:szCs w:val="17"/>
        </w:rPr>
        <w:t xml:space="preserve">Bedingung </w:t>
      </w:r>
      <w:r w:rsidR="00A766C3" w:rsidRPr="00676156">
        <w:rPr>
          <w:rFonts w:ascii="Arial" w:hAnsi="Arial" w:cs="Arial"/>
          <w:kern w:val="36"/>
          <w:sz w:val="17"/>
          <w:szCs w:val="17"/>
        </w:rPr>
        <w:t>wird Vertragsinhalt.</w:t>
      </w:r>
    </w:p>
    <w:p w14:paraId="2C22E374" w14:textId="77777777" w:rsidR="000230BB" w:rsidRPr="00676156" w:rsidRDefault="000230BB" w:rsidP="00676156">
      <w:pPr>
        <w:numPr>
          <w:ilvl w:val="0"/>
          <w:numId w:val="1"/>
        </w:numPr>
        <w:tabs>
          <w:tab w:val="left" w:pos="284"/>
        </w:tabs>
        <w:autoSpaceDE w:val="0"/>
        <w:autoSpaceDN w:val="0"/>
        <w:adjustRightInd w:val="0"/>
        <w:spacing w:after="60"/>
        <w:ind w:right="79"/>
        <w:rPr>
          <w:rFonts w:ascii="Arial" w:hAnsi="Arial" w:cs="Arial"/>
          <w:b/>
          <w:color w:val="231F20"/>
          <w:sz w:val="17"/>
          <w:szCs w:val="17"/>
          <w:u w:val="single"/>
        </w:rPr>
      </w:pPr>
      <w:r w:rsidRPr="00676156">
        <w:rPr>
          <w:rFonts w:ascii="Arial" w:hAnsi="Arial" w:cs="Arial"/>
          <w:b/>
          <w:color w:val="231F20"/>
          <w:sz w:val="17"/>
          <w:szCs w:val="17"/>
          <w:u w:val="single"/>
        </w:rPr>
        <w:t>Abstellung von Fahrzeugen</w:t>
      </w:r>
    </w:p>
    <w:p w14:paraId="517C94C8" w14:textId="77777777" w:rsidR="000230BB" w:rsidRPr="00676156" w:rsidRDefault="000230BB"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Wird ein Fahrzeug vom Kunden nicht zum vereinbarten Abholungstermin oder nach Verständigung von der Fertigstellung </w:t>
      </w:r>
      <w:r w:rsidR="00F410EF" w:rsidRPr="00676156">
        <w:rPr>
          <w:rFonts w:ascii="Arial" w:hAnsi="Arial" w:cs="Arial"/>
          <w:kern w:val="36"/>
          <w:sz w:val="17"/>
          <w:szCs w:val="17"/>
        </w:rPr>
        <w:t xml:space="preserve">am selben </w:t>
      </w:r>
      <w:r w:rsidRPr="00676156">
        <w:rPr>
          <w:rFonts w:ascii="Arial" w:hAnsi="Arial" w:cs="Arial"/>
          <w:kern w:val="36"/>
          <w:sz w:val="17"/>
          <w:szCs w:val="17"/>
        </w:rPr>
        <w:t xml:space="preserve">Werktag (Abholungstag) abgeholt, sind wir berechtigt, </w:t>
      </w:r>
      <w:r w:rsidR="005D28D0" w:rsidRPr="00676156">
        <w:rPr>
          <w:rFonts w:ascii="Arial" w:hAnsi="Arial" w:cs="Arial"/>
          <w:kern w:val="36"/>
          <w:sz w:val="17"/>
          <w:szCs w:val="17"/>
        </w:rPr>
        <w:t xml:space="preserve">die </w:t>
      </w:r>
      <w:r w:rsidR="005D28D0" w:rsidRPr="00676156">
        <w:rPr>
          <w:rFonts w:ascii="Arial" w:hAnsi="Arial" w:cs="Arial"/>
          <w:b/>
          <w:kern w:val="36"/>
          <w:sz w:val="17"/>
          <w:szCs w:val="17"/>
        </w:rPr>
        <w:t>Abstellgebühr</w:t>
      </w:r>
      <w:r w:rsidR="005D28D0" w:rsidRPr="00676156">
        <w:rPr>
          <w:rFonts w:ascii="Arial" w:hAnsi="Arial" w:cs="Arial"/>
          <w:kern w:val="36"/>
          <w:sz w:val="17"/>
          <w:szCs w:val="17"/>
        </w:rPr>
        <w:t xml:space="preserve"> (siehe Preise) zu verlangen</w:t>
      </w:r>
      <w:r w:rsidRPr="00676156">
        <w:rPr>
          <w:rFonts w:ascii="Arial" w:hAnsi="Arial" w:cs="Arial"/>
          <w:kern w:val="36"/>
          <w:sz w:val="17"/>
          <w:szCs w:val="17"/>
        </w:rPr>
        <w:t>.</w:t>
      </w:r>
    </w:p>
    <w:p w14:paraId="3364ACFA" w14:textId="77777777" w:rsidR="000230BB" w:rsidRPr="00676156" w:rsidRDefault="000230BB"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Ebenso können wir das abholbereite Fahrzeug mangels Abholung am vereinbarten Abholungstermin auf Kosten des Kunden einem </w:t>
      </w:r>
      <w:proofErr w:type="spellStart"/>
      <w:r w:rsidRPr="00676156">
        <w:rPr>
          <w:rFonts w:ascii="Arial" w:hAnsi="Arial" w:cs="Arial"/>
          <w:b/>
          <w:kern w:val="36"/>
          <w:sz w:val="17"/>
          <w:szCs w:val="17"/>
        </w:rPr>
        <w:t>Drittverwahrer</w:t>
      </w:r>
      <w:proofErr w:type="spellEnd"/>
      <w:r w:rsidRPr="00676156">
        <w:rPr>
          <w:rFonts w:ascii="Arial" w:hAnsi="Arial" w:cs="Arial"/>
          <w:kern w:val="36"/>
          <w:sz w:val="17"/>
          <w:szCs w:val="17"/>
        </w:rPr>
        <w:t xml:space="preserve"> übergeben.</w:t>
      </w:r>
    </w:p>
    <w:p w14:paraId="384CB103" w14:textId="77777777" w:rsidR="0000736B" w:rsidRPr="00676156" w:rsidRDefault="0000736B" w:rsidP="00676156">
      <w:pPr>
        <w:numPr>
          <w:ilvl w:val="0"/>
          <w:numId w:val="1"/>
        </w:numPr>
        <w:tabs>
          <w:tab w:val="left" w:pos="200"/>
          <w:tab w:val="left" w:pos="240"/>
          <w:tab w:val="left" w:pos="360"/>
          <w:tab w:val="left" w:pos="400"/>
          <w:tab w:val="left" w:pos="480"/>
          <w:tab w:val="left" w:pos="600"/>
          <w:tab w:val="left" w:pos="800"/>
        </w:tabs>
        <w:spacing w:after="60"/>
        <w:ind w:left="0" w:right="79" w:firstLine="0"/>
        <w:outlineLvl w:val="0"/>
        <w:rPr>
          <w:rFonts w:ascii="Arial" w:hAnsi="Arial" w:cs="Arial"/>
          <w:b/>
          <w:bCs/>
          <w:kern w:val="36"/>
          <w:sz w:val="17"/>
          <w:szCs w:val="17"/>
          <w:u w:val="single"/>
        </w:rPr>
      </w:pPr>
      <w:r w:rsidRPr="00676156">
        <w:rPr>
          <w:rFonts w:ascii="Arial" w:hAnsi="Arial" w:cs="Arial"/>
          <w:b/>
          <w:bCs/>
          <w:kern w:val="36"/>
          <w:sz w:val="17"/>
          <w:szCs w:val="17"/>
          <w:u w:val="single"/>
        </w:rPr>
        <w:t>Gefahrtragung</w:t>
      </w:r>
    </w:p>
    <w:p w14:paraId="712F90C9" w14:textId="77777777" w:rsidR="00DD6851" w:rsidRPr="00676156" w:rsidRDefault="00DD6851" w:rsidP="00676156">
      <w:pPr>
        <w:pStyle w:val="berschrift2"/>
        <w:numPr>
          <w:ilvl w:val="1"/>
          <w:numId w:val="1"/>
        </w:numPr>
        <w:tabs>
          <w:tab w:val="num" w:pos="0"/>
          <w:tab w:val="left" w:pos="390"/>
          <w:tab w:val="num" w:pos="420"/>
        </w:tabs>
        <w:spacing w:before="0" w:after="60"/>
        <w:ind w:left="0" w:right="79" w:firstLine="0"/>
        <w:rPr>
          <w:rFonts w:ascii="Arial" w:hAnsi="Arial" w:cs="Arial"/>
          <w:b w:val="0"/>
          <w:sz w:val="17"/>
          <w:szCs w:val="17"/>
        </w:rPr>
      </w:pPr>
      <w:r w:rsidRPr="00676156">
        <w:rPr>
          <w:rFonts w:ascii="Arial" w:hAnsi="Arial" w:cs="Arial"/>
          <w:sz w:val="17"/>
          <w:szCs w:val="17"/>
        </w:rPr>
        <w:t>Auf den Verbraucher geht die Gefahr der Z</w:t>
      </w:r>
      <w:r w:rsidR="002D5329" w:rsidRPr="00676156">
        <w:rPr>
          <w:rFonts w:ascii="Arial" w:hAnsi="Arial" w:cs="Arial"/>
          <w:sz w:val="17"/>
          <w:szCs w:val="17"/>
        </w:rPr>
        <w:t>erstörung / Beschädigung des Kfz</w:t>
      </w:r>
      <w:r w:rsidR="005D28D0" w:rsidRPr="00676156">
        <w:rPr>
          <w:rFonts w:ascii="Arial" w:hAnsi="Arial" w:cs="Arial"/>
          <w:sz w:val="17"/>
          <w:szCs w:val="17"/>
        </w:rPr>
        <w:t>s / Aggregats</w:t>
      </w:r>
      <w:r w:rsidRPr="00676156">
        <w:rPr>
          <w:rFonts w:ascii="Arial" w:hAnsi="Arial" w:cs="Arial"/>
          <w:sz w:val="17"/>
          <w:szCs w:val="17"/>
        </w:rPr>
        <w:t xml:space="preserve"> ab dem Zeitpunkt der bedungenen Übergabe über.</w:t>
      </w:r>
    </w:p>
    <w:p w14:paraId="48D260E9" w14:textId="77777777" w:rsidR="00DD6851" w:rsidRPr="00676156" w:rsidRDefault="00DD6851" w:rsidP="00676156">
      <w:pPr>
        <w:pStyle w:val="berschrift2"/>
        <w:numPr>
          <w:ilvl w:val="1"/>
          <w:numId w:val="1"/>
        </w:numPr>
        <w:tabs>
          <w:tab w:val="num" w:pos="0"/>
          <w:tab w:val="left" w:pos="390"/>
          <w:tab w:val="num" w:pos="420"/>
        </w:tabs>
        <w:spacing w:before="0" w:after="60"/>
        <w:ind w:left="0" w:right="79" w:firstLine="0"/>
        <w:rPr>
          <w:rFonts w:ascii="Arial" w:hAnsi="Arial" w:cs="Arial"/>
          <w:b w:val="0"/>
          <w:sz w:val="17"/>
          <w:szCs w:val="17"/>
        </w:rPr>
      </w:pPr>
      <w:r w:rsidRPr="00676156">
        <w:rPr>
          <w:rFonts w:ascii="Arial" w:hAnsi="Arial" w:cs="Arial"/>
          <w:sz w:val="17"/>
          <w:szCs w:val="17"/>
        </w:rPr>
        <w:t xml:space="preserve">Auf den unternehmerischen Kunden geht die Gefahr über, sobald wir </w:t>
      </w:r>
      <w:r w:rsidR="002D5329" w:rsidRPr="00676156">
        <w:rPr>
          <w:rFonts w:ascii="Arial" w:hAnsi="Arial" w:cs="Arial"/>
          <w:sz w:val="17"/>
          <w:szCs w:val="17"/>
        </w:rPr>
        <w:t>das Kfz</w:t>
      </w:r>
      <w:r w:rsidR="005D28D0" w:rsidRPr="00676156">
        <w:rPr>
          <w:rFonts w:ascii="Arial" w:hAnsi="Arial" w:cs="Arial"/>
          <w:sz w:val="17"/>
          <w:szCs w:val="17"/>
        </w:rPr>
        <w:t xml:space="preserve"> / Aggregat </w:t>
      </w:r>
      <w:r w:rsidRPr="00676156">
        <w:rPr>
          <w:rFonts w:ascii="Arial" w:hAnsi="Arial" w:cs="Arial"/>
          <w:sz w:val="17"/>
          <w:szCs w:val="17"/>
        </w:rPr>
        <w:t>zur Abholung im Unternehmen oder Lager bereithalten, diese selbst anliefern oder an einen Transporteur übergeben.</w:t>
      </w:r>
    </w:p>
    <w:p w14:paraId="49DCA814" w14:textId="62AFD614" w:rsidR="00D05C4D" w:rsidRPr="00676156" w:rsidRDefault="00D05C4D" w:rsidP="00676156">
      <w:pPr>
        <w:pStyle w:val="berschrift2"/>
        <w:numPr>
          <w:ilvl w:val="1"/>
          <w:numId w:val="1"/>
        </w:numPr>
        <w:tabs>
          <w:tab w:val="num" w:pos="0"/>
          <w:tab w:val="left" w:pos="390"/>
          <w:tab w:val="num" w:pos="420"/>
        </w:tabs>
        <w:spacing w:before="0" w:after="60"/>
        <w:ind w:left="0" w:right="79" w:firstLine="0"/>
        <w:rPr>
          <w:rFonts w:ascii="Arial" w:hAnsi="Arial" w:cs="Arial"/>
          <w:b w:val="0"/>
          <w:sz w:val="17"/>
          <w:szCs w:val="17"/>
        </w:rPr>
      </w:pPr>
      <w:r w:rsidRPr="00676156">
        <w:rPr>
          <w:rFonts w:ascii="Arial" w:hAnsi="Arial" w:cs="Arial"/>
          <w:sz w:val="17"/>
          <w:szCs w:val="17"/>
        </w:rPr>
        <w:t xml:space="preserve">Für den Gefahrenübergang bei Übersendung </w:t>
      </w:r>
      <w:r w:rsidR="00F45E98" w:rsidRPr="00676156">
        <w:rPr>
          <w:rFonts w:ascii="Arial" w:hAnsi="Arial" w:cs="Arial"/>
          <w:sz w:val="17"/>
          <w:szCs w:val="17"/>
        </w:rPr>
        <w:t xml:space="preserve">von Ware </w:t>
      </w:r>
      <w:r w:rsidRPr="00676156">
        <w:rPr>
          <w:rFonts w:ascii="Arial" w:hAnsi="Arial" w:cs="Arial"/>
          <w:sz w:val="17"/>
          <w:szCs w:val="17"/>
        </w:rPr>
        <w:t>an den Verbraucher gilt § 7b KSchG</w:t>
      </w:r>
      <w:r w:rsidR="001C210A" w:rsidRPr="00676156">
        <w:rPr>
          <w:rFonts w:ascii="Arial" w:hAnsi="Arial" w:cs="Arial"/>
          <w:sz w:val="17"/>
          <w:szCs w:val="17"/>
        </w:rPr>
        <w:t xml:space="preserve"> (ab Übergabe an den Verbraucher)</w:t>
      </w:r>
      <w:r w:rsidRPr="00676156">
        <w:rPr>
          <w:rFonts w:ascii="Arial" w:hAnsi="Arial" w:cs="Arial"/>
          <w:sz w:val="17"/>
          <w:szCs w:val="17"/>
        </w:rPr>
        <w:t xml:space="preserve">. </w:t>
      </w:r>
    </w:p>
    <w:p w14:paraId="3128F483" w14:textId="77777777" w:rsidR="0000736B" w:rsidRPr="00676156" w:rsidRDefault="0000736B" w:rsidP="00676156">
      <w:pPr>
        <w:numPr>
          <w:ilvl w:val="0"/>
          <w:numId w:val="1"/>
        </w:numPr>
        <w:tabs>
          <w:tab w:val="left" w:pos="200"/>
          <w:tab w:val="left" w:pos="240"/>
          <w:tab w:val="left" w:pos="360"/>
          <w:tab w:val="left" w:pos="400"/>
          <w:tab w:val="left" w:pos="480"/>
          <w:tab w:val="left" w:pos="600"/>
          <w:tab w:val="left" w:pos="800"/>
        </w:tabs>
        <w:spacing w:after="60"/>
        <w:ind w:left="0" w:right="79" w:firstLine="0"/>
        <w:outlineLvl w:val="0"/>
        <w:rPr>
          <w:rFonts w:ascii="Arial" w:hAnsi="Arial" w:cs="Arial"/>
          <w:b/>
          <w:bCs/>
          <w:kern w:val="36"/>
          <w:sz w:val="17"/>
          <w:szCs w:val="17"/>
          <w:u w:val="single"/>
        </w:rPr>
      </w:pPr>
      <w:r w:rsidRPr="00676156">
        <w:rPr>
          <w:rFonts w:ascii="Arial" w:hAnsi="Arial" w:cs="Arial"/>
          <w:b/>
          <w:bCs/>
          <w:kern w:val="36"/>
          <w:sz w:val="17"/>
          <w:szCs w:val="17"/>
          <w:u w:val="single"/>
        </w:rPr>
        <w:t>Annahmeverzug</w:t>
      </w:r>
    </w:p>
    <w:p w14:paraId="0B3918FD"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Bei Annahmeverzug des Kunden sind wir berechtigt, </w:t>
      </w:r>
      <w:r w:rsidRPr="00676156">
        <w:rPr>
          <w:rFonts w:ascii="Arial" w:hAnsi="Arial" w:cs="Arial"/>
          <w:color w:val="000000"/>
          <w:kern w:val="36"/>
          <w:sz w:val="17"/>
          <w:szCs w:val="17"/>
        </w:rPr>
        <w:t>bei Bestehen auf Vertragserfüllung</w:t>
      </w:r>
      <w:r w:rsidR="00146E78" w:rsidRPr="00676156">
        <w:rPr>
          <w:rFonts w:ascii="Arial" w:hAnsi="Arial" w:cs="Arial"/>
          <w:color w:val="000000"/>
          <w:kern w:val="36"/>
          <w:sz w:val="17"/>
          <w:szCs w:val="17"/>
        </w:rPr>
        <w:t xml:space="preserve"> das </w:t>
      </w:r>
      <w:r w:rsidR="000230BB" w:rsidRPr="00676156">
        <w:rPr>
          <w:rFonts w:ascii="Arial" w:hAnsi="Arial" w:cs="Arial"/>
          <w:color w:val="000000"/>
          <w:kern w:val="36"/>
          <w:sz w:val="17"/>
          <w:szCs w:val="17"/>
        </w:rPr>
        <w:t>Fahrzeug</w:t>
      </w:r>
      <w:r w:rsidR="00146E78" w:rsidRPr="00676156">
        <w:rPr>
          <w:rFonts w:ascii="Arial" w:hAnsi="Arial" w:cs="Arial"/>
          <w:color w:val="000000"/>
          <w:kern w:val="36"/>
          <w:sz w:val="17"/>
          <w:szCs w:val="17"/>
        </w:rPr>
        <w:t xml:space="preserve"> bei uns oder bei Dritten zu </w:t>
      </w:r>
      <w:r w:rsidR="00146E78" w:rsidRPr="00676156">
        <w:rPr>
          <w:rFonts w:ascii="Arial" w:hAnsi="Arial" w:cs="Arial"/>
          <w:b/>
          <w:color w:val="000000"/>
          <w:kern w:val="36"/>
          <w:sz w:val="17"/>
          <w:szCs w:val="17"/>
        </w:rPr>
        <w:t>verwahren</w:t>
      </w:r>
      <w:r w:rsidR="00146E78" w:rsidRPr="00676156">
        <w:rPr>
          <w:rFonts w:ascii="Arial" w:hAnsi="Arial" w:cs="Arial"/>
          <w:color w:val="000000"/>
          <w:kern w:val="36"/>
          <w:sz w:val="17"/>
          <w:szCs w:val="17"/>
        </w:rPr>
        <w:t xml:space="preserve"> bzw. </w:t>
      </w:r>
      <w:r w:rsidRPr="00676156">
        <w:rPr>
          <w:rFonts w:ascii="Arial" w:hAnsi="Arial" w:cs="Arial"/>
          <w:color w:val="000000"/>
          <w:kern w:val="36"/>
          <w:sz w:val="17"/>
          <w:szCs w:val="17"/>
        </w:rPr>
        <w:t xml:space="preserve">die </w:t>
      </w:r>
      <w:r w:rsidRPr="00676156">
        <w:rPr>
          <w:rFonts w:ascii="Arial" w:hAnsi="Arial" w:cs="Arial"/>
          <w:kern w:val="36"/>
          <w:sz w:val="17"/>
          <w:szCs w:val="17"/>
        </w:rPr>
        <w:t>Ware</w:t>
      </w:r>
      <w:r w:rsidR="002D5329" w:rsidRPr="00676156">
        <w:rPr>
          <w:rFonts w:ascii="Arial" w:hAnsi="Arial" w:cs="Arial"/>
          <w:kern w:val="36"/>
          <w:sz w:val="17"/>
          <w:szCs w:val="17"/>
        </w:rPr>
        <w:t xml:space="preserve"> (z.B</w:t>
      </w:r>
      <w:r w:rsidR="00DC4A48" w:rsidRPr="00676156">
        <w:rPr>
          <w:rFonts w:ascii="Arial" w:hAnsi="Arial" w:cs="Arial"/>
          <w:kern w:val="36"/>
          <w:sz w:val="17"/>
          <w:szCs w:val="17"/>
        </w:rPr>
        <w:t>.: Reifen)</w:t>
      </w:r>
      <w:r w:rsidRPr="00676156">
        <w:rPr>
          <w:rFonts w:ascii="Arial" w:hAnsi="Arial" w:cs="Arial"/>
          <w:kern w:val="36"/>
          <w:sz w:val="17"/>
          <w:szCs w:val="17"/>
        </w:rPr>
        <w:t xml:space="preserve"> bei uns </w:t>
      </w:r>
      <w:r w:rsidRPr="00676156">
        <w:rPr>
          <w:rFonts w:ascii="Arial" w:hAnsi="Arial" w:cs="Arial"/>
          <w:b/>
          <w:bCs/>
          <w:kern w:val="36"/>
          <w:sz w:val="17"/>
          <w:szCs w:val="17"/>
        </w:rPr>
        <w:t>einzulagern</w:t>
      </w:r>
      <w:r w:rsidR="00C84EC4" w:rsidRPr="00676156">
        <w:rPr>
          <w:rFonts w:ascii="Arial" w:hAnsi="Arial" w:cs="Arial"/>
          <w:b/>
          <w:bCs/>
          <w:kern w:val="36"/>
          <w:sz w:val="17"/>
          <w:szCs w:val="17"/>
        </w:rPr>
        <w:t xml:space="preserve">, </w:t>
      </w:r>
      <w:r w:rsidR="00C84EC4" w:rsidRPr="00676156">
        <w:rPr>
          <w:rFonts w:ascii="Arial" w:hAnsi="Arial" w:cs="Arial"/>
          <w:bCs/>
          <w:kern w:val="36"/>
          <w:sz w:val="17"/>
          <w:szCs w:val="17"/>
        </w:rPr>
        <w:t xml:space="preserve">wofür uns eine </w:t>
      </w:r>
      <w:r w:rsidR="00F563ED">
        <w:rPr>
          <w:rFonts w:ascii="Arial" w:hAnsi="Arial" w:cs="Arial"/>
          <w:bCs/>
          <w:kern w:val="36"/>
          <w:sz w:val="17"/>
          <w:szCs w:val="17"/>
        </w:rPr>
        <w:t xml:space="preserve">in den Geschäftsräumlichkeiten ausgezeichnete </w:t>
      </w:r>
      <w:r w:rsidR="00C84EC4" w:rsidRPr="00676156">
        <w:rPr>
          <w:rFonts w:ascii="Arial" w:hAnsi="Arial" w:cs="Arial"/>
          <w:bCs/>
          <w:kern w:val="36"/>
          <w:sz w:val="17"/>
          <w:szCs w:val="17"/>
        </w:rPr>
        <w:t xml:space="preserve">Lagergebühr zusteht.  </w:t>
      </w:r>
      <w:r w:rsidR="00C84EC4" w:rsidRPr="00676156">
        <w:rPr>
          <w:rFonts w:ascii="Arial" w:hAnsi="Arial" w:cs="Arial"/>
          <w:b/>
          <w:bCs/>
          <w:kern w:val="36"/>
          <w:sz w:val="17"/>
          <w:szCs w:val="17"/>
        </w:rPr>
        <w:t xml:space="preserve"> </w:t>
      </w:r>
      <w:r w:rsidR="00146E78" w:rsidRPr="00676156">
        <w:rPr>
          <w:rFonts w:ascii="Arial" w:hAnsi="Arial" w:cs="Arial"/>
          <w:b/>
          <w:bCs/>
          <w:kern w:val="36"/>
          <w:sz w:val="17"/>
          <w:szCs w:val="17"/>
        </w:rPr>
        <w:t xml:space="preserve"> </w:t>
      </w:r>
    </w:p>
    <w:p w14:paraId="28805BC2"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Davon unberührt bleibt unser Recht, das Entgelt für erbrachte Leistungen fällig zu stellen und nach angemessener Nachfrist vom Vertrag </w:t>
      </w:r>
      <w:r w:rsidRPr="00676156">
        <w:rPr>
          <w:rFonts w:ascii="Arial" w:hAnsi="Arial" w:cs="Arial"/>
          <w:b/>
          <w:bCs/>
          <w:kern w:val="36"/>
          <w:sz w:val="17"/>
          <w:szCs w:val="17"/>
        </w:rPr>
        <w:t>zurückzutreten</w:t>
      </w:r>
      <w:r w:rsidRPr="00676156">
        <w:rPr>
          <w:rFonts w:ascii="Arial" w:hAnsi="Arial" w:cs="Arial"/>
          <w:kern w:val="36"/>
          <w:sz w:val="17"/>
          <w:szCs w:val="17"/>
        </w:rPr>
        <w:t xml:space="preserve">. </w:t>
      </w:r>
    </w:p>
    <w:p w14:paraId="5F4CDDA4"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Im Falle eines berechtigten Rücktritts vom Vertrag dürfen wir einen pauschalierten </w:t>
      </w:r>
      <w:r w:rsidRPr="00676156">
        <w:rPr>
          <w:rFonts w:ascii="Arial" w:hAnsi="Arial" w:cs="Arial"/>
          <w:b/>
          <w:bCs/>
          <w:kern w:val="36"/>
          <w:sz w:val="17"/>
          <w:szCs w:val="17"/>
        </w:rPr>
        <w:t>Schadenersatz</w:t>
      </w:r>
      <w:r w:rsidRPr="00676156">
        <w:rPr>
          <w:rFonts w:ascii="Arial" w:hAnsi="Arial" w:cs="Arial"/>
          <w:kern w:val="36"/>
          <w:sz w:val="17"/>
          <w:szCs w:val="17"/>
        </w:rPr>
        <w:t xml:space="preserve"> in Höhe von ___ % des Auftragswertes zuzüglich </w:t>
      </w:r>
      <w:proofErr w:type="spellStart"/>
      <w:r w:rsidRPr="00676156">
        <w:rPr>
          <w:rFonts w:ascii="Arial" w:hAnsi="Arial" w:cs="Arial"/>
          <w:kern w:val="36"/>
          <w:sz w:val="17"/>
          <w:szCs w:val="17"/>
        </w:rPr>
        <w:t>USt</w:t>
      </w:r>
      <w:proofErr w:type="spellEnd"/>
      <w:r w:rsidRPr="00676156">
        <w:rPr>
          <w:rFonts w:ascii="Arial" w:hAnsi="Arial" w:cs="Arial"/>
          <w:kern w:val="36"/>
          <w:sz w:val="17"/>
          <w:szCs w:val="17"/>
        </w:rPr>
        <w:t xml:space="preserve"> ohne Nachweis des </w:t>
      </w:r>
      <w:r w:rsidRPr="00676156">
        <w:rPr>
          <w:rFonts w:ascii="Arial" w:hAnsi="Arial" w:cs="Arial"/>
          <w:kern w:val="36"/>
          <w:sz w:val="17"/>
          <w:szCs w:val="17"/>
        </w:rPr>
        <w:t xml:space="preserve">tatsächlichen Schadens vom </w:t>
      </w:r>
      <w:r w:rsidR="001B7D6A" w:rsidRPr="00676156">
        <w:rPr>
          <w:rFonts w:ascii="Arial" w:hAnsi="Arial" w:cs="Arial"/>
          <w:kern w:val="36"/>
          <w:sz w:val="17"/>
          <w:szCs w:val="17"/>
        </w:rPr>
        <w:t xml:space="preserve">unternehmerischen </w:t>
      </w:r>
      <w:r w:rsidRPr="00676156">
        <w:rPr>
          <w:rFonts w:ascii="Arial" w:hAnsi="Arial" w:cs="Arial"/>
          <w:kern w:val="36"/>
          <w:sz w:val="17"/>
          <w:szCs w:val="17"/>
        </w:rPr>
        <w:t>Kunden verlangen. Die Verpflichtung zur Zahlung eines Schadenersatzes durch einen unternehmerischen Kunden ist vom Verschulden unabhängig.</w:t>
      </w:r>
    </w:p>
    <w:p w14:paraId="22DFD750" w14:textId="77777777" w:rsidR="00A766C3"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Die Geltendmachung eines </w:t>
      </w:r>
      <w:r w:rsidRPr="00676156">
        <w:rPr>
          <w:rFonts w:ascii="Arial" w:hAnsi="Arial" w:cs="Arial"/>
          <w:b/>
          <w:bCs/>
          <w:kern w:val="36"/>
          <w:sz w:val="17"/>
          <w:szCs w:val="17"/>
        </w:rPr>
        <w:t>höheren Schadens</w:t>
      </w:r>
      <w:r w:rsidRPr="00676156">
        <w:rPr>
          <w:rFonts w:ascii="Arial" w:hAnsi="Arial" w:cs="Arial"/>
          <w:kern w:val="36"/>
          <w:sz w:val="17"/>
          <w:szCs w:val="17"/>
        </w:rPr>
        <w:t xml:space="preserve"> ist zulässig. Gegenüber Verbrauchern besteht dieses Recht nur, wenn es im Einzelfall ausgehandelt wird.</w:t>
      </w:r>
    </w:p>
    <w:p w14:paraId="0053DFC6" w14:textId="36557748" w:rsidR="007E0CF3" w:rsidRPr="00676156" w:rsidRDefault="007E0CF3"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Pr>
          <w:rFonts w:ascii="Arial" w:hAnsi="Arial" w:cs="Arial"/>
          <w:kern w:val="36"/>
          <w:sz w:val="17"/>
          <w:szCs w:val="17"/>
        </w:rPr>
        <w:t xml:space="preserve">Sofern unsere Kosten, Aufwand oder der entstandene Schaden den Wert der Sache (z.B.: Reifen, altes Auto) übersteigt, sind wir nach abermaliger Aufforderung nach </w:t>
      </w:r>
      <w:r w:rsidR="009B4011">
        <w:rPr>
          <w:rFonts w:ascii="Arial" w:hAnsi="Arial" w:cs="Arial"/>
          <w:kern w:val="36"/>
          <w:sz w:val="17"/>
          <w:szCs w:val="17"/>
        </w:rPr>
        <w:t xml:space="preserve">einem Monat </w:t>
      </w:r>
      <w:r>
        <w:rPr>
          <w:rFonts w:ascii="Arial" w:hAnsi="Arial" w:cs="Arial"/>
          <w:kern w:val="36"/>
          <w:sz w:val="17"/>
          <w:szCs w:val="17"/>
        </w:rPr>
        <w:t xml:space="preserve">zur </w:t>
      </w:r>
      <w:r w:rsidRPr="007E0CF3">
        <w:rPr>
          <w:rFonts w:ascii="Arial" w:hAnsi="Arial" w:cs="Arial"/>
          <w:b/>
          <w:kern w:val="36"/>
          <w:sz w:val="17"/>
          <w:szCs w:val="17"/>
        </w:rPr>
        <w:t>außergerichtlichen Verwertung</w:t>
      </w:r>
      <w:r>
        <w:rPr>
          <w:rFonts w:ascii="Arial" w:hAnsi="Arial" w:cs="Arial"/>
          <w:b/>
          <w:kern w:val="36"/>
          <w:sz w:val="17"/>
          <w:szCs w:val="17"/>
        </w:rPr>
        <w:t xml:space="preserve"> / Entsorgung</w:t>
      </w:r>
      <w:r>
        <w:rPr>
          <w:rFonts w:ascii="Arial" w:hAnsi="Arial" w:cs="Arial"/>
          <w:kern w:val="36"/>
          <w:sz w:val="17"/>
          <w:szCs w:val="17"/>
        </w:rPr>
        <w:t xml:space="preserve"> berechtigt.</w:t>
      </w:r>
    </w:p>
    <w:p w14:paraId="2CBC5BE3" w14:textId="77777777" w:rsidR="0000736B" w:rsidRPr="00676156" w:rsidRDefault="0000736B" w:rsidP="00676156">
      <w:pPr>
        <w:numPr>
          <w:ilvl w:val="0"/>
          <w:numId w:val="1"/>
        </w:numPr>
        <w:tabs>
          <w:tab w:val="left" w:pos="200"/>
          <w:tab w:val="left" w:pos="240"/>
          <w:tab w:val="left" w:pos="360"/>
          <w:tab w:val="left" w:pos="400"/>
          <w:tab w:val="left" w:pos="480"/>
          <w:tab w:val="left" w:pos="600"/>
          <w:tab w:val="left" w:pos="800"/>
        </w:tabs>
        <w:spacing w:after="60"/>
        <w:ind w:left="0" w:right="79" w:firstLine="0"/>
        <w:outlineLvl w:val="0"/>
        <w:rPr>
          <w:rFonts w:ascii="Arial" w:hAnsi="Arial" w:cs="Arial"/>
          <w:b/>
          <w:bCs/>
          <w:kern w:val="36"/>
          <w:sz w:val="17"/>
          <w:szCs w:val="17"/>
          <w:u w:val="single"/>
        </w:rPr>
      </w:pPr>
      <w:r w:rsidRPr="00676156">
        <w:rPr>
          <w:rFonts w:ascii="Arial" w:hAnsi="Arial" w:cs="Arial"/>
          <w:b/>
          <w:bCs/>
          <w:kern w:val="36"/>
          <w:sz w:val="17"/>
          <w:szCs w:val="17"/>
          <w:u w:val="single"/>
        </w:rPr>
        <w:t>Eigentumsvorbehalt</w:t>
      </w:r>
    </w:p>
    <w:p w14:paraId="511DECB5" w14:textId="77777777" w:rsidR="0000736B" w:rsidRPr="00676156" w:rsidRDefault="0000736B" w:rsidP="00676156">
      <w:pPr>
        <w:numPr>
          <w:ilvl w:val="1"/>
          <w:numId w:val="1"/>
        </w:numPr>
        <w:tabs>
          <w:tab w:val="left" w:pos="142"/>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Die von uns gelieferte, montierte oder </w:t>
      </w:r>
      <w:r w:rsidRPr="00676156">
        <w:rPr>
          <w:rFonts w:ascii="Arial" w:hAnsi="Arial" w:cs="Arial"/>
          <w:color w:val="000000"/>
          <w:kern w:val="36"/>
          <w:sz w:val="17"/>
          <w:szCs w:val="17"/>
        </w:rPr>
        <w:t xml:space="preserve">sonst übergebene </w:t>
      </w:r>
      <w:r w:rsidRPr="00676156">
        <w:rPr>
          <w:rFonts w:ascii="Arial" w:hAnsi="Arial" w:cs="Arial"/>
          <w:kern w:val="36"/>
          <w:sz w:val="17"/>
          <w:szCs w:val="17"/>
        </w:rPr>
        <w:t xml:space="preserve">Ware bleibt </w:t>
      </w:r>
      <w:r w:rsidRPr="00676156">
        <w:rPr>
          <w:rFonts w:ascii="Arial" w:hAnsi="Arial" w:cs="Arial"/>
          <w:b/>
          <w:bCs/>
          <w:kern w:val="36"/>
          <w:sz w:val="17"/>
          <w:szCs w:val="17"/>
        </w:rPr>
        <w:t>bis zur vollständigen Bezahlung</w:t>
      </w:r>
      <w:r w:rsidRPr="00676156">
        <w:rPr>
          <w:rFonts w:ascii="Arial" w:hAnsi="Arial" w:cs="Arial"/>
          <w:b/>
          <w:bCs/>
          <w:kern w:val="36"/>
          <w:sz w:val="17"/>
          <w:szCs w:val="17"/>
          <w:u w:val="single"/>
        </w:rPr>
        <w:t xml:space="preserve"> </w:t>
      </w:r>
      <w:r w:rsidRPr="00676156">
        <w:rPr>
          <w:rFonts w:ascii="Arial" w:hAnsi="Arial" w:cs="Arial"/>
          <w:kern w:val="36"/>
          <w:sz w:val="17"/>
          <w:szCs w:val="17"/>
        </w:rPr>
        <w:t xml:space="preserve">unser Eigentum. </w:t>
      </w:r>
    </w:p>
    <w:p w14:paraId="040EAA6F" w14:textId="77777777" w:rsidR="005948F0" w:rsidRPr="00676156" w:rsidRDefault="005948F0" w:rsidP="00676156">
      <w:pPr>
        <w:numPr>
          <w:ilvl w:val="1"/>
          <w:numId w:val="1"/>
        </w:numPr>
        <w:tabs>
          <w:tab w:val="left" w:pos="142"/>
        </w:tabs>
        <w:spacing w:after="60"/>
        <w:ind w:left="0" w:right="79" w:firstLine="0"/>
        <w:outlineLvl w:val="1"/>
        <w:rPr>
          <w:rFonts w:ascii="Arial" w:hAnsi="Arial" w:cs="Arial"/>
          <w:sz w:val="17"/>
          <w:szCs w:val="17"/>
        </w:rPr>
      </w:pPr>
      <w:r w:rsidRPr="00676156">
        <w:rPr>
          <w:rFonts w:ascii="Arial" w:hAnsi="Arial" w:cs="Arial"/>
          <w:sz w:val="17"/>
          <w:szCs w:val="17"/>
        </w:rPr>
        <w:t xml:space="preserve">Gerät der Kunde in </w:t>
      </w:r>
      <w:r w:rsidRPr="00676156">
        <w:rPr>
          <w:rFonts w:ascii="Arial" w:hAnsi="Arial" w:cs="Arial"/>
          <w:b/>
          <w:sz w:val="17"/>
          <w:szCs w:val="17"/>
        </w:rPr>
        <w:t>Zahlungsverzug</w:t>
      </w:r>
      <w:r w:rsidRPr="00676156">
        <w:rPr>
          <w:rFonts w:ascii="Arial" w:hAnsi="Arial" w:cs="Arial"/>
          <w:sz w:val="17"/>
          <w:szCs w:val="17"/>
        </w:rPr>
        <w:t>, sind wir bei</w:t>
      </w:r>
      <w:r w:rsidR="00F246D2" w:rsidRPr="00676156">
        <w:rPr>
          <w:rFonts w:ascii="Arial" w:hAnsi="Arial" w:cs="Arial"/>
          <w:sz w:val="17"/>
          <w:szCs w:val="17"/>
        </w:rPr>
        <w:t xml:space="preserve"> </w:t>
      </w:r>
      <w:r w:rsidRPr="00676156">
        <w:rPr>
          <w:rFonts w:ascii="Arial" w:hAnsi="Arial" w:cs="Arial"/>
          <w:sz w:val="17"/>
          <w:szCs w:val="17"/>
        </w:rPr>
        <w:t xml:space="preserve">angemessener Nachfristsetzung berechtigt, die Vorbehaltsware </w:t>
      </w:r>
      <w:proofErr w:type="spellStart"/>
      <w:r w:rsidRPr="00676156">
        <w:rPr>
          <w:rFonts w:ascii="Arial" w:hAnsi="Arial" w:cs="Arial"/>
          <w:sz w:val="17"/>
          <w:szCs w:val="17"/>
        </w:rPr>
        <w:t>herauszuverlangen</w:t>
      </w:r>
      <w:proofErr w:type="spellEnd"/>
      <w:r w:rsidRPr="00676156">
        <w:rPr>
          <w:rFonts w:ascii="Arial" w:hAnsi="Arial" w:cs="Arial"/>
          <w:sz w:val="17"/>
          <w:szCs w:val="17"/>
        </w:rPr>
        <w:t xml:space="preserve">. Gegenüber Verbrauchern als Kunden dürfen wir dieses Recht nur ausüben, wenn zumindest eine rückständige Leistung des Verbrauchers seit mindestens sechs Wochen fällig ist </w:t>
      </w:r>
      <w:r w:rsidR="00F246D2" w:rsidRPr="00676156">
        <w:rPr>
          <w:rFonts w:ascii="Arial" w:hAnsi="Arial" w:cs="Arial"/>
          <w:sz w:val="17"/>
          <w:szCs w:val="17"/>
        </w:rPr>
        <w:t xml:space="preserve">und </w:t>
      </w:r>
      <w:r w:rsidRPr="00676156">
        <w:rPr>
          <w:rFonts w:ascii="Arial" w:hAnsi="Arial" w:cs="Arial"/>
          <w:sz w:val="17"/>
          <w:szCs w:val="17"/>
        </w:rPr>
        <w:t xml:space="preserve">wir unter Androhung dieser Rechtsfolge und unter Setzung einer Nachfrist von mindestens zwei Wochen erfolglos gemahnt haben. </w:t>
      </w:r>
    </w:p>
    <w:p w14:paraId="41AD0D29" w14:textId="77777777" w:rsidR="005948F0" w:rsidRPr="00676156" w:rsidRDefault="005948F0" w:rsidP="00676156">
      <w:pPr>
        <w:numPr>
          <w:ilvl w:val="1"/>
          <w:numId w:val="1"/>
        </w:numPr>
        <w:tabs>
          <w:tab w:val="left" w:pos="142"/>
        </w:tabs>
        <w:spacing w:after="60"/>
        <w:ind w:left="0" w:right="79" w:firstLine="0"/>
        <w:outlineLvl w:val="1"/>
        <w:rPr>
          <w:rFonts w:ascii="Arial" w:hAnsi="Arial" w:cs="Arial"/>
          <w:sz w:val="17"/>
          <w:szCs w:val="17"/>
        </w:rPr>
      </w:pPr>
      <w:r w:rsidRPr="00676156">
        <w:rPr>
          <w:rFonts w:ascii="Arial" w:hAnsi="Arial" w:cs="Arial"/>
          <w:sz w:val="17"/>
          <w:szCs w:val="17"/>
        </w:rPr>
        <w:t xml:space="preserve">Der Kunde hat uns vor der Eröffnung </w:t>
      </w:r>
      <w:r w:rsidR="0007422E">
        <w:rPr>
          <w:rFonts w:ascii="Arial" w:hAnsi="Arial" w:cs="Arial"/>
          <w:sz w:val="17"/>
          <w:szCs w:val="17"/>
        </w:rPr>
        <w:t xml:space="preserve">der Insolvenz </w:t>
      </w:r>
      <w:r w:rsidRPr="00676156">
        <w:rPr>
          <w:rFonts w:ascii="Arial" w:hAnsi="Arial" w:cs="Arial"/>
          <w:sz w:val="17"/>
          <w:szCs w:val="17"/>
        </w:rPr>
        <w:t xml:space="preserve">über sein Vermögen oder der Pfändung unserer Vorbehaltsware unverzüglich zu </w:t>
      </w:r>
      <w:r w:rsidRPr="00676156">
        <w:rPr>
          <w:rFonts w:ascii="Arial" w:hAnsi="Arial" w:cs="Arial"/>
          <w:b/>
          <w:sz w:val="17"/>
          <w:szCs w:val="17"/>
        </w:rPr>
        <w:t>verständigen</w:t>
      </w:r>
      <w:r w:rsidRPr="00676156">
        <w:rPr>
          <w:rFonts w:ascii="Arial" w:hAnsi="Arial" w:cs="Arial"/>
          <w:sz w:val="17"/>
          <w:szCs w:val="17"/>
        </w:rPr>
        <w:t xml:space="preserve">. </w:t>
      </w:r>
    </w:p>
    <w:p w14:paraId="26DEB783" w14:textId="77777777" w:rsidR="005948F0" w:rsidRPr="00676156" w:rsidRDefault="005948F0" w:rsidP="00676156">
      <w:pPr>
        <w:numPr>
          <w:ilvl w:val="1"/>
          <w:numId w:val="1"/>
        </w:numPr>
        <w:tabs>
          <w:tab w:val="left" w:pos="142"/>
        </w:tabs>
        <w:spacing w:after="60"/>
        <w:ind w:left="0" w:right="79" w:firstLine="0"/>
        <w:outlineLvl w:val="1"/>
        <w:rPr>
          <w:rFonts w:ascii="Arial" w:hAnsi="Arial" w:cs="Arial"/>
          <w:sz w:val="17"/>
          <w:szCs w:val="17"/>
        </w:rPr>
      </w:pPr>
      <w:r w:rsidRPr="00676156">
        <w:rPr>
          <w:rFonts w:ascii="Arial" w:hAnsi="Arial" w:cs="Arial"/>
          <w:sz w:val="17"/>
          <w:szCs w:val="17"/>
        </w:rPr>
        <w:t>Der Kunde erklärt sein ausdrückliches</w:t>
      </w:r>
      <w:r w:rsidR="00F246D2" w:rsidRPr="00676156">
        <w:rPr>
          <w:rFonts w:ascii="Arial" w:hAnsi="Arial" w:cs="Arial"/>
          <w:sz w:val="17"/>
          <w:szCs w:val="17"/>
        </w:rPr>
        <w:t xml:space="preserve"> </w:t>
      </w:r>
      <w:r w:rsidRPr="00676156">
        <w:rPr>
          <w:rFonts w:ascii="Arial" w:hAnsi="Arial" w:cs="Arial"/>
          <w:sz w:val="17"/>
          <w:szCs w:val="17"/>
        </w:rPr>
        <w:t xml:space="preserve">Einverständnis, dass wir zur Geltendmachung unseres Eigentumsvorbehaltes den </w:t>
      </w:r>
      <w:r w:rsidRPr="00676156">
        <w:rPr>
          <w:rFonts w:ascii="Arial" w:hAnsi="Arial" w:cs="Arial"/>
          <w:b/>
          <w:bCs/>
          <w:sz w:val="17"/>
          <w:szCs w:val="17"/>
        </w:rPr>
        <w:t>Standort</w:t>
      </w:r>
      <w:r w:rsidRPr="00676156">
        <w:rPr>
          <w:rFonts w:ascii="Arial" w:hAnsi="Arial" w:cs="Arial"/>
          <w:sz w:val="17"/>
          <w:szCs w:val="17"/>
        </w:rPr>
        <w:t xml:space="preserve"> der Vorbehaltsware betreten dürfen.</w:t>
      </w:r>
    </w:p>
    <w:p w14:paraId="4932D95B" w14:textId="77777777" w:rsidR="005948F0" w:rsidRPr="00676156" w:rsidRDefault="005948F0" w:rsidP="00676156">
      <w:pPr>
        <w:numPr>
          <w:ilvl w:val="1"/>
          <w:numId w:val="1"/>
        </w:numPr>
        <w:tabs>
          <w:tab w:val="left" w:pos="142"/>
        </w:tabs>
        <w:spacing w:after="60"/>
        <w:ind w:left="0" w:right="79" w:firstLine="0"/>
        <w:outlineLvl w:val="1"/>
        <w:rPr>
          <w:rFonts w:ascii="Arial" w:hAnsi="Arial" w:cs="Arial"/>
          <w:sz w:val="17"/>
          <w:szCs w:val="17"/>
        </w:rPr>
      </w:pPr>
      <w:r w:rsidRPr="00676156">
        <w:rPr>
          <w:rFonts w:ascii="Arial" w:hAnsi="Arial" w:cs="Arial"/>
          <w:sz w:val="17"/>
          <w:szCs w:val="17"/>
        </w:rPr>
        <w:t>Notwendige und zur zweckentsprechenden</w:t>
      </w:r>
      <w:r w:rsidR="0093454E" w:rsidRPr="00676156">
        <w:rPr>
          <w:rFonts w:ascii="Arial" w:hAnsi="Arial" w:cs="Arial"/>
          <w:sz w:val="17"/>
          <w:szCs w:val="17"/>
        </w:rPr>
        <w:t xml:space="preserve"> </w:t>
      </w:r>
      <w:r w:rsidRPr="00676156">
        <w:rPr>
          <w:rFonts w:ascii="Arial" w:hAnsi="Arial" w:cs="Arial"/>
          <w:sz w:val="17"/>
          <w:szCs w:val="17"/>
        </w:rPr>
        <w:t xml:space="preserve">Rechtsverfolgung angemessene </w:t>
      </w:r>
      <w:r w:rsidRPr="00676156">
        <w:rPr>
          <w:rFonts w:ascii="Arial" w:hAnsi="Arial" w:cs="Arial"/>
          <w:b/>
          <w:bCs/>
          <w:sz w:val="17"/>
          <w:szCs w:val="17"/>
        </w:rPr>
        <w:t>Kosten</w:t>
      </w:r>
      <w:r w:rsidRPr="00676156">
        <w:rPr>
          <w:rFonts w:ascii="Arial" w:hAnsi="Arial" w:cs="Arial"/>
          <w:sz w:val="17"/>
          <w:szCs w:val="17"/>
        </w:rPr>
        <w:t xml:space="preserve"> trägt der Kunde.</w:t>
      </w:r>
    </w:p>
    <w:p w14:paraId="3EC95DD0" w14:textId="77777777" w:rsidR="005948F0" w:rsidRPr="00BC66FC" w:rsidRDefault="005948F0" w:rsidP="00676156">
      <w:pPr>
        <w:numPr>
          <w:ilvl w:val="1"/>
          <w:numId w:val="1"/>
        </w:numPr>
        <w:tabs>
          <w:tab w:val="left" w:pos="142"/>
        </w:tabs>
        <w:spacing w:after="60"/>
        <w:ind w:left="0" w:right="79" w:firstLine="0"/>
        <w:outlineLvl w:val="1"/>
        <w:rPr>
          <w:rFonts w:ascii="Arial" w:hAnsi="Arial" w:cs="Arial"/>
          <w:sz w:val="17"/>
          <w:szCs w:val="17"/>
        </w:rPr>
      </w:pPr>
      <w:r w:rsidRPr="00BC66FC">
        <w:rPr>
          <w:rFonts w:ascii="Arial" w:hAnsi="Arial" w:cs="Arial"/>
          <w:sz w:val="17"/>
          <w:szCs w:val="17"/>
        </w:rPr>
        <w:t>In der Geltendmachung des</w:t>
      </w:r>
      <w:r w:rsidR="0093454E" w:rsidRPr="00BC66FC">
        <w:rPr>
          <w:rFonts w:ascii="Arial" w:hAnsi="Arial" w:cs="Arial"/>
          <w:sz w:val="17"/>
          <w:szCs w:val="17"/>
        </w:rPr>
        <w:t xml:space="preserve"> </w:t>
      </w:r>
      <w:r w:rsidRPr="00BC66FC">
        <w:rPr>
          <w:rFonts w:ascii="Arial" w:hAnsi="Arial" w:cs="Arial"/>
          <w:sz w:val="17"/>
          <w:szCs w:val="17"/>
        </w:rPr>
        <w:t xml:space="preserve">Eigentumsvorbehaltes liegt nur dann ein </w:t>
      </w:r>
      <w:r w:rsidRPr="00BC66FC">
        <w:rPr>
          <w:rFonts w:ascii="Arial" w:hAnsi="Arial" w:cs="Arial"/>
          <w:b/>
          <w:bCs/>
          <w:sz w:val="17"/>
          <w:szCs w:val="17"/>
        </w:rPr>
        <w:t>Rücktritt vom Vertrag</w:t>
      </w:r>
      <w:r w:rsidRPr="00BC66FC">
        <w:rPr>
          <w:rFonts w:ascii="Arial" w:hAnsi="Arial" w:cs="Arial"/>
          <w:sz w:val="17"/>
          <w:szCs w:val="17"/>
        </w:rPr>
        <w:t xml:space="preserve">, wenn dieser ausdrücklich erklärt wird. </w:t>
      </w:r>
    </w:p>
    <w:p w14:paraId="4E20C1AA" w14:textId="77777777" w:rsidR="0000736B" w:rsidRPr="00676156" w:rsidRDefault="0000736B" w:rsidP="00676156">
      <w:pPr>
        <w:numPr>
          <w:ilvl w:val="0"/>
          <w:numId w:val="1"/>
        </w:numPr>
        <w:tabs>
          <w:tab w:val="left" w:pos="200"/>
          <w:tab w:val="left" w:pos="240"/>
          <w:tab w:val="left" w:pos="360"/>
          <w:tab w:val="left" w:pos="400"/>
          <w:tab w:val="left" w:pos="480"/>
          <w:tab w:val="left" w:pos="600"/>
          <w:tab w:val="left" w:pos="800"/>
        </w:tabs>
        <w:spacing w:after="60"/>
        <w:ind w:right="79"/>
        <w:outlineLvl w:val="0"/>
        <w:rPr>
          <w:rFonts w:ascii="Arial" w:hAnsi="Arial" w:cs="Arial"/>
          <w:b/>
          <w:bCs/>
          <w:kern w:val="36"/>
          <w:sz w:val="17"/>
          <w:szCs w:val="17"/>
          <w:u w:val="single"/>
        </w:rPr>
      </w:pPr>
      <w:r w:rsidRPr="00676156">
        <w:rPr>
          <w:rFonts w:ascii="Arial" w:hAnsi="Arial" w:cs="Arial"/>
          <w:b/>
          <w:bCs/>
          <w:kern w:val="36"/>
          <w:sz w:val="17"/>
          <w:szCs w:val="17"/>
          <w:u w:val="single"/>
        </w:rPr>
        <w:t>Gewährleistung</w:t>
      </w:r>
    </w:p>
    <w:p w14:paraId="59B26D13" w14:textId="77777777" w:rsidR="00B023C2" w:rsidRPr="00676156" w:rsidRDefault="003C494C" w:rsidP="00676156">
      <w:pPr>
        <w:numPr>
          <w:ilvl w:val="1"/>
          <w:numId w:val="1"/>
        </w:numPr>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Es gelten die Bestimmungen über die gesetzliche Gewährleistung. </w:t>
      </w:r>
      <w:r w:rsidR="00B023C2" w:rsidRPr="00676156">
        <w:rPr>
          <w:rFonts w:ascii="Arial" w:hAnsi="Arial" w:cs="Arial"/>
          <w:kern w:val="36"/>
          <w:sz w:val="17"/>
          <w:szCs w:val="17"/>
        </w:rPr>
        <w:t xml:space="preserve">Für </w:t>
      </w:r>
      <w:r w:rsidR="00B023C2" w:rsidRPr="00676156">
        <w:rPr>
          <w:rFonts w:ascii="Arial" w:hAnsi="Arial" w:cs="Arial"/>
          <w:b/>
          <w:kern w:val="36"/>
          <w:sz w:val="17"/>
          <w:szCs w:val="17"/>
        </w:rPr>
        <w:t>gebrauchte Sachen</w:t>
      </w:r>
      <w:r w:rsidR="00B023C2" w:rsidRPr="00676156">
        <w:rPr>
          <w:rFonts w:ascii="Arial" w:hAnsi="Arial" w:cs="Arial"/>
          <w:kern w:val="36"/>
          <w:sz w:val="17"/>
          <w:szCs w:val="17"/>
        </w:rPr>
        <w:t xml:space="preserve"> beträgt die Gewährleistung</w:t>
      </w:r>
      <w:r w:rsidR="00B43889" w:rsidRPr="00676156">
        <w:rPr>
          <w:rFonts w:ascii="Arial" w:hAnsi="Arial" w:cs="Arial"/>
          <w:kern w:val="36"/>
          <w:sz w:val="17"/>
          <w:szCs w:val="17"/>
        </w:rPr>
        <w:t>s</w:t>
      </w:r>
      <w:r w:rsidR="00B023C2" w:rsidRPr="00676156">
        <w:rPr>
          <w:rFonts w:ascii="Arial" w:hAnsi="Arial" w:cs="Arial"/>
          <w:kern w:val="36"/>
          <w:sz w:val="17"/>
          <w:szCs w:val="17"/>
        </w:rPr>
        <w:t xml:space="preserve">frist 1 Jahr, wenn dies im Einzelnen ausverhandelt wurde gleichfalls für gebrauchte Kfz, wenn seit dem Tag der ersten Zulassung mehr als ein Jahr vergangen ist. </w:t>
      </w:r>
    </w:p>
    <w:p w14:paraId="2D0F5555" w14:textId="77777777" w:rsidR="00B43889" w:rsidRPr="00676156" w:rsidRDefault="0000736B" w:rsidP="00676156">
      <w:pPr>
        <w:numPr>
          <w:ilvl w:val="1"/>
          <w:numId w:val="1"/>
        </w:numPr>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Die </w:t>
      </w:r>
      <w:r w:rsidRPr="00676156">
        <w:rPr>
          <w:rFonts w:ascii="Arial" w:hAnsi="Arial" w:cs="Arial"/>
          <w:b/>
          <w:bCs/>
          <w:kern w:val="36"/>
          <w:sz w:val="17"/>
          <w:szCs w:val="17"/>
        </w:rPr>
        <w:t>Gewährleistungsfrist</w:t>
      </w:r>
      <w:r w:rsidRPr="00676156">
        <w:rPr>
          <w:rFonts w:ascii="Arial" w:hAnsi="Arial" w:cs="Arial"/>
          <w:kern w:val="36"/>
          <w:sz w:val="17"/>
          <w:szCs w:val="17"/>
        </w:rPr>
        <w:t xml:space="preserve"> für unsere Leistungen beträgt gegenüber unternehmerischen Kunden </w:t>
      </w:r>
      <w:r w:rsidR="00B023C2" w:rsidRPr="00676156">
        <w:rPr>
          <w:rFonts w:ascii="Arial" w:hAnsi="Arial" w:cs="Arial"/>
          <w:kern w:val="36"/>
          <w:sz w:val="17"/>
          <w:szCs w:val="17"/>
        </w:rPr>
        <w:t xml:space="preserve">1 </w:t>
      </w:r>
      <w:r w:rsidRPr="00676156">
        <w:rPr>
          <w:rFonts w:ascii="Arial" w:hAnsi="Arial" w:cs="Arial"/>
          <w:kern w:val="36"/>
          <w:sz w:val="17"/>
          <w:szCs w:val="17"/>
        </w:rPr>
        <w:t>Jahr ab Übergabe</w:t>
      </w:r>
      <w:r w:rsidR="00B43889" w:rsidRPr="00676156">
        <w:rPr>
          <w:rFonts w:ascii="Arial" w:hAnsi="Arial" w:cs="Arial"/>
          <w:kern w:val="36"/>
          <w:sz w:val="17"/>
          <w:szCs w:val="17"/>
        </w:rPr>
        <w:t>, ½ Jahr für Tauschaggregate und –teile.</w:t>
      </w:r>
    </w:p>
    <w:p w14:paraId="40497924"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Der Zeitpunkt der </w:t>
      </w:r>
      <w:r w:rsidRPr="00676156">
        <w:rPr>
          <w:rFonts w:ascii="Arial" w:hAnsi="Arial" w:cs="Arial"/>
          <w:b/>
          <w:bCs/>
          <w:kern w:val="36"/>
          <w:sz w:val="17"/>
          <w:szCs w:val="17"/>
        </w:rPr>
        <w:t>Übergabe</w:t>
      </w:r>
      <w:r w:rsidRPr="00676156">
        <w:rPr>
          <w:rFonts w:ascii="Arial" w:hAnsi="Arial" w:cs="Arial"/>
          <w:kern w:val="36"/>
          <w:sz w:val="17"/>
          <w:szCs w:val="17"/>
        </w:rPr>
        <w:t xml:space="preserve"> ist mangels abweichender Vereinbarung (z.B. förmliche Abnahme) der Fertigstellungszeitpunkt, spätestens wenn der Kunde </w:t>
      </w:r>
      <w:r w:rsidR="00E4660A" w:rsidRPr="00676156">
        <w:rPr>
          <w:rFonts w:ascii="Arial" w:hAnsi="Arial" w:cs="Arial"/>
          <w:kern w:val="36"/>
          <w:sz w:val="17"/>
          <w:szCs w:val="17"/>
        </w:rPr>
        <w:t>das Kfz</w:t>
      </w:r>
      <w:r w:rsidR="00B43889" w:rsidRPr="00676156">
        <w:rPr>
          <w:rFonts w:ascii="Arial" w:hAnsi="Arial" w:cs="Arial"/>
          <w:kern w:val="36"/>
          <w:sz w:val="17"/>
          <w:szCs w:val="17"/>
        </w:rPr>
        <w:t xml:space="preserve"> / die Leistung </w:t>
      </w:r>
      <w:r w:rsidRPr="00676156">
        <w:rPr>
          <w:rFonts w:ascii="Arial" w:hAnsi="Arial" w:cs="Arial"/>
          <w:kern w:val="36"/>
          <w:sz w:val="17"/>
          <w:szCs w:val="17"/>
        </w:rPr>
        <w:t>in seine Verfügungsmacht übernommen hat oder die Übernahme ohne Angabe von Gründen verweigert hat.</w:t>
      </w:r>
      <w:r w:rsidR="00CF0190" w:rsidRPr="00676156">
        <w:rPr>
          <w:rFonts w:ascii="Arial" w:hAnsi="Arial" w:cs="Arial"/>
          <w:kern w:val="36"/>
          <w:sz w:val="17"/>
          <w:szCs w:val="17"/>
        </w:rPr>
        <w:t xml:space="preserve"> </w:t>
      </w:r>
    </w:p>
    <w:p w14:paraId="5DB93D0F" w14:textId="77777777" w:rsidR="003C494C" w:rsidRPr="00676156" w:rsidRDefault="0085345C"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sz w:val="17"/>
          <w:szCs w:val="17"/>
          <w:u w:val="single"/>
        </w:rPr>
      </w:pPr>
      <w:r w:rsidRPr="00676156">
        <w:rPr>
          <w:rFonts w:ascii="Arial" w:hAnsi="Arial" w:cs="Arial"/>
          <w:sz w:val="17"/>
          <w:szCs w:val="17"/>
        </w:rPr>
        <w:t xml:space="preserve">Ist eine </w:t>
      </w:r>
      <w:r w:rsidR="00E4660A" w:rsidRPr="00676156">
        <w:rPr>
          <w:rFonts w:ascii="Arial" w:hAnsi="Arial" w:cs="Arial"/>
          <w:b/>
          <w:sz w:val="17"/>
          <w:szCs w:val="17"/>
        </w:rPr>
        <w:t>Zug-um-Zug-</w:t>
      </w:r>
      <w:r w:rsidRPr="00676156">
        <w:rPr>
          <w:rFonts w:ascii="Arial" w:hAnsi="Arial" w:cs="Arial"/>
          <w:b/>
          <w:sz w:val="17"/>
          <w:szCs w:val="17"/>
        </w:rPr>
        <w:t>Übergabe</w:t>
      </w:r>
      <w:r w:rsidRPr="00676156">
        <w:rPr>
          <w:rFonts w:ascii="Arial" w:hAnsi="Arial" w:cs="Arial"/>
          <w:sz w:val="17"/>
          <w:szCs w:val="17"/>
        </w:rPr>
        <w:t xml:space="preserve"> vorgesehen, und bleibt der Kunde dem ihm mitgeteilten Übergabetermin fern, gilt die Übernahme als an diesem Tag erfolgt.</w:t>
      </w:r>
    </w:p>
    <w:p w14:paraId="26684044"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b/>
          <w:bCs/>
          <w:kern w:val="36"/>
          <w:sz w:val="17"/>
          <w:szCs w:val="17"/>
        </w:rPr>
        <w:t>Behebungen</w:t>
      </w:r>
      <w:r w:rsidRPr="00676156">
        <w:rPr>
          <w:rFonts w:ascii="Arial" w:hAnsi="Arial" w:cs="Arial"/>
          <w:kern w:val="36"/>
          <w:sz w:val="17"/>
          <w:szCs w:val="17"/>
        </w:rPr>
        <w:t xml:space="preserve"> eines vom Kunden behaupteten Mangels stellen kein Anerkenntnis dieses vom Kunden behauptenden Mangels dar. </w:t>
      </w:r>
    </w:p>
    <w:p w14:paraId="0876460D"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Zur Mängelbehebung sind uns seitens des unternehmerischen Kunden zumindest </w:t>
      </w:r>
      <w:r w:rsidRPr="00676156">
        <w:rPr>
          <w:rFonts w:ascii="Arial" w:hAnsi="Arial" w:cs="Arial"/>
          <w:b/>
          <w:bCs/>
          <w:kern w:val="36"/>
          <w:sz w:val="17"/>
          <w:szCs w:val="17"/>
        </w:rPr>
        <w:t>zwei Versuche</w:t>
      </w:r>
      <w:r w:rsidRPr="00676156">
        <w:rPr>
          <w:rFonts w:ascii="Arial" w:hAnsi="Arial" w:cs="Arial"/>
          <w:kern w:val="36"/>
          <w:sz w:val="17"/>
          <w:szCs w:val="17"/>
        </w:rPr>
        <w:t xml:space="preserve"> einzuräumen.</w:t>
      </w:r>
    </w:p>
    <w:p w14:paraId="3C6A0FEE"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Sind die Mängelbehauptungen des Kunden unberechtigt, ist der Kunde verpflichtet, uns entstandene </w:t>
      </w:r>
      <w:r w:rsidRPr="00676156">
        <w:rPr>
          <w:rFonts w:ascii="Arial" w:hAnsi="Arial" w:cs="Arial"/>
          <w:b/>
          <w:bCs/>
          <w:kern w:val="36"/>
          <w:sz w:val="17"/>
          <w:szCs w:val="17"/>
        </w:rPr>
        <w:t>Aufwendungen</w:t>
      </w:r>
      <w:r w:rsidRPr="00676156">
        <w:rPr>
          <w:rFonts w:ascii="Arial" w:hAnsi="Arial" w:cs="Arial"/>
          <w:kern w:val="36"/>
          <w:sz w:val="17"/>
          <w:szCs w:val="17"/>
        </w:rPr>
        <w:t xml:space="preserve"> für die Feststellung der Mängelfreiheit oder Fehlerbehebung zu ersetzen. </w:t>
      </w:r>
    </w:p>
    <w:p w14:paraId="4BF1E192"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rPr>
          <w:rFonts w:ascii="Arial" w:hAnsi="Arial" w:cs="Arial"/>
          <w:sz w:val="17"/>
          <w:szCs w:val="17"/>
        </w:rPr>
      </w:pPr>
      <w:r w:rsidRPr="00676156">
        <w:rPr>
          <w:rFonts w:ascii="Arial" w:hAnsi="Arial" w:cs="Arial"/>
          <w:sz w:val="17"/>
          <w:szCs w:val="17"/>
        </w:rPr>
        <w:t xml:space="preserve">Der unternehmerische Kunde hat stets zu </w:t>
      </w:r>
      <w:r w:rsidRPr="00676156">
        <w:rPr>
          <w:rFonts w:ascii="Arial" w:hAnsi="Arial" w:cs="Arial"/>
          <w:b/>
          <w:bCs/>
          <w:sz w:val="17"/>
          <w:szCs w:val="17"/>
        </w:rPr>
        <w:t>beweisen</w:t>
      </w:r>
      <w:r w:rsidRPr="00676156">
        <w:rPr>
          <w:rFonts w:ascii="Arial" w:hAnsi="Arial" w:cs="Arial"/>
          <w:sz w:val="17"/>
          <w:szCs w:val="17"/>
        </w:rPr>
        <w:t xml:space="preserve">, dass der Mangel zum Übergabezeitpunkt bereits vorhanden war. </w:t>
      </w:r>
    </w:p>
    <w:p w14:paraId="19677C27"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rPr>
          <w:rFonts w:ascii="Arial" w:hAnsi="Arial" w:cs="Arial"/>
          <w:color w:val="000000"/>
          <w:sz w:val="17"/>
          <w:szCs w:val="17"/>
        </w:rPr>
      </w:pPr>
      <w:r w:rsidRPr="00676156">
        <w:rPr>
          <w:rFonts w:ascii="Arial" w:hAnsi="Arial" w:cs="Arial"/>
          <w:b/>
          <w:bCs/>
          <w:color w:val="000000"/>
          <w:sz w:val="17"/>
          <w:szCs w:val="17"/>
        </w:rPr>
        <w:t xml:space="preserve">Mängel </w:t>
      </w:r>
      <w:r w:rsidRPr="00676156">
        <w:rPr>
          <w:rFonts w:ascii="Arial" w:hAnsi="Arial" w:cs="Arial"/>
          <w:color w:val="000000"/>
          <w:sz w:val="17"/>
          <w:szCs w:val="17"/>
        </w:rPr>
        <w:t xml:space="preserve">am </w:t>
      </w:r>
      <w:r w:rsidR="00F12D8F" w:rsidRPr="00676156">
        <w:rPr>
          <w:rFonts w:ascii="Arial" w:hAnsi="Arial" w:cs="Arial"/>
          <w:color w:val="000000"/>
          <w:sz w:val="17"/>
          <w:szCs w:val="17"/>
        </w:rPr>
        <w:t xml:space="preserve">Fahrzeug oder an Teilen </w:t>
      </w:r>
      <w:r w:rsidRPr="00676156">
        <w:rPr>
          <w:rFonts w:ascii="Arial" w:hAnsi="Arial" w:cs="Arial"/>
          <w:color w:val="000000"/>
          <w:sz w:val="17"/>
          <w:szCs w:val="17"/>
        </w:rPr>
        <w:t>die der unternehmerische Kunde bei ordnungsgemäßem Geschäftsgang nach Ablieferung durch Untersuchung festgestellt hat oder feststellen hätte müssen</w:t>
      </w:r>
      <w:r w:rsidR="00E4660A" w:rsidRPr="00676156">
        <w:rPr>
          <w:rFonts w:ascii="Arial" w:hAnsi="Arial" w:cs="Arial"/>
          <w:color w:val="000000"/>
          <w:sz w:val="17"/>
          <w:szCs w:val="17"/>
        </w:rPr>
        <w:t>,</w:t>
      </w:r>
      <w:r w:rsidRPr="00676156">
        <w:rPr>
          <w:rFonts w:ascii="Arial" w:hAnsi="Arial" w:cs="Arial"/>
          <w:color w:val="000000"/>
          <w:sz w:val="17"/>
          <w:szCs w:val="17"/>
        </w:rPr>
        <w:t xml:space="preserve"> sind </w:t>
      </w:r>
      <w:r w:rsidR="00E4660A" w:rsidRPr="00676156">
        <w:rPr>
          <w:rFonts w:ascii="Arial" w:hAnsi="Arial" w:cs="Arial"/>
          <w:color w:val="000000"/>
          <w:sz w:val="17"/>
          <w:szCs w:val="17"/>
        </w:rPr>
        <w:t xml:space="preserve">uns </w:t>
      </w:r>
      <w:r w:rsidRPr="00676156">
        <w:rPr>
          <w:rFonts w:ascii="Arial" w:hAnsi="Arial" w:cs="Arial"/>
          <w:color w:val="000000"/>
          <w:sz w:val="17"/>
          <w:szCs w:val="17"/>
        </w:rPr>
        <w:t>unverzüglich, spätestens</w:t>
      </w:r>
      <w:r w:rsidR="00C612F9" w:rsidRPr="00676156">
        <w:rPr>
          <w:rFonts w:ascii="Arial" w:hAnsi="Arial" w:cs="Arial"/>
          <w:color w:val="000000"/>
          <w:sz w:val="17"/>
          <w:szCs w:val="17"/>
        </w:rPr>
        <w:t xml:space="preserve"> ______</w:t>
      </w:r>
      <w:r w:rsidR="00E4660A" w:rsidRPr="00676156">
        <w:rPr>
          <w:rFonts w:ascii="Arial" w:hAnsi="Arial" w:cs="Arial"/>
          <w:color w:val="000000"/>
          <w:sz w:val="17"/>
          <w:szCs w:val="17"/>
        </w:rPr>
        <w:t xml:space="preserve">Tage nach Übergabe </w:t>
      </w:r>
      <w:r w:rsidRPr="00676156">
        <w:rPr>
          <w:rFonts w:ascii="Arial" w:hAnsi="Arial" w:cs="Arial"/>
          <w:color w:val="000000"/>
          <w:sz w:val="17"/>
          <w:szCs w:val="17"/>
        </w:rPr>
        <w:t xml:space="preserve">schriftlich </w:t>
      </w:r>
      <w:r w:rsidRPr="00676156">
        <w:rPr>
          <w:rFonts w:ascii="Arial" w:hAnsi="Arial" w:cs="Arial"/>
          <w:b/>
          <w:bCs/>
          <w:color w:val="000000"/>
          <w:sz w:val="17"/>
          <w:szCs w:val="17"/>
        </w:rPr>
        <w:t>anzuzeigen</w:t>
      </w:r>
      <w:r w:rsidRPr="00676156">
        <w:rPr>
          <w:rFonts w:ascii="Arial" w:hAnsi="Arial" w:cs="Arial"/>
          <w:color w:val="000000"/>
          <w:sz w:val="17"/>
          <w:szCs w:val="17"/>
        </w:rPr>
        <w:t xml:space="preserve">. Versteckte Mängel müssen ebenfalls in dieser angemessenen Frist ab Entdecken angezeigt werden. </w:t>
      </w:r>
    </w:p>
    <w:p w14:paraId="32129D0A"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rPr>
          <w:rFonts w:ascii="Arial" w:hAnsi="Arial" w:cs="Arial"/>
          <w:sz w:val="17"/>
          <w:szCs w:val="17"/>
        </w:rPr>
      </w:pPr>
      <w:r w:rsidRPr="00676156">
        <w:rPr>
          <w:rFonts w:ascii="Arial" w:hAnsi="Arial" w:cs="Arial"/>
          <w:sz w:val="17"/>
          <w:szCs w:val="17"/>
        </w:rPr>
        <w:t xml:space="preserve">Eine etwaige </w:t>
      </w:r>
      <w:r w:rsidRPr="00676156">
        <w:rPr>
          <w:rFonts w:ascii="Arial" w:hAnsi="Arial" w:cs="Arial"/>
          <w:b/>
          <w:bCs/>
          <w:sz w:val="17"/>
          <w:szCs w:val="17"/>
        </w:rPr>
        <w:t xml:space="preserve">Nutzung </w:t>
      </w:r>
      <w:r w:rsidRPr="00676156">
        <w:rPr>
          <w:rFonts w:ascii="Arial" w:hAnsi="Arial" w:cs="Arial"/>
          <w:sz w:val="17"/>
          <w:szCs w:val="17"/>
        </w:rPr>
        <w:t xml:space="preserve">des mangelhaften </w:t>
      </w:r>
      <w:r w:rsidR="00F12D8F" w:rsidRPr="00676156">
        <w:rPr>
          <w:rFonts w:ascii="Arial" w:hAnsi="Arial" w:cs="Arial"/>
          <w:sz w:val="17"/>
          <w:szCs w:val="17"/>
        </w:rPr>
        <w:t>Fahrzeuges oder der Teile</w:t>
      </w:r>
      <w:r w:rsidRPr="00676156">
        <w:rPr>
          <w:rFonts w:ascii="Arial" w:hAnsi="Arial" w:cs="Arial"/>
          <w:sz w:val="17"/>
          <w:szCs w:val="17"/>
        </w:rPr>
        <w:t>, durch welche ein weitergehender Schaden droht oder eine Ursachenerhebung erschwert oder verhindert wird, ist vom Kunden unverzüglich einzustellen, soweit dies nicht unzumutbar ist.</w:t>
      </w:r>
    </w:p>
    <w:p w14:paraId="0F1F5D4E" w14:textId="77777777" w:rsidR="0000736B" w:rsidRPr="00676156" w:rsidRDefault="0000736B" w:rsidP="00676156">
      <w:pPr>
        <w:numPr>
          <w:ilvl w:val="1"/>
          <w:numId w:val="1"/>
        </w:numPr>
        <w:tabs>
          <w:tab w:val="left" w:pos="142"/>
        </w:tabs>
        <w:spacing w:after="60"/>
        <w:ind w:left="0" w:right="79" w:firstLine="0"/>
        <w:rPr>
          <w:rFonts w:ascii="Arial" w:hAnsi="Arial" w:cs="Arial"/>
          <w:color w:val="000000"/>
          <w:sz w:val="17"/>
          <w:szCs w:val="17"/>
        </w:rPr>
      </w:pPr>
      <w:r w:rsidRPr="00676156">
        <w:rPr>
          <w:rFonts w:ascii="Arial" w:hAnsi="Arial" w:cs="Arial"/>
          <w:color w:val="000000"/>
          <w:sz w:val="17"/>
          <w:szCs w:val="17"/>
        </w:rPr>
        <w:t xml:space="preserve">Wird eine </w:t>
      </w:r>
      <w:r w:rsidRPr="00676156">
        <w:rPr>
          <w:rFonts w:ascii="Arial" w:hAnsi="Arial" w:cs="Arial"/>
          <w:b/>
          <w:bCs/>
          <w:color w:val="000000"/>
          <w:sz w:val="17"/>
          <w:szCs w:val="17"/>
        </w:rPr>
        <w:t>Mängelrüge</w:t>
      </w:r>
      <w:r w:rsidRPr="00676156">
        <w:rPr>
          <w:rFonts w:ascii="Arial" w:hAnsi="Arial" w:cs="Arial"/>
          <w:color w:val="000000"/>
          <w:sz w:val="17"/>
          <w:szCs w:val="17"/>
        </w:rPr>
        <w:t xml:space="preserve"> nicht rechtzeitig erhoben, gilt die Ware als genehmigt.</w:t>
      </w:r>
    </w:p>
    <w:p w14:paraId="414B368D" w14:textId="77777777" w:rsidR="006A658C" w:rsidRPr="00676156" w:rsidRDefault="006A658C" w:rsidP="00061DB0">
      <w:pPr>
        <w:numPr>
          <w:ilvl w:val="1"/>
          <w:numId w:val="1"/>
        </w:numPr>
        <w:tabs>
          <w:tab w:val="left" w:pos="142"/>
        </w:tabs>
        <w:spacing w:afterLines="20" w:after="48"/>
        <w:ind w:left="0" w:right="79" w:firstLine="0"/>
        <w:rPr>
          <w:rFonts w:ascii="Arial" w:hAnsi="Arial" w:cs="Arial"/>
          <w:sz w:val="17"/>
          <w:szCs w:val="17"/>
        </w:rPr>
      </w:pPr>
      <w:r w:rsidRPr="00676156">
        <w:rPr>
          <w:rFonts w:ascii="Arial" w:hAnsi="Arial" w:cs="Arial"/>
          <w:sz w:val="17"/>
          <w:szCs w:val="17"/>
        </w:rPr>
        <w:t xml:space="preserve">Ein </w:t>
      </w:r>
      <w:r w:rsidRPr="00676156">
        <w:rPr>
          <w:rFonts w:ascii="Arial" w:hAnsi="Arial" w:cs="Arial"/>
          <w:b/>
          <w:bCs/>
          <w:sz w:val="17"/>
          <w:szCs w:val="17"/>
        </w:rPr>
        <w:t>Wandlungsbegehren</w:t>
      </w:r>
      <w:r w:rsidRPr="00676156">
        <w:rPr>
          <w:rFonts w:ascii="Arial" w:hAnsi="Arial" w:cs="Arial"/>
          <w:sz w:val="17"/>
          <w:szCs w:val="17"/>
        </w:rPr>
        <w:t xml:space="preserve"> können wir</w:t>
      </w:r>
      <w:r w:rsidR="0093454E" w:rsidRPr="00676156">
        <w:rPr>
          <w:rFonts w:ascii="Arial" w:hAnsi="Arial" w:cs="Arial"/>
          <w:sz w:val="17"/>
          <w:szCs w:val="17"/>
        </w:rPr>
        <w:t xml:space="preserve"> </w:t>
      </w:r>
      <w:r w:rsidRPr="00676156">
        <w:rPr>
          <w:rFonts w:ascii="Arial" w:hAnsi="Arial" w:cs="Arial"/>
          <w:sz w:val="17"/>
          <w:szCs w:val="17"/>
        </w:rPr>
        <w:t xml:space="preserve">durch Verbesserung oder angemessene Preisminderung abwenden, sofern es sich um keinen wesentlichen und unbehebbaren Mangel handelt. </w:t>
      </w:r>
    </w:p>
    <w:p w14:paraId="7D78A86B" w14:textId="77777777" w:rsidR="00F614C0" w:rsidRPr="00676156" w:rsidRDefault="00F614C0" w:rsidP="00676156">
      <w:pPr>
        <w:numPr>
          <w:ilvl w:val="1"/>
          <w:numId w:val="1"/>
        </w:numPr>
        <w:tabs>
          <w:tab w:val="left" w:pos="200"/>
          <w:tab w:val="left" w:pos="240"/>
          <w:tab w:val="left" w:pos="360"/>
          <w:tab w:val="left" w:pos="400"/>
          <w:tab w:val="left" w:pos="480"/>
          <w:tab w:val="left" w:pos="600"/>
          <w:tab w:val="left" w:pos="800"/>
        </w:tabs>
        <w:spacing w:after="60"/>
        <w:ind w:left="0" w:right="79" w:firstLine="0"/>
        <w:rPr>
          <w:rFonts w:ascii="Arial" w:hAnsi="Arial" w:cs="Arial"/>
          <w:sz w:val="17"/>
          <w:szCs w:val="17"/>
        </w:rPr>
      </w:pPr>
      <w:r w:rsidRPr="00676156">
        <w:rPr>
          <w:rFonts w:ascii="Arial" w:hAnsi="Arial" w:cs="Arial"/>
          <w:sz w:val="17"/>
          <w:szCs w:val="17"/>
        </w:rPr>
        <w:t xml:space="preserve">Den Kunden trifft die Obliegenheit, eine </w:t>
      </w:r>
      <w:r w:rsidRPr="00676156">
        <w:rPr>
          <w:rFonts w:ascii="Arial" w:hAnsi="Arial" w:cs="Arial"/>
          <w:b/>
          <w:bCs/>
          <w:sz w:val="17"/>
          <w:szCs w:val="17"/>
        </w:rPr>
        <w:t xml:space="preserve">unverzügliche Mangelfeststellung </w:t>
      </w:r>
      <w:r w:rsidRPr="00676156">
        <w:rPr>
          <w:rFonts w:ascii="Arial" w:hAnsi="Arial" w:cs="Arial"/>
          <w:sz w:val="17"/>
          <w:szCs w:val="17"/>
        </w:rPr>
        <w:t xml:space="preserve">durch uns zu ermöglichen. </w:t>
      </w:r>
    </w:p>
    <w:p w14:paraId="18E211FA" w14:textId="77777777" w:rsidR="00F614C0" w:rsidRPr="00676156" w:rsidRDefault="00F614C0" w:rsidP="00676156">
      <w:pPr>
        <w:numPr>
          <w:ilvl w:val="1"/>
          <w:numId w:val="1"/>
        </w:numPr>
        <w:tabs>
          <w:tab w:val="left" w:pos="200"/>
          <w:tab w:val="left" w:pos="240"/>
          <w:tab w:val="left" w:pos="360"/>
          <w:tab w:val="left" w:pos="400"/>
          <w:tab w:val="left" w:pos="480"/>
          <w:tab w:val="left" w:pos="600"/>
          <w:tab w:val="left" w:pos="800"/>
        </w:tabs>
        <w:spacing w:after="60"/>
        <w:ind w:left="0" w:right="79" w:firstLine="0"/>
        <w:rPr>
          <w:rFonts w:ascii="Arial" w:hAnsi="Arial" w:cs="Arial"/>
          <w:sz w:val="17"/>
          <w:szCs w:val="17"/>
        </w:rPr>
      </w:pPr>
      <w:r w:rsidRPr="00676156">
        <w:rPr>
          <w:rFonts w:ascii="Arial" w:hAnsi="Arial" w:cs="Arial"/>
          <w:sz w:val="17"/>
          <w:szCs w:val="17"/>
        </w:rPr>
        <w:t>Für Gewährleistungsarbeiten hat der Kunde, sofern dies tunlich ist, den Reparatur-Gegenstand in unseren Betrieb zu überstellen.</w:t>
      </w:r>
      <w:r w:rsidR="00694D10" w:rsidRPr="00676156">
        <w:rPr>
          <w:rFonts w:ascii="Arial" w:hAnsi="Arial" w:cs="Arial"/>
          <w:sz w:val="17"/>
          <w:szCs w:val="17"/>
        </w:rPr>
        <w:t xml:space="preserve"> </w:t>
      </w:r>
      <w:r w:rsidRPr="00676156">
        <w:rPr>
          <w:rFonts w:ascii="Arial" w:hAnsi="Arial" w:cs="Arial"/>
          <w:sz w:val="17"/>
          <w:szCs w:val="17"/>
        </w:rPr>
        <w:t xml:space="preserve">Ist eine Überstellung untunlich, </w:t>
      </w:r>
      <w:r w:rsidR="00E4660A" w:rsidRPr="00676156">
        <w:rPr>
          <w:rFonts w:ascii="Arial" w:hAnsi="Arial" w:cs="Arial"/>
          <w:sz w:val="17"/>
          <w:szCs w:val="17"/>
        </w:rPr>
        <w:t>insbesondere</w:t>
      </w:r>
      <w:r w:rsidRPr="00676156">
        <w:rPr>
          <w:rFonts w:ascii="Arial" w:hAnsi="Arial" w:cs="Arial"/>
          <w:sz w:val="17"/>
          <w:szCs w:val="17"/>
        </w:rPr>
        <w:t xml:space="preserve"> weil die Sache sperrig oder gewichtig ist, sind </w:t>
      </w:r>
      <w:r w:rsidRPr="00676156">
        <w:rPr>
          <w:rFonts w:ascii="Arial" w:hAnsi="Arial" w:cs="Arial"/>
          <w:sz w:val="17"/>
          <w:szCs w:val="17"/>
        </w:rPr>
        <w:lastRenderedPageBreak/>
        <w:t>wir ermächtigt, die Überstellung auf unsere Kosten und Gefahr bzw</w:t>
      </w:r>
      <w:r w:rsidR="00E4660A" w:rsidRPr="00676156">
        <w:rPr>
          <w:rFonts w:ascii="Arial" w:hAnsi="Arial" w:cs="Arial"/>
          <w:sz w:val="17"/>
          <w:szCs w:val="17"/>
        </w:rPr>
        <w:t>.</w:t>
      </w:r>
      <w:r w:rsidRPr="00676156">
        <w:rPr>
          <w:rFonts w:ascii="Arial" w:hAnsi="Arial" w:cs="Arial"/>
          <w:sz w:val="17"/>
          <w:szCs w:val="17"/>
        </w:rPr>
        <w:t xml:space="preserve"> die Durchführung der Arbeiten im Rahmen der </w:t>
      </w:r>
      <w:r w:rsidRPr="00676156">
        <w:rPr>
          <w:rFonts w:ascii="Arial" w:hAnsi="Arial" w:cs="Arial"/>
          <w:b/>
          <w:sz w:val="17"/>
          <w:szCs w:val="17"/>
        </w:rPr>
        <w:t>Gewährleistung bei einem anderen Kfz-Betrieb</w:t>
      </w:r>
      <w:r w:rsidRPr="00676156">
        <w:rPr>
          <w:rFonts w:ascii="Arial" w:hAnsi="Arial" w:cs="Arial"/>
          <w:sz w:val="17"/>
          <w:szCs w:val="17"/>
        </w:rPr>
        <w:t xml:space="preserve"> zu veranlassen.</w:t>
      </w:r>
    </w:p>
    <w:p w14:paraId="33D85619"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rPr>
          <w:rFonts w:ascii="Arial" w:hAnsi="Arial" w:cs="Arial"/>
          <w:color w:val="000000"/>
          <w:sz w:val="17"/>
          <w:szCs w:val="17"/>
        </w:rPr>
      </w:pPr>
      <w:r w:rsidRPr="00676156">
        <w:rPr>
          <w:rFonts w:ascii="Arial" w:hAnsi="Arial" w:cs="Arial"/>
          <w:color w:val="000000"/>
          <w:sz w:val="17"/>
          <w:szCs w:val="17"/>
        </w:rPr>
        <w:t xml:space="preserve">Die Kosten für den </w:t>
      </w:r>
      <w:r w:rsidRPr="00676156">
        <w:rPr>
          <w:rFonts w:ascii="Arial" w:hAnsi="Arial" w:cs="Arial"/>
          <w:b/>
          <w:bCs/>
          <w:color w:val="000000"/>
          <w:sz w:val="17"/>
          <w:szCs w:val="17"/>
        </w:rPr>
        <w:t xml:space="preserve">Rücktransport </w:t>
      </w:r>
      <w:r w:rsidRPr="00676156">
        <w:rPr>
          <w:rFonts w:ascii="Arial" w:hAnsi="Arial" w:cs="Arial"/>
          <w:color w:val="000000"/>
          <w:sz w:val="17"/>
          <w:szCs w:val="17"/>
        </w:rPr>
        <w:t xml:space="preserve">der mangelhaften Sache an uns trägt zur Gänze der unternehmerische Kunde. </w:t>
      </w:r>
    </w:p>
    <w:p w14:paraId="0D6BD25B" w14:textId="77777777" w:rsidR="00C56385"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color w:val="000000"/>
          <w:sz w:val="17"/>
          <w:szCs w:val="17"/>
        </w:rPr>
      </w:pPr>
      <w:r w:rsidRPr="00676156">
        <w:rPr>
          <w:rFonts w:ascii="Arial" w:hAnsi="Arial" w:cs="Arial"/>
          <w:kern w:val="36"/>
          <w:sz w:val="17"/>
          <w:szCs w:val="17"/>
        </w:rPr>
        <w:t xml:space="preserve">Die Gewährleistung ist ausgeschlossen, wenn </w:t>
      </w:r>
      <w:r w:rsidR="00F614C0" w:rsidRPr="00676156">
        <w:rPr>
          <w:rFonts w:ascii="Arial" w:hAnsi="Arial" w:cs="Arial"/>
          <w:kern w:val="36"/>
          <w:sz w:val="17"/>
          <w:szCs w:val="17"/>
        </w:rPr>
        <w:t xml:space="preserve">beigestellte Teile </w:t>
      </w:r>
      <w:r w:rsidRPr="00676156">
        <w:rPr>
          <w:rFonts w:ascii="Arial" w:hAnsi="Arial" w:cs="Arial"/>
          <w:kern w:val="36"/>
          <w:sz w:val="17"/>
          <w:szCs w:val="17"/>
        </w:rPr>
        <w:t xml:space="preserve">des Kunden nicht in technisch einwandfreiem und betriebsbereitem Zustand </w:t>
      </w:r>
      <w:r w:rsidR="00F614C0" w:rsidRPr="00676156">
        <w:rPr>
          <w:rFonts w:ascii="Arial" w:hAnsi="Arial" w:cs="Arial"/>
          <w:kern w:val="36"/>
          <w:sz w:val="17"/>
          <w:szCs w:val="17"/>
        </w:rPr>
        <w:t xml:space="preserve">sind </w:t>
      </w:r>
      <w:r w:rsidRPr="00676156">
        <w:rPr>
          <w:rFonts w:ascii="Arial" w:hAnsi="Arial" w:cs="Arial"/>
          <w:kern w:val="36"/>
          <w:sz w:val="17"/>
          <w:szCs w:val="17"/>
        </w:rPr>
        <w:t xml:space="preserve">oder </w:t>
      </w:r>
      <w:r w:rsidR="00F614C0" w:rsidRPr="00676156">
        <w:rPr>
          <w:rFonts w:ascii="Arial" w:hAnsi="Arial" w:cs="Arial"/>
          <w:kern w:val="36"/>
          <w:sz w:val="17"/>
          <w:szCs w:val="17"/>
        </w:rPr>
        <w:t xml:space="preserve">nicht den Herstellervorgaben </w:t>
      </w:r>
      <w:r w:rsidR="00F614C0" w:rsidRPr="00676156">
        <w:rPr>
          <w:rFonts w:ascii="Arial" w:hAnsi="Arial" w:cs="Arial"/>
          <w:b/>
          <w:bCs/>
          <w:kern w:val="36"/>
          <w:sz w:val="17"/>
          <w:szCs w:val="17"/>
        </w:rPr>
        <w:t>entsprechen</w:t>
      </w:r>
      <w:r w:rsidRPr="00676156">
        <w:rPr>
          <w:rFonts w:ascii="Arial" w:hAnsi="Arial" w:cs="Arial"/>
          <w:kern w:val="36"/>
          <w:sz w:val="17"/>
          <w:szCs w:val="17"/>
        </w:rPr>
        <w:t>, soweit dieser Umstand kausal für den Mangel ist</w:t>
      </w:r>
      <w:r w:rsidR="00F614C0" w:rsidRPr="00676156">
        <w:rPr>
          <w:rFonts w:ascii="Arial" w:hAnsi="Arial" w:cs="Arial"/>
          <w:kern w:val="36"/>
          <w:sz w:val="17"/>
          <w:szCs w:val="17"/>
        </w:rPr>
        <w:t>.</w:t>
      </w:r>
    </w:p>
    <w:p w14:paraId="7C71954B" w14:textId="77777777" w:rsidR="0000736B" w:rsidRPr="00676156" w:rsidRDefault="0000736B" w:rsidP="00676156">
      <w:pPr>
        <w:numPr>
          <w:ilvl w:val="0"/>
          <w:numId w:val="1"/>
        </w:numPr>
        <w:tabs>
          <w:tab w:val="left" w:pos="200"/>
          <w:tab w:val="left" w:pos="240"/>
          <w:tab w:val="left" w:pos="360"/>
          <w:tab w:val="left" w:pos="400"/>
          <w:tab w:val="left" w:pos="480"/>
          <w:tab w:val="left" w:pos="600"/>
          <w:tab w:val="left" w:pos="800"/>
        </w:tabs>
        <w:spacing w:after="60"/>
        <w:ind w:left="0" w:right="79" w:firstLine="0"/>
        <w:outlineLvl w:val="0"/>
        <w:rPr>
          <w:rFonts w:ascii="Arial" w:hAnsi="Arial" w:cs="Arial"/>
          <w:b/>
          <w:bCs/>
          <w:kern w:val="36"/>
          <w:sz w:val="17"/>
          <w:szCs w:val="17"/>
          <w:u w:val="single"/>
        </w:rPr>
      </w:pPr>
      <w:r w:rsidRPr="00676156">
        <w:rPr>
          <w:rFonts w:ascii="Arial" w:hAnsi="Arial" w:cs="Arial"/>
          <w:b/>
          <w:bCs/>
          <w:kern w:val="36"/>
          <w:sz w:val="17"/>
          <w:szCs w:val="17"/>
          <w:u w:val="single"/>
        </w:rPr>
        <w:t>Haftung</w:t>
      </w:r>
    </w:p>
    <w:p w14:paraId="2C794CD7"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Wegen Verletzung vertraglicher oder vorvertraglicher Pflichten, insbesondere wegen Unmöglichkeit, Verzug etc. haften wir bei </w:t>
      </w:r>
      <w:r w:rsidRPr="00676156">
        <w:rPr>
          <w:rFonts w:ascii="Arial" w:hAnsi="Arial" w:cs="Arial"/>
          <w:b/>
          <w:bCs/>
          <w:kern w:val="36"/>
          <w:sz w:val="17"/>
          <w:szCs w:val="17"/>
        </w:rPr>
        <w:t>Vermögensschäden</w:t>
      </w:r>
      <w:r w:rsidRPr="00676156">
        <w:rPr>
          <w:rFonts w:ascii="Arial" w:hAnsi="Arial" w:cs="Arial"/>
          <w:kern w:val="36"/>
          <w:sz w:val="17"/>
          <w:szCs w:val="17"/>
        </w:rPr>
        <w:t xml:space="preserve"> nur in Fällen von Vorsatz oder grober Fahrlässigkeit.</w:t>
      </w:r>
    </w:p>
    <w:p w14:paraId="4485B1D7"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 Gegenüber unternehmerischen Kunden ist die Haftung </w:t>
      </w:r>
      <w:r w:rsidRPr="00676156">
        <w:rPr>
          <w:rFonts w:ascii="Arial" w:hAnsi="Arial" w:cs="Arial"/>
          <w:b/>
          <w:bCs/>
          <w:kern w:val="36"/>
          <w:sz w:val="17"/>
          <w:szCs w:val="17"/>
        </w:rPr>
        <w:t>beschränkt</w:t>
      </w:r>
      <w:r w:rsidRPr="00676156">
        <w:rPr>
          <w:rFonts w:ascii="Arial" w:hAnsi="Arial" w:cs="Arial"/>
          <w:kern w:val="36"/>
          <w:sz w:val="17"/>
          <w:szCs w:val="17"/>
        </w:rPr>
        <w:t xml:space="preserve"> mit dem Haftungshöchstbetrag einer allenfalls durch uns abgeschlossenen Haftpflichtversicherung. </w:t>
      </w:r>
    </w:p>
    <w:p w14:paraId="580467DC"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Diese Beschränkung gilt auch hinsichtlich des Schadens an einer Sache, die wir </w:t>
      </w:r>
      <w:r w:rsidRPr="00676156">
        <w:rPr>
          <w:rFonts w:ascii="Arial" w:hAnsi="Arial" w:cs="Arial"/>
          <w:b/>
          <w:bCs/>
          <w:kern w:val="36"/>
          <w:sz w:val="17"/>
          <w:szCs w:val="17"/>
        </w:rPr>
        <w:t>zur Bearbeitung übernommen</w:t>
      </w:r>
      <w:r w:rsidRPr="00676156">
        <w:rPr>
          <w:rFonts w:ascii="Arial" w:hAnsi="Arial" w:cs="Arial"/>
          <w:kern w:val="36"/>
          <w:sz w:val="17"/>
          <w:szCs w:val="17"/>
        </w:rPr>
        <w:t xml:space="preserve"> haben. Gegenüber Verbrauchern gilt dies jedoch nur dann, wenn dies einzelvertraglich ausgehandelt wurde.</w:t>
      </w:r>
    </w:p>
    <w:p w14:paraId="3C114C32"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Schadenersatzansprüche unternehmerischer Kunden sind bei sonstigem Verfall binnen </w:t>
      </w:r>
      <w:r w:rsidR="002F0123" w:rsidRPr="00676156">
        <w:rPr>
          <w:rFonts w:ascii="Arial" w:hAnsi="Arial" w:cs="Arial"/>
          <w:b/>
          <w:kern w:val="36"/>
          <w:sz w:val="17"/>
          <w:szCs w:val="17"/>
        </w:rPr>
        <w:t xml:space="preserve">zwei </w:t>
      </w:r>
      <w:r w:rsidR="00B33AD7" w:rsidRPr="00676156">
        <w:rPr>
          <w:rFonts w:ascii="Arial" w:hAnsi="Arial" w:cs="Arial"/>
          <w:b/>
          <w:kern w:val="36"/>
          <w:sz w:val="17"/>
          <w:szCs w:val="17"/>
        </w:rPr>
        <w:t>Jahre</w:t>
      </w:r>
      <w:r w:rsidR="00BF0618" w:rsidRPr="00676156">
        <w:rPr>
          <w:rFonts w:ascii="Arial" w:hAnsi="Arial" w:cs="Arial"/>
          <w:b/>
          <w:kern w:val="36"/>
          <w:sz w:val="17"/>
          <w:szCs w:val="17"/>
        </w:rPr>
        <w:t>n</w:t>
      </w:r>
      <w:r w:rsidRPr="00676156">
        <w:rPr>
          <w:rFonts w:ascii="Arial" w:hAnsi="Arial" w:cs="Arial"/>
          <w:kern w:val="36"/>
          <w:sz w:val="17"/>
          <w:szCs w:val="17"/>
        </w:rPr>
        <w:t xml:space="preserve"> gerichtlich geltend zu machen.</w:t>
      </w:r>
    </w:p>
    <w:p w14:paraId="7EA4FBDE"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Der Haftungsausschluss umfasst auch Ansprüche gegen unsere </w:t>
      </w:r>
      <w:r w:rsidRPr="00676156">
        <w:rPr>
          <w:rFonts w:ascii="Arial" w:hAnsi="Arial" w:cs="Arial"/>
          <w:b/>
          <w:bCs/>
          <w:kern w:val="36"/>
          <w:sz w:val="17"/>
          <w:szCs w:val="17"/>
        </w:rPr>
        <w:t>Mitarbeiter</w:t>
      </w:r>
      <w:r w:rsidRPr="00676156">
        <w:rPr>
          <w:rFonts w:ascii="Arial" w:hAnsi="Arial" w:cs="Arial"/>
          <w:kern w:val="36"/>
          <w:sz w:val="17"/>
          <w:szCs w:val="17"/>
        </w:rPr>
        <w:t>, Vertreter und Erfüllungsgehilfe</w:t>
      </w:r>
      <w:r w:rsidR="00BF0618" w:rsidRPr="00676156">
        <w:rPr>
          <w:rFonts w:ascii="Arial" w:hAnsi="Arial" w:cs="Arial"/>
          <w:kern w:val="36"/>
          <w:sz w:val="17"/>
          <w:szCs w:val="17"/>
        </w:rPr>
        <w:t>n</w:t>
      </w:r>
      <w:r w:rsidRPr="00676156">
        <w:rPr>
          <w:rFonts w:ascii="Arial" w:hAnsi="Arial" w:cs="Arial"/>
          <w:kern w:val="36"/>
          <w:sz w:val="17"/>
          <w:szCs w:val="17"/>
        </w:rPr>
        <w:t xml:space="preserve"> aufgrund Schädigungen, die diese dem Kunden ohne Bezug auf einen Vertrag ihrerseits mit dem Kunden zufügen.</w:t>
      </w:r>
    </w:p>
    <w:p w14:paraId="1A5F6E75"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Unsere Haftung ist ausgeschlossen für Schäden durch </w:t>
      </w:r>
      <w:r w:rsidRPr="00676156">
        <w:rPr>
          <w:rFonts w:ascii="Arial" w:hAnsi="Arial" w:cs="Arial"/>
          <w:b/>
          <w:bCs/>
          <w:kern w:val="36"/>
          <w:sz w:val="17"/>
          <w:szCs w:val="17"/>
        </w:rPr>
        <w:t xml:space="preserve">unsachgemäße Behandlung </w:t>
      </w:r>
      <w:r w:rsidRPr="00676156">
        <w:rPr>
          <w:rFonts w:ascii="Arial" w:hAnsi="Arial" w:cs="Arial"/>
          <w:kern w:val="36"/>
          <w:sz w:val="17"/>
          <w:szCs w:val="17"/>
        </w:rPr>
        <w:t xml:space="preserve">oder Lagerung, Überbeanspruchung, Nichtbefolgen von Bedienungs- und </w:t>
      </w:r>
      <w:r w:rsidR="004A2F15" w:rsidRPr="00676156">
        <w:rPr>
          <w:rFonts w:ascii="Arial" w:hAnsi="Arial" w:cs="Arial"/>
          <w:kern w:val="36"/>
          <w:sz w:val="17"/>
          <w:szCs w:val="17"/>
        </w:rPr>
        <w:t>Hersteller</w:t>
      </w:r>
      <w:r w:rsidRPr="00676156">
        <w:rPr>
          <w:rFonts w:ascii="Arial" w:hAnsi="Arial" w:cs="Arial"/>
          <w:kern w:val="36"/>
          <w:sz w:val="17"/>
          <w:szCs w:val="17"/>
        </w:rPr>
        <w:t xml:space="preserve">vorschriften, fehlerhafter Inbetriebnahme, Wartung, Instandhaltung durch den Kunden oder natürliche Abnutzung, sofern dieses Ereignis kausal für den Schaden war. Ebenso besteht der Haftungsausschluss für Unterlassung notwendiger Wartungen. </w:t>
      </w:r>
    </w:p>
    <w:p w14:paraId="5A1D4D41"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Wenn und soweit der Kunde für Schäden, für die wir haften, </w:t>
      </w:r>
      <w:r w:rsidRPr="00676156">
        <w:rPr>
          <w:rFonts w:ascii="Arial" w:hAnsi="Arial" w:cs="Arial"/>
          <w:b/>
          <w:bCs/>
          <w:kern w:val="36"/>
          <w:sz w:val="17"/>
          <w:szCs w:val="17"/>
        </w:rPr>
        <w:t xml:space="preserve">Versicherungsleistungen </w:t>
      </w:r>
      <w:r w:rsidRPr="00676156">
        <w:rPr>
          <w:rFonts w:ascii="Arial" w:hAnsi="Arial" w:cs="Arial"/>
          <w:kern w:val="36"/>
          <w:sz w:val="17"/>
          <w:szCs w:val="17"/>
        </w:rPr>
        <w:t>durch eine eigene oder zu seinen Gunsten abgeschlossen Schadenversicherung (z.B. Haftpflichtversicherung, Kasko, Transport und andere) in Anspruch nehmen kann, verpflichtet sich der Kunde zur Inanspruchnahme der Versicherungsleis</w:t>
      </w:r>
      <w:r w:rsidR="00BF0618" w:rsidRPr="00676156">
        <w:rPr>
          <w:rFonts w:ascii="Arial" w:hAnsi="Arial" w:cs="Arial"/>
          <w:kern w:val="36"/>
          <w:sz w:val="17"/>
          <w:szCs w:val="17"/>
        </w:rPr>
        <w:t xml:space="preserve">tung. Insoweit </w:t>
      </w:r>
      <w:r w:rsidRPr="00676156">
        <w:rPr>
          <w:rFonts w:ascii="Arial" w:hAnsi="Arial" w:cs="Arial"/>
          <w:kern w:val="36"/>
          <w:sz w:val="17"/>
          <w:szCs w:val="17"/>
        </w:rPr>
        <w:t xml:space="preserve">beschränkt sich unsere Haftung auf die Nachteile, die dem Kunden </w:t>
      </w:r>
      <w:r w:rsidRPr="00676156">
        <w:rPr>
          <w:rFonts w:ascii="Arial" w:hAnsi="Arial" w:cs="Arial"/>
          <w:kern w:val="36"/>
          <w:sz w:val="17"/>
          <w:szCs w:val="17"/>
        </w:rPr>
        <w:t>durch die Inanspruchnahme dieser Versicherung entstehen (z.B. höhere Versicherungsprämie).</w:t>
      </w:r>
    </w:p>
    <w:p w14:paraId="31298CC8" w14:textId="77777777" w:rsidR="0021627A" w:rsidRPr="00676156" w:rsidRDefault="0021627A" w:rsidP="00676156">
      <w:pPr>
        <w:numPr>
          <w:ilvl w:val="0"/>
          <w:numId w:val="1"/>
        </w:numPr>
        <w:tabs>
          <w:tab w:val="left" w:pos="200"/>
          <w:tab w:val="left" w:pos="240"/>
          <w:tab w:val="left" w:pos="360"/>
          <w:tab w:val="left" w:pos="400"/>
          <w:tab w:val="left" w:pos="480"/>
          <w:tab w:val="left" w:pos="600"/>
          <w:tab w:val="left" w:pos="800"/>
        </w:tabs>
        <w:spacing w:after="60"/>
        <w:ind w:left="0" w:right="79" w:firstLine="0"/>
        <w:outlineLvl w:val="0"/>
        <w:rPr>
          <w:rFonts w:ascii="Arial" w:hAnsi="Arial" w:cs="Arial"/>
          <w:kern w:val="36"/>
          <w:sz w:val="17"/>
          <w:szCs w:val="17"/>
        </w:rPr>
      </w:pPr>
      <w:r w:rsidRPr="00676156">
        <w:rPr>
          <w:rFonts w:ascii="Arial" w:hAnsi="Arial" w:cs="Arial"/>
          <w:b/>
          <w:bCs/>
          <w:kern w:val="36"/>
          <w:sz w:val="17"/>
          <w:szCs w:val="17"/>
          <w:u w:val="single"/>
        </w:rPr>
        <w:t>Datenschutz</w:t>
      </w:r>
      <w:r w:rsidR="009E73E6">
        <w:rPr>
          <w:rFonts w:ascii="Arial" w:hAnsi="Arial" w:cs="Arial"/>
          <w:b/>
          <w:bCs/>
          <w:kern w:val="36"/>
          <w:sz w:val="17"/>
          <w:szCs w:val="17"/>
          <w:u w:val="single"/>
        </w:rPr>
        <w:t xml:space="preserve"> / -verlust</w:t>
      </w:r>
    </w:p>
    <w:p w14:paraId="220AAA27" w14:textId="77777777" w:rsidR="009E73E6" w:rsidRDefault="0021627A"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Im Zuge von Reparatur- oder Servicearbeiten erfolgt auf Grund </w:t>
      </w:r>
      <w:r w:rsidR="009E36FC" w:rsidRPr="00676156">
        <w:rPr>
          <w:rFonts w:ascii="Arial" w:hAnsi="Arial" w:cs="Arial"/>
          <w:kern w:val="36"/>
          <w:sz w:val="17"/>
          <w:szCs w:val="17"/>
        </w:rPr>
        <w:t xml:space="preserve">des Einsatzes </w:t>
      </w:r>
      <w:r w:rsidRPr="00676156">
        <w:rPr>
          <w:rFonts w:ascii="Arial" w:hAnsi="Arial" w:cs="Arial"/>
          <w:kern w:val="36"/>
          <w:sz w:val="17"/>
          <w:szCs w:val="17"/>
        </w:rPr>
        <w:t>elektronische</w:t>
      </w:r>
      <w:r w:rsidR="009E36FC" w:rsidRPr="00676156">
        <w:rPr>
          <w:rFonts w:ascii="Arial" w:hAnsi="Arial" w:cs="Arial"/>
          <w:kern w:val="36"/>
          <w:sz w:val="17"/>
          <w:szCs w:val="17"/>
        </w:rPr>
        <w:t>r</w:t>
      </w:r>
      <w:r w:rsidRPr="00676156">
        <w:rPr>
          <w:rFonts w:ascii="Arial" w:hAnsi="Arial" w:cs="Arial"/>
          <w:kern w:val="36"/>
          <w:sz w:val="17"/>
          <w:szCs w:val="17"/>
        </w:rPr>
        <w:t xml:space="preserve"> Diagnosegeräte</w:t>
      </w:r>
      <w:r w:rsidR="0034563E" w:rsidRPr="00676156">
        <w:rPr>
          <w:rFonts w:ascii="Arial" w:hAnsi="Arial" w:cs="Arial"/>
          <w:kern w:val="36"/>
          <w:sz w:val="17"/>
          <w:szCs w:val="17"/>
        </w:rPr>
        <w:t xml:space="preserve"> (</w:t>
      </w:r>
      <w:proofErr w:type="spellStart"/>
      <w:r w:rsidR="0034563E" w:rsidRPr="00676156">
        <w:rPr>
          <w:rFonts w:ascii="Arial" w:hAnsi="Arial" w:cs="Arial"/>
          <w:kern w:val="36"/>
          <w:sz w:val="17"/>
          <w:szCs w:val="17"/>
        </w:rPr>
        <w:t>Onboard</w:t>
      </w:r>
      <w:proofErr w:type="spellEnd"/>
      <w:r w:rsidR="0034563E" w:rsidRPr="00676156">
        <w:rPr>
          <w:rFonts w:ascii="Arial" w:hAnsi="Arial" w:cs="Arial"/>
          <w:kern w:val="36"/>
          <w:sz w:val="17"/>
          <w:szCs w:val="17"/>
        </w:rPr>
        <w:t>-Diagnose, u.a</w:t>
      </w:r>
      <w:r w:rsidR="00BF0618" w:rsidRPr="00676156">
        <w:rPr>
          <w:rFonts w:ascii="Arial" w:hAnsi="Arial" w:cs="Arial"/>
          <w:kern w:val="36"/>
          <w:sz w:val="17"/>
          <w:szCs w:val="17"/>
        </w:rPr>
        <w:t>.</w:t>
      </w:r>
      <w:r w:rsidR="0034563E" w:rsidRPr="00676156">
        <w:rPr>
          <w:rFonts w:ascii="Arial" w:hAnsi="Arial" w:cs="Arial"/>
          <w:kern w:val="36"/>
          <w:sz w:val="17"/>
          <w:szCs w:val="17"/>
        </w:rPr>
        <w:t xml:space="preserve">) </w:t>
      </w:r>
      <w:r w:rsidRPr="00676156">
        <w:rPr>
          <w:rFonts w:ascii="Arial" w:hAnsi="Arial" w:cs="Arial"/>
          <w:kern w:val="36"/>
          <w:sz w:val="17"/>
          <w:szCs w:val="17"/>
        </w:rPr>
        <w:t xml:space="preserve"> </w:t>
      </w:r>
      <w:r w:rsidR="00BF0618" w:rsidRPr="00676156">
        <w:rPr>
          <w:rFonts w:ascii="Arial" w:hAnsi="Arial" w:cs="Arial"/>
          <w:kern w:val="36"/>
          <w:sz w:val="17"/>
          <w:szCs w:val="17"/>
        </w:rPr>
        <w:t xml:space="preserve">die Speicherung sowie der </w:t>
      </w:r>
      <w:r w:rsidRPr="00676156">
        <w:rPr>
          <w:rFonts w:ascii="Arial" w:hAnsi="Arial" w:cs="Arial"/>
          <w:kern w:val="36"/>
          <w:sz w:val="17"/>
          <w:szCs w:val="17"/>
        </w:rPr>
        <w:t>Austausch</w:t>
      </w:r>
      <w:r w:rsidR="00886C9C" w:rsidRPr="00676156">
        <w:rPr>
          <w:rFonts w:ascii="Arial" w:hAnsi="Arial" w:cs="Arial"/>
          <w:kern w:val="36"/>
          <w:sz w:val="17"/>
          <w:szCs w:val="17"/>
        </w:rPr>
        <w:t xml:space="preserve"> </w:t>
      </w:r>
      <w:r w:rsidRPr="00676156">
        <w:rPr>
          <w:rFonts w:ascii="Arial" w:hAnsi="Arial" w:cs="Arial"/>
          <w:kern w:val="36"/>
          <w:sz w:val="17"/>
          <w:szCs w:val="17"/>
        </w:rPr>
        <w:t>individu</w:t>
      </w:r>
      <w:r w:rsidR="00BF0618" w:rsidRPr="00676156">
        <w:rPr>
          <w:rFonts w:ascii="Arial" w:hAnsi="Arial" w:cs="Arial"/>
          <w:kern w:val="36"/>
          <w:sz w:val="17"/>
          <w:szCs w:val="17"/>
        </w:rPr>
        <w:t>eller</w:t>
      </w:r>
      <w:r w:rsidRPr="00676156">
        <w:rPr>
          <w:rFonts w:ascii="Arial" w:hAnsi="Arial" w:cs="Arial"/>
          <w:kern w:val="36"/>
          <w:sz w:val="17"/>
          <w:szCs w:val="17"/>
        </w:rPr>
        <w:t xml:space="preserve"> Kundendaten mit dem Hersteller und Dritten.</w:t>
      </w:r>
    </w:p>
    <w:p w14:paraId="0E2E5750" w14:textId="77777777" w:rsidR="009E73E6" w:rsidRDefault="009E73E6"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Pr>
          <w:rFonts w:ascii="Arial" w:hAnsi="Arial" w:cs="Arial"/>
          <w:kern w:val="36"/>
          <w:sz w:val="17"/>
          <w:szCs w:val="17"/>
        </w:rPr>
        <w:t>Dabei können individuelle Daten (</w:t>
      </w:r>
      <w:proofErr w:type="spellStart"/>
      <w:r>
        <w:rPr>
          <w:rFonts w:ascii="Arial" w:hAnsi="Arial" w:cs="Arial"/>
          <w:kern w:val="36"/>
          <w:sz w:val="17"/>
          <w:szCs w:val="17"/>
        </w:rPr>
        <w:t>z.B</w:t>
      </w:r>
      <w:proofErr w:type="spellEnd"/>
      <w:r>
        <w:rPr>
          <w:rFonts w:ascii="Arial" w:hAnsi="Arial" w:cs="Arial"/>
          <w:kern w:val="36"/>
          <w:sz w:val="17"/>
          <w:szCs w:val="17"/>
        </w:rPr>
        <w:t xml:space="preserve">: Telefonnummer, </w:t>
      </w:r>
      <w:r w:rsidRPr="009E73E6">
        <w:rPr>
          <w:rFonts w:ascii="Arial" w:hAnsi="Arial" w:cs="Arial"/>
          <w:b/>
          <w:kern w:val="36"/>
          <w:sz w:val="17"/>
          <w:szCs w:val="17"/>
        </w:rPr>
        <w:t>individuelle Fahrzeug- und Reisedaten</w:t>
      </w:r>
      <w:r w:rsidRPr="009E73E6">
        <w:rPr>
          <w:rFonts w:ascii="Arial" w:hAnsi="Arial" w:cs="Arial"/>
          <w:kern w:val="36"/>
          <w:sz w:val="17"/>
          <w:szCs w:val="17"/>
        </w:rPr>
        <w:t>) verloren gehen</w:t>
      </w:r>
      <w:r>
        <w:rPr>
          <w:rFonts w:ascii="Arial" w:hAnsi="Arial" w:cs="Arial"/>
          <w:kern w:val="36"/>
          <w:sz w:val="17"/>
          <w:szCs w:val="17"/>
        </w:rPr>
        <w:t>.</w:t>
      </w:r>
      <w:r w:rsidR="0021627A" w:rsidRPr="00676156">
        <w:rPr>
          <w:rFonts w:ascii="Arial" w:hAnsi="Arial" w:cs="Arial"/>
          <w:kern w:val="36"/>
          <w:sz w:val="17"/>
          <w:szCs w:val="17"/>
        </w:rPr>
        <w:t xml:space="preserve"> </w:t>
      </w:r>
    </w:p>
    <w:p w14:paraId="22D853EF" w14:textId="77777777" w:rsidR="0021627A" w:rsidRDefault="0021627A"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Der Kunde nimmt dies ausdrücklich und </w:t>
      </w:r>
      <w:r w:rsidR="00886C9C" w:rsidRPr="00676156">
        <w:rPr>
          <w:rFonts w:ascii="Arial" w:hAnsi="Arial" w:cs="Arial"/>
          <w:kern w:val="36"/>
          <w:sz w:val="17"/>
          <w:szCs w:val="17"/>
        </w:rPr>
        <w:t>z</w:t>
      </w:r>
      <w:r w:rsidRPr="00676156">
        <w:rPr>
          <w:rFonts w:ascii="Arial" w:hAnsi="Arial" w:cs="Arial"/>
          <w:kern w:val="36"/>
          <w:sz w:val="17"/>
          <w:szCs w:val="17"/>
        </w:rPr>
        <w:t>ustimmend zur Kenntnis.</w:t>
      </w:r>
    </w:p>
    <w:p w14:paraId="6018B052" w14:textId="77777777" w:rsidR="0000736B" w:rsidRPr="00676156" w:rsidRDefault="0000736B" w:rsidP="00676156">
      <w:pPr>
        <w:numPr>
          <w:ilvl w:val="0"/>
          <w:numId w:val="1"/>
        </w:numPr>
        <w:tabs>
          <w:tab w:val="left" w:pos="200"/>
          <w:tab w:val="left" w:pos="240"/>
          <w:tab w:val="left" w:pos="360"/>
          <w:tab w:val="left" w:pos="400"/>
          <w:tab w:val="left" w:pos="480"/>
          <w:tab w:val="left" w:pos="600"/>
          <w:tab w:val="left" w:pos="800"/>
        </w:tabs>
        <w:spacing w:after="60"/>
        <w:ind w:left="0" w:right="79" w:firstLine="0"/>
        <w:outlineLvl w:val="0"/>
        <w:rPr>
          <w:rFonts w:ascii="Arial" w:hAnsi="Arial" w:cs="Arial"/>
          <w:b/>
          <w:bCs/>
          <w:kern w:val="36"/>
          <w:sz w:val="17"/>
          <w:szCs w:val="17"/>
          <w:u w:val="single"/>
        </w:rPr>
      </w:pPr>
      <w:r w:rsidRPr="00676156">
        <w:rPr>
          <w:rFonts w:ascii="Arial" w:hAnsi="Arial" w:cs="Arial"/>
          <w:b/>
          <w:bCs/>
          <w:kern w:val="36"/>
          <w:sz w:val="17"/>
          <w:szCs w:val="17"/>
          <w:u w:val="single"/>
        </w:rPr>
        <w:t>Salvatorische Klausel</w:t>
      </w:r>
    </w:p>
    <w:p w14:paraId="2E3111FB"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Sollten einzelne Teile dieser AGB unwirksam sein, so wird dadurch die </w:t>
      </w:r>
      <w:r w:rsidRPr="00676156">
        <w:rPr>
          <w:rFonts w:ascii="Arial" w:hAnsi="Arial" w:cs="Arial"/>
          <w:b/>
          <w:bCs/>
          <w:kern w:val="36"/>
          <w:sz w:val="17"/>
          <w:szCs w:val="17"/>
        </w:rPr>
        <w:t>Gültigkeit</w:t>
      </w:r>
      <w:r w:rsidRPr="00676156">
        <w:rPr>
          <w:rFonts w:ascii="Arial" w:hAnsi="Arial" w:cs="Arial"/>
          <w:kern w:val="36"/>
          <w:sz w:val="17"/>
          <w:szCs w:val="17"/>
        </w:rPr>
        <w:t xml:space="preserve"> der übrigen Teile nicht berührt. </w:t>
      </w:r>
    </w:p>
    <w:p w14:paraId="2B8B9C02" w14:textId="77777777" w:rsidR="0000736B" w:rsidRPr="00676156" w:rsidRDefault="00B7160C"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D</w:t>
      </w:r>
      <w:r w:rsidR="0000736B" w:rsidRPr="00676156">
        <w:rPr>
          <w:rFonts w:ascii="Arial" w:hAnsi="Arial" w:cs="Arial"/>
          <w:kern w:val="36"/>
          <w:sz w:val="17"/>
          <w:szCs w:val="17"/>
        </w:rPr>
        <w:t xml:space="preserve">er unternehmerische Kunde </w:t>
      </w:r>
      <w:r w:rsidRPr="00676156">
        <w:rPr>
          <w:rFonts w:ascii="Arial" w:hAnsi="Arial" w:cs="Arial"/>
          <w:kern w:val="36"/>
          <w:sz w:val="17"/>
          <w:szCs w:val="17"/>
        </w:rPr>
        <w:t xml:space="preserve">und auch wir </w:t>
      </w:r>
      <w:r w:rsidR="0000736B" w:rsidRPr="00676156">
        <w:rPr>
          <w:rFonts w:ascii="Arial" w:hAnsi="Arial" w:cs="Arial"/>
          <w:kern w:val="36"/>
          <w:sz w:val="17"/>
          <w:szCs w:val="17"/>
        </w:rPr>
        <w:t xml:space="preserve">verpflichten uns jetzt schon gemeinsam – ausgehend vom Horizont redlicher Vertragsparteien – eine </w:t>
      </w:r>
      <w:r w:rsidR="0000736B" w:rsidRPr="00676156">
        <w:rPr>
          <w:rFonts w:ascii="Arial" w:hAnsi="Arial" w:cs="Arial"/>
          <w:b/>
          <w:bCs/>
          <w:kern w:val="36"/>
          <w:sz w:val="17"/>
          <w:szCs w:val="17"/>
        </w:rPr>
        <w:t>Ersatzregelung</w:t>
      </w:r>
      <w:r w:rsidR="0000736B" w:rsidRPr="00676156">
        <w:rPr>
          <w:rFonts w:ascii="Arial" w:hAnsi="Arial" w:cs="Arial"/>
          <w:kern w:val="36"/>
          <w:sz w:val="17"/>
          <w:szCs w:val="17"/>
        </w:rPr>
        <w:t xml:space="preserve"> zu treffen, die dem wirtschaftlichen Ergebnis der unwirksamen Bedingung am nächsten kommt.</w:t>
      </w:r>
    </w:p>
    <w:p w14:paraId="25ECB9B1" w14:textId="77777777" w:rsidR="0000736B" w:rsidRPr="00676156" w:rsidRDefault="0000736B" w:rsidP="00676156">
      <w:pPr>
        <w:numPr>
          <w:ilvl w:val="0"/>
          <w:numId w:val="1"/>
        </w:numPr>
        <w:tabs>
          <w:tab w:val="left" w:pos="200"/>
          <w:tab w:val="left" w:pos="240"/>
          <w:tab w:val="left" w:pos="360"/>
          <w:tab w:val="left" w:pos="400"/>
          <w:tab w:val="left" w:pos="480"/>
          <w:tab w:val="left" w:pos="600"/>
          <w:tab w:val="left" w:pos="800"/>
        </w:tabs>
        <w:spacing w:after="60"/>
        <w:ind w:left="0" w:right="79" w:firstLine="0"/>
        <w:outlineLvl w:val="0"/>
        <w:rPr>
          <w:rFonts w:ascii="Arial" w:hAnsi="Arial" w:cs="Arial"/>
          <w:b/>
          <w:bCs/>
          <w:kern w:val="36"/>
          <w:sz w:val="17"/>
          <w:szCs w:val="17"/>
          <w:u w:val="single"/>
        </w:rPr>
      </w:pPr>
      <w:r w:rsidRPr="00676156">
        <w:rPr>
          <w:rFonts w:ascii="Arial" w:hAnsi="Arial" w:cs="Arial"/>
          <w:b/>
          <w:bCs/>
          <w:kern w:val="36"/>
          <w:sz w:val="17"/>
          <w:szCs w:val="17"/>
          <w:u w:val="single"/>
        </w:rPr>
        <w:t>Allgemeines</w:t>
      </w:r>
    </w:p>
    <w:p w14:paraId="059C814A"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 xml:space="preserve">Es gilt </w:t>
      </w:r>
      <w:r w:rsidRPr="00676156">
        <w:rPr>
          <w:rFonts w:ascii="Arial" w:hAnsi="Arial" w:cs="Arial"/>
          <w:b/>
          <w:bCs/>
          <w:kern w:val="36"/>
          <w:sz w:val="17"/>
          <w:szCs w:val="17"/>
        </w:rPr>
        <w:t>österreichisches Recht</w:t>
      </w:r>
      <w:r w:rsidR="00FF04B1" w:rsidRPr="00676156">
        <w:rPr>
          <w:rFonts w:ascii="Arial" w:hAnsi="Arial" w:cs="Arial"/>
          <w:b/>
          <w:bCs/>
          <w:kern w:val="36"/>
          <w:sz w:val="17"/>
          <w:szCs w:val="17"/>
        </w:rPr>
        <w:t xml:space="preserve"> </w:t>
      </w:r>
      <w:r w:rsidR="00FF04B1" w:rsidRPr="00676156">
        <w:rPr>
          <w:rFonts w:ascii="Arial" w:hAnsi="Arial" w:cs="Arial"/>
          <w:bCs/>
          <w:kern w:val="36"/>
          <w:sz w:val="17"/>
          <w:szCs w:val="17"/>
        </w:rPr>
        <w:t xml:space="preserve">sowie die ÖNORMEN </w:t>
      </w:r>
      <w:r w:rsidR="00D05C96">
        <w:rPr>
          <w:rFonts w:ascii="Arial" w:hAnsi="Arial" w:cs="Arial"/>
          <w:bCs/>
          <w:kern w:val="36"/>
          <w:sz w:val="17"/>
          <w:szCs w:val="17"/>
        </w:rPr>
        <w:t>V5</w:t>
      </w:r>
      <w:r w:rsidR="00D05C96" w:rsidRPr="00676156">
        <w:rPr>
          <w:rFonts w:ascii="Arial" w:hAnsi="Arial" w:cs="Arial"/>
          <w:bCs/>
          <w:kern w:val="36"/>
          <w:sz w:val="17"/>
          <w:szCs w:val="17"/>
        </w:rPr>
        <w:t>050</w:t>
      </w:r>
      <w:r w:rsidR="00D05C96">
        <w:rPr>
          <w:rFonts w:ascii="Arial" w:hAnsi="Arial" w:cs="Arial"/>
          <w:bCs/>
          <w:kern w:val="36"/>
          <w:sz w:val="17"/>
          <w:szCs w:val="17"/>
        </w:rPr>
        <w:t>,</w:t>
      </w:r>
      <w:r w:rsidR="00D05C96" w:rsidRPr="00676156">
        <w:rPr>
          <w:rFonts w:ascii="Arial" w:hAnsi="Arial" w:cs="Arial"/>
          <w:bCs/>
          <w:kern w:val="36"/>
          <w:sz w:val="17"/>
          <w:szCs w:val="17"/>
        </w:rPr>
        <w:t xml:space="preserve"> </w:t>
      </w:r>
      <w:r w:rsidR="00D05C96">
        <w:rPr>
          <w:rFonts w:ascii="Arial" w:hAnsi="Arial" w:cs="Arial"/>
          <w:bCs/>
          <w:kern w:val="36"/>
          <w:sz w:val="17"/>
          <w:szCs w:val="17"/>
        </w:rPr>
        <w:t>V</w:t>
      </w:r>
      <w:r w:rsidR="00FF04B1" w:rsidRPr="00676156">
        <w:rPr>
          <w:rFonts w:ascii="Arial" w:hAnsi="Arial" w:cs="Arial"/>
          <w:bCs/>
          <w:kern w:val="36"/>
          <w:sz w:val="17"/>
          <w:szCs w:val="17"/>
        </w:rPr>
        <w:t>5051</w:t>
      </w:r>
      <w:r w:rsidR="00D05C96">
        <w:rPr>
          <w:rFonts w:ascii="Arial" w:hAnsi="Arial" w:cs="Arial"/>
          <w:bCs/>
          <w:kern w:val="36"/>
          <w:sz w:val="17"/>
          <w:szCs w:val="17"/>
        </w:rPr>
        <w:t xml:space="preserve"> und</w:t>
      </w:r>
      <w:r w:rsidR="00FF04B1" w:rsidRPr="00676156">
        <w:rPr>
          <w:rFonts w:ascii="Arial" w:hAnsi="Arial" w:cs="Arial"/>
          <w:bCs/>
          <w:kern w:val="36"/>
          <w:sz w:val="17"/>
          <w:szCs w:val="17"/>
        </w:rPr>
        <w:t xml:space="preserve"> </w:t>
      </w:r>
      <w:r w:rsidR="00D05C96">
        <w:rPr>
          <w:rFonts w:ascii="Arial" w:hAnsi="Arial" w:cs="Arial"/>
          <w:bCs/>
          <w:kern w:val="36"/>
          <w:sz w:val="17"/>
          <w:szCs w:val="17"/>
        </w:rPr>
        <w:t>V</w:t>
      </w:r>
      <w:r w:rsidR="00FF04B1" w:rsidRPr="00676156">
        <w:rPr>
          <w:rFonts w:ascii="Arial" w:hAnsi="Arial" w:cs="Arial"/>
          <w:bCs/>
          <w:kern w:val="36"/>
          <w:sz w:val="17"/>
          <w:szCs w:val="17"/>
        </w:rPr>
        <w:t>5080 betreffend Kraftfahrzeuge</w:t>
      </w:r>
      <w:r w:rsidR="00E54FF9">
        <w:rPr>
          <w:rFonts w:ascii="Arial" w:hAnsi="Arial" w:cs="Arial"/>
          <w:bCs/>
          <w:kern w:val="36"/>
          <w:sz w:val="17"/>
          <w:szCs w:val="17"/>
        </w:rPr>
        <w:t>.</w:t>
      </w:r>
    </w:p>
    <w:p w14:paraId="60189A05"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kern w:val="36"/>
          <w:sz w:val="17"/>
          <w:szCs w:val="17"/>
        </w:rPr>
        <w:t>Das UN-Kaufrecht ist ausgeschlossen.</w:t>
      </w:r>
    </w:p>
    <w:p w14:paraId="2AD99D1E" w14:textId="77777777" w:rsidR="0000736B" w:rsidRPr="00676156"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b/>
          <w:bCs/>
          <w:kern w:val="36"/>
          <w:sz w:val="17"/>
          <w:szCs w:val="17"/>
        </w:rPr>
        <w:t>Erfüllungsort</w:t>
      </w:r>
      <w:r w:rsidRPr="00676156">
        <w:rPr>
          <w:rFonts w:ascii="Arial" w:hAnsi="Arial" w:cs="Arial"/>
          <w:kern w:val="36"/>
          <w:sz w:val="17"/>
          <w:szCs w:val="17"/>
        </w:rPr>
        <w:t xml:space="preserve"> ist der Sitz des Unternehmens (___________).</w:t>
      </w:r>
    </w:p>
    <w:p w14:paraId="796D3F91" w14:textId="77777777" w:rsidR="00F92EB7" w:rsidRPr="00676156" w:rsidRDefault="00F92EB7"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bCs/>
          <w:kern w:val="36"/>
          <w:sz w:val="17"/>
          <w:szCs w:val="17"/>
        </w:rPr>
        <w:t xml:space="preserve">Für Streitbeilegung </w:t>
      </w:r>
      <w:r w:rsidR="00BF0618" w:rsidRPr="00676156">
        <w:rPr>
          <w:rFonts w:ascii="Arial" w:hAnsi="Arial" w:cs="Arial"/>
          <w:bCs/>
          <w:kern w:val="36"/>
          <w:sz w:val="17"/>
          <w:szCs w:val="17"/>
        </w:rPr>
        <w:t>können</w:t>
      </w:r>
      <w:r w:rsidR="002F34FB" w:rsidRPr="00676156">
        <w:rPr>
          <w:rFonts w:ascii="Arial" w:hAnsi="Arial" w:cs="Arial"/>
          <w:bCs/>
          <w:kern w:val="36"/>
          <w:sz w:val="17"/>
          <w:szCs w:val="17"/>
        </w:rPr>
        <w:t xml:space="preserve"> die </w:t>
      </w:r>
      <w:r w:rsidRPr="00676156">
        <w:rPr>
          <w:rFonts w:ascii="Arial" w:hAnsi="Arial" w:cs="Arial"/>
          <w:b/>
          <w:bCs/>
          <w:kern w:val="36"/>
          <w:sz w:val="17"/>
          <w:szCs w:val="17"/>
        </w:rPr>
        <w:t>alternativen Streitbeilegungsstellen</w:t>
      </w:r>
      <w:r w:rsidRPr="00676156">
        <w:rPr>
          <w:rFonts w:ascii="Arial" w:hAnsi="Arial" w:cs="Arial"/>
          <w:bCs/>
          <w:kern w:val="36"/>
          <w:sz w:val="17"/>
          <w:szCs w:val="17"/>
        </w:rPr>
        <w:t xml:space="preserve"> für Schlichtung für Verbrauchergeschäfte </w:t>
      </w:r>
      <w:r w:rsidRPr="00676156">
        <w:rPr>
          <w:rFonts w:ascii="Arial" w:hAnsi="Arial" w:cs="Arial"/>
          <w:bCs/>
          <w:color w:val="000000" w:themeColor="text1"/>
          <w:kern w:val="36"/>
          <w:sz w:val="17"/>
          <w:szCs w:val="17"/>
        </w:rPr>
        <w:t>(</w:t>
      </w:r>
      <w:hyperlink r:id="rId8" w:history="1">
        <w:r w:rsidRPr="00676156">
          <w:rPr>
            <w:rStyle w:val="Hyperlink"/>
            <w:rFonts w:ascii="Arial" w:hAnsi="Arial" w:cs="Arial"/>
            <w:bCs/>
            <w:color w:val="000000" w:themeColor="text1"/>
            <w:kern w:val="36"/>
            <w:sz w:val="17"/>
            <w:szCs w:val="17"/>
          </w:rPr>
          <w:t>http://www.verbraucherschlichtung.or.at</w:t>
        </w:r>
      </w:hyperlink>
      <w:r w:rsidRPr="00676156">
        <w:rPr>
          <w:rFonts w:ascii="Arial" w:hAnsi="Arial" w:cs="Arial"/>
          <w:bCs/>
          <w:color w:val="000000" w:themeColor="text1"/>
          <w:kern w:val="36"/>
          <w:sz w:val="17"/>
          <w:szCs w:val="17"/>
        </w:rPr>
        <w:t>)</w:t>
      </w:r>
      <w:r w:rsidRPr="00676156">
        <w:rPr>
          <w:rFonts w:ascii="Arial" w:hAnsi="Arial" w:cs="Arial"/>
          <w:bCs/>
          <w:kern w:val="36"/>
          <w:sz w:val="17"/>
          <w:szCs w:val="17"/>
        </w:rPr>
        <w:t xml:space="preserve"> eingeschalten werden.</w:t>
      </w:r>
    </w:p>
    <w:p w14:paraId="6F2C9C4D" w14:textId="00A454A3" w:rsidR="0000736B" w:rsidRDefault="0000736B"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676156">
        <w:rPr>
          <w:rFonts w:ascii="Arial" w:hAnsi="Arial" w:cs="Arial"/>
          <w:b/>
          <w:kern w:val="36"/>
          <w:sz w:val="17"/>
          <w:szCs w:val="17"/>
        </w:rPr>
        <w:t>Gerichtsstand</w:t>
      </w:r>
      <w:r w:rsidRPr="00676156">
        <w:rPr>
          <w:rFonts w:ascii="Arial" w:hAnsi="Arial" w:cs="Arial"/>
          <w:kern w:val="36"/>
          <w:sz w:val="17"/>
          <w:szCs w:val="17"/>
        </w:rPr>
        <w:t xml:space="preserve"> für alle sich aus dem Vertragsverhältnis oder künftigen Verträgen zwischen uns und dem unternehmerischen Kunden ergebenden Streitigkeiten ist das für unseren Sitz örtlich zuständige Gericht.</w:t>
      </w:r>
      <w:r w:rsidR="0028085A" w:rsidRPr="00676156">
        <w:rPr>
          <w:rFonts w:ascii="Arial" w:hAnsi="Arial" w:cs="Arial"/>
          <w:kern w:val="36"/>
          <w:sz w:val="17"/>
          <w:szCs w:val="17"/>
        </w:rPr>
        <w:t xml:space="preserve"> Gerichtsstand für Verbraucher, sofern dieser seinen Wohnsitz im Inland hat, ist das Gericht, in dessen Sprengel der Verbraucher seinen gewöhnlichen Aufenthalt oder Ort der Beschäftigung hat. </w:t>
      </w:r>
    </w:p>
    <w:p w14:paraId="3B4F9EFF" w14:textId="0AD7812A" w:rsidR="00246253" w:rsidRPr="00676156" w:rsidRDefault="00246253" w:rsidP="00676156">
      <w:pPr>
        <w:numPr>
          <w:ilvl w:val="1"/>
          <w:numId w:val="1"/>
        </w:numPr>
        <w:tabs>
          <w:tab w:val="left" w:pos="200"/>
          <w:tab w:val="left" w:pos="240"/>
          <w:tab w:val="left" w:pos="360"/>
          <w:tab w:val="left" w:pos="400"/>
          <w:tab w:val="left" w:pos="480"/>
          <w:tab w:val="left" w:pos="600"/>
          <w:tab w:val="left" w:pos="800"/>
        </w:tabs>
        <w:spacing w:after="60"/>
        <w:ind w:left="0" w:right="79" w:firstLine="0"/>
        <w:outlineLvl w:val="1"/>
        <w:rPr>
          <w:rFonts w:ascii="Arial" w:hAnsi="Arial" w:cs="Arial"/>
          <w:kern w:val="36"/>
          <w:sz w:val="17"/>
          <w:szCs w:val="17"/>
        </w:rPr>
      </w:pPr>
      <w:r w:rsidRPr="00246253">
        <w:rPr>
          <w:rFonts w:ascii="Arial" w:hAnsi="Arial" w:cs="Arial"/>
          <w:kern w:val="36"/>
          <w:sz w:val="17"/>
          <w:szCs w:val="17"/>
        </w:rPr>
        <w:t xml:space="preserve">Die derzeit herrschende Ungewissheit auf Grund der Corona Pandemie (höhere Gewalt) ist dem Kunden und uns bewusst und dies wurde in die Geschäftsgrundlage mit einbezogen. Der Kunde erklärt ausdrücklich, dass er mit den Rechtsfolgen bei Annahmeverzug (insbesondere gemäß </w:t>
      </w:r>
      <w:r w:rsidR="002716C0">
        <w:rPr>
          <w:rFonts w:ascii="Arial" w:hAnsi="Arial" w:cs="Arial"/>
          <w:kern w:val="36"/>
          <w:sz w:val="17"/>
          <w:szCs w:val="17"/>
        </w:rPr>
        <w:t xml:space="preserve">Pkt. </w:t>
      </w:r>
      <w:r w:rsidRPr="00246253">
        <w:rPr>
          <w:rFonts w:ascii="Arial" w:hAnsi="Arial" w:cs="Arial"/>
          <w:kern w:val="36"/>
          <w:sz w:val="17"/>
          <w:szCs w:val="17"/>
        </w:rPr>
        <w:t>1</w:t>
      </w:r>
      <w:r>
        <w:rPr>
          <w:rFonts w:ascii="Arial" w:hAnsi="Arial" w:cs="Arial"/>
          <w:kern w:val="36"/>
          <w:sz w:val="17"/>
          <w:szCs w:val="17"/>
        </w:rPr>
        <w:t>8</w:t>
      </w:r>
      <w:r w:rsidRPr="00246253">
        <w:rPr>
          <w:rFonts w:ascii="Arial" w:hAnsi="Arial" w:cs="Arial"/>
          <w:kern w:val="36"/>
          <w:sz w:val="17"/>
          <w:szCs w:val="17"/>
        </w:rPr>
        <w:t>.) einverstanden ist</w:t>
      </w:r>
      <w:r>
        <w:rPr>
          <w:rFonts w:ascii="Arial" w:hAnsi="Arial" w:cs="Arial"/>
          <w:kern w:val="36"/>
          <w:sz w:val="17"/>
          <w:szCs w:val="17"/>
        </w:rPr>
        <w:t>.</w:t>
      </w:r>
    </w:p>
    <w:p w14:paraId="1D753547" w14:textId="37F67794" w:rsidR="004A2D14" w:rsidRPr="00246253" w:rsidRDefault="004A2D14" w:rsidP="00246253">
      <w:pPr>
        <w:pStyle w:val="Listenabsatz"/>
        <w:numPr>
          <w:ilvl w:val="0"/>
          <w:numId w:val="13"/>
        </w:numPr>
        <w:tabs>
          <w:tab w:val="left" w:pos="200"/>
          <w:tab w:val="left" w:pos="240"/>
          <w:tab w:val="left" w:pos="360"/>
          <w:tab w:val="left" w:pos="400"/>
          <w:tab w:val="left" w:pos="480"/>
          <w:tab w:val="left" w:pos="600"/>
          <w:tab w:val="left" w:pos="800"/>
        </w:tabs>
        <w:spacing w:after="60"/>
        <w:ind w:right="79"/>
        <w:outlineLvl w:val="1"/>
        <w:rPr>
          <w:rFonts w:ascii="Arial" w:hAnsi="Arial" w:cs="Arial"/>
          <w:kern w:val="36"/>
          <w:sz w:val="17"/>
          <w:szCs w:val="17"/>
        </w:rPr>
      </w:pPr>
      <w:r w:rsidRPr="00246253">
        <w:rPr>
          <w:rFonts w:ascii="Arial" w:hAnsi="Arial" w:cs="Arial"/>
          <w:kern w:val="36"/>
          <w:sz w:val="17"/>
          <w:szCs w:val="17"/>
        </w:rPr>
        <w:t>Ende</w:t>
      </w:r>
      <w:r w:rsidR="00246253">
        <w:rPr>
          <w:rFonts w:ascii="Arial" w:hAnsi="Arial" w:cs="Arial"/>
          <w:kern w:val="36"/>
          <w:sz w:val="17"/>
          <w:szCs w:val="17"/>
        </w:rPr>
        <w:t xml:space="preserve"> -</w:t>
      </w:r>
    </w:p>
    <w:sectPr w:rsidR="004A2D14" w:rsidRPr="00246253" w:rsidSect="005E4992">
      <w:type w:val="continuous"/>
      <w:pgSz w:w="11907" w:h="16840" w:code="9"/>
      <w:pgMar w:top="340" w:right="159" w:bottom="232" w:left="227" w:header="709" w:footer="709" w:gutter="0"/>
      <w:paperSrc w:first="7" w:other="7"/>
      <w:cols w:num="3" w:space="113"/>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060F7"/>
    <w:multiLevelType w:val="multilevel"/>
    <w:tmpl w:val="0464EE90"/>
    <w:lvl w:ilvl="0">
      <w:start w:val="10"/>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2B337C03"/>
    <w:multiLevelType w:val="multilevel"/>
    <w:tmpl w:val="2348063C"/>
    <w:lvl w:ilvl="0">
      <w:start w:val="15"/>
      <w:numFmt w:val="decimal"/>
      <w:lvlText w:val="%1."/>
      <w:lvlJc w:val="left"/>
      <w:pPr>
        <w:ind w:left="360" w:hanging="360"/>
      </w:pPr>
      <w:rPr>
        <w:rFonts w:cs="Times New Roman" w:hint="default"/>
      </w:rPr>
    </w:lvl>
    <w:lvl w:ilvl="1">
      <w:start w:val="1"/>
      <w:numFmt w:val="decimal"/>
      <w:lvlText w:val="%1.%2."/>
      <w:lvlJc w:val="left"/>
      <w:pPr>
        <w:ind w:left="785"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2" w15:restartNumberingAfterBreak="0">
    <w:nsid w:val="3647044C"/>
    <w:multiLevelType w:val="multilevel"/>
    <w:tmpl w:val="6E4E08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 w15:restartNumberingAfterBreak="0">
    <w:nsid w:val="3BAA28CA"/>
    <w:multiLevelType w:val="multilevel"/>
    <w:tmpl w:val="12A4979C"/>
    <w:lvl w:ilvl="0">
      <w:start w:val="1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360" w:hanging="36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720" w:hanging="720"/>
      </w:pPr>
      <w:rPr>
        <w:rFonts w:eastAsia="Times New Roman" w:cs="Times New Roman" w:hint="default"/>
      </w:rPr>
    </w:lvl>
    <w:lvl w:ilvl="5">
      <w:start w:val="1"/>
      <w:numFmt w:val="decimal"/>
      <w:lvlText w:val="%1.%2.%3.%4.%5.%6"/>
      <w:lvlJc w:val="left"/>
      <w:pPr>
        <w:ind w:left="720" w:hanging="720"/>
      </w:pPr>
      <w:rPr>
        <w:rFonts w:eastAsia="Times New Roman" w:cs="Times New Roman" w:hint="default"/>
      </w:rPr>
    </w:lvl>
    <w:lvl w:ilvl="6">
      <w:start w:val="1"/>
      <w:numFmt w:val="decimal"/>
      <w:lvlText w:val="%1.%2.%3.%4.%5.%6.%7"/>
      <w:lvlJc w:val="left"/>
      <w:pPr>
        <w:ind w:left="1080" w:hanging="1080"/>
      </w:pPr>
      <w:rPr>
        <w:rFonts w:eastAsia="Times New Roman" w:cs="Times New Roman" w:hint="default"/>
      </w:rPr>
    </w:lvl>
    <w:lvl w:ilvl="7">
      <w:start w:val="1"/>
      <w:numFmt w:val="decimal"/>
      <w:lvlText w:val="%1.%2.%3.%4.%5.%6.%7.%8"/>
      <w:lvlJc w:val="left"/>
      <w:pPr>
        <w:ind w:left="1080" w:hanging="1080"/>
      </w:pPr>
      <w:rPr>
        <w:rFonts w:eastAsia="Times New Roman" w:cs="Times New Roman" w:hint="default"/>
      </w:rPr>
    </w:lvl>
    <w:lvl w:ilvl="8">
      <w:start w:val="1"/>
      <w:numFmt w:val="decimal"/>
      <w:lvlText w:val="%1.%2.%3.%4.%5.%6.%7.%8.%9"/>
      <w:lvlJc w:val="left"/>
      <w:pPr>
        <w:ind w:left="1080" w:hanging="1080"/>
      </w:pPr>
      <w:rPr>
        <w:rFonts w:eastAsia="Times New Roman" w:cs="Times New Roman" w:hint="default"/>
      </w:rPr>
    </w:lvl>
  </w:abstractNum>
  <w:abstractNum w:abstractNumId="4" w15:restartNumberingAfterBreak="0">
    <w:nsid w:val="4F6929A7"/>
    <w:multiLevelType w:val="multilevel"/>
    <w:tmpl w:val="438EEE4C"/>
    <w:lvl w:ilvl="0">
      <w:start w:val="1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5" w15:restartNumberingAfterBreak="0">
    <w:nsid w:val="4F826242"/>
    <w:multiLevelType w:val="multilevel"/>
    <w:tmpl w:val="AA1A589E"/>
    <w:lvl w:ilvl="0">
      <w:start w:val="1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6" w15:restartNumberingAfterBreak="0">
    <w:nsid w:val="50BB6379"/>
    <w:multiLevelType w:val="multilevel"/>
    <w:tmpl w:val="55728B1E"/>
    <w:lvl w:ilvl="0">
      <w:start w:val="2"/>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7" w15:restartNumberingAfterBreak="0">
    <w:nsid w:val="5B8B3CAA"/>
    <w:multiLevelType w:val="multilevel"/>
    <w:tmpl w:val="0464EE90"/>
    <w:lvl w:ilvl="0">
      <w:start w:val="10"/>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6818310A"/>
    <w:multiLevelType w:val="multilevel"/>
    <w:tmpl w:val="893C2C0C"/>
    <w:lvl w:ilvl="0">
      <w:start w:val="7"/>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6C12386E"/>
    <w:multiLevelType w:val="multilevel"/>
    <w:tmpl w:val="E196B72E"/>
    <w:lvl w:ilvl="0">
      <w:start w:val="7"/>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0" w15:restartNumberingAfterBreak="0">
    <w:nsid w:val="6F740530"/>
    <w:multiLevelType w:val="multilevel"/>
    <w:tmpl w:val="0C07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B557B2"/>
    <w:multiLevelType w:val="hybridMultilevel"/>
    <w:tmpl w:val="1A103F9C"/>
    <w:lvl w:ilvl="0" w:tplc="DE9454A0">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5383F99"/>
    <w:multiLevelType w:val="multilevel"/>
    <w:tmpl w:val="A4E0A6E8"/>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2"/>
  </w:num>
  <w:num w:numId="2">
    <w:abstractNumId w:val="0"/>
  </w:num>
  <w:num w:numId="3">
    <w:abstractNumId w:val="9"/>
  </w:num>
  <w:num w:numId="4">
    <w:abstractNumId w:val="8"/>
  </w:num>
  <w:num w:numId="5">
    <w:abstractNumId w:val="7"/>
  </w:num>
  <w:num w:numId="6">
    <w:abstractNumId w:val="6"/>
  </w:num>
  <w:num w:numId="7">
    <w:abstractNumId w:val="3"/>
  </w:num>
  <w:num w:numId="8">
    <w:abstractNumId w:val="5"/>
  </w:num>
  <w:num w:numId="9">
    <w:abstractNumId w:val="4"/>
  </w:num>
  <w:num w:numId="10">
    <w:abstractNumId w:val="1"/>
  </w:num>
  <w:num w:numId="11">
    <w:abstractNumId w:val="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rawingGridHorizontalSpacing w:val="110"/>
  <w:drawingGridVerticalSpacing w:val="120"/>
  <w:displayHorizontalDrawingGridEvery w:val="0"/>
  <w:displayVerticalDrawingGridEvery w:val="3"/>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2CE"/>
    <w:rsid w:val="0000736B"/>
    <w:rsid w:val="0002003B"/>
    <w:rsid w:val="000230BB"/>
    <w:rsid w:val="00026580"/>
    <w:rsid w:val="00052291"/>
    <w:rsid w:val="00061DB0"/>
    <w:rsid w:val="00066C07"/>
    <w:rsid w:val="00073FAF"/>
    <w:rsid w:val="0007422E"/>
    <w:rsid w:val="000B1BD9"/>
    <w:rsid w:val="000B623C"/>
    <w:rsid w:val="000C23F8"/>
    <w:rsid w:val="000C6957"/>
    <w:rsid w:val="000D1E9F"/>
    <w:rsid w:val="000D3AEF"/>
    <w:rsid w:val="000D7ADC"/>
    <w:rsid w:val="000E51DC"/>
    <w:rsid w:val="000F0699"/>
    <w:rsid w:val="000F071A"/>
    <w:rsid w:val="0010599C"/>
    <w:rsid w:val="00114570"/>
    <w:rsid w:val="001341BE"/>
    <w:rsid w:val="00136E23"/>
    <w:rsid w:val="00142C32"/>
    <w:rsid w:val="00146E78"/>
    <w:rsid w:val="0016351C"/>
    <w:rsid w:val="001657A2"/>
    <w:rsid w:val="0017316F"/>
    <w:rsid w:val="0017735C"/>
    <w:rsid w:val="00184B63"/>
    <w:rsid w:val="001A62F0"/>
    <w:rsid w:val="001B348F"/>
    <w:rsid w:val="001B7D6A"/>
    <w:rsid w:val="001C210A"/>
    <w:rsid w:val="001C69F7"/>
    <w:rsid w:val="001E1210"/>
    <w:rsid w:val="001F0487"/>
    <w:rsid w:val="001F556B"/>
    <w:rsid w:val="001F693D"/>
    <w:rsid w:val="00204201"/>
    <w:rsid w:val="0021627A"/>
    <w:rsid w:val="00216B95"/>
    <w:rsid w:val="002173CB"/>
    <w:rsid w:val="00233892"/>
    <w:rsid w:val="00241924"/>
    <w:rsid w:val="00245BA7"/>
    <w:rsid w:val="00246253"/>
    <w:rsid w:val="002716C0"/>
    <w:rsid w:val="00272BAB"/>
    <w:rsid w:val="00275D2C"/>
    <w:rsid w:val="0028085A"/>
    <w:rsid w:val="00285872"/>
    <w:rsid w:val="002B577B"/>
    <w:rsid w:val="002C65DD"/>
    <w:rsid w:val="002D2BEB"/>
    <w:rsid w:val="002D5329"/>
    <w:rsid w:val="002D5FAD"/>
    <w:rsid w:val="002E1853"/>
    <w:rsid w:val="002F0123"/>
    <w:rsid w:val="002F2FEC"/>
    <w:rsid w:val="002F34FB"/>
    <w:rsid w:val="00323321"/>
    <w:rsid w:val="003278FF"/>
    <w:rsid w:val="00333EA2"/>
    <w:rsid w:val="0034563E"/>
    <w:rsid w:val="00363AC3"/>
    <w:rsid w:val="0036455F"/>
    <w:rsid w:val="003714FA"/>
    <w:rsid w:val="00382F94"/>
    <w:rsid w:val="00386B13"/>
    <w:rsid w:val="003943C1"/>
    <w:rsid w:val="003B1C68"/>
    <w:rsid w:val="003B2B0A"/>
    <w:rsid w:val="003C03E2"/>
    <w:rsid w:val="003C3A1A"/>
    <w:rsid w:val="003C494C"/>
    <w:rsid w:val="003C4E0A"/>
    <w:rsid w:val="003D1C8B"/>
    <w:rsid w:val="003F4CDF"/>
    <w:rsid w:val="00417526"/>
    <w:rsid w:val="0043749E"/>
    <w:rsid w:val="00445702"/>
    <w:rsid w:val="004536E3"/>
    <w:rsid w:val="004600FB"/>
    <w:rsid w:val="00463282"/>
    <w:rsid w:val="00465979"/>
    <w:rsid w:val="00466200"/>
    <w:rsid w:val="004A2D14"/>
    <w:rsid w:val="004A2F15"/>
    <w:rsid w:val="004C35A8"/>
    <w:rsid w:val="004D280E"/>
    <w:rsid w:val="005150CC"/>
    <w:rsid w:val="00515C3C"/>
    <w:rsid w:val="00517B0C"/>
    <w:rsid w:val="0055285F"/>
    <w:rsid w:val="005530C0"/>
    <w:rsid w:val="005948F0"/>
    <w:rsid w:val="0059663B"/>
    <w:rsid w:val="0059671F"/>
    <w:rsid w:val="005B7041"/>
    <w:rsid w:val="005C19DF"/>
    <w:rsid w:val="005C37A1"/>
    <w:rsid w:val="005C3FE9"/>
    <w:rsid w:val="005D28D0"/>
    <w:rsid w:val="005E4992"/>
    <w:rsid w:val="005E755E"/>
    <w:rsid w:val="00617190"/>
    <w:rsid w:val="0065638B"/>
    <w:rsid w:val="00661C16"/>
    <w:rsid w:val="00676156"/>
    <w:rsid w:val="00694D10"/>
    <w:rsid w:val="006954FF"/>
    <w:rsid w:val="006A0F79"/>
    <w:rsid w:val="006A658C"/>
    <w:rsid w:val="006C5E5F"/>
    <w:rsid w:val="006D3181"/>
    <w:rsid w:val="006D66E6"/>
    <w:rsid w:val="006F1780"/>
    <w:rsid w:val="006F3884"/>
    <w:rsid w:val="00716586"/>
    <w:rsid w:val="00716701"/>
    <w:rsid w:val="00726FED"/>
    <w:rsid w:val="00770F2D"/>
    <w:rsid w:val="00787420"/>
    <w:rsid w:val="007C05A1"/>
    <w:rsid w:val="007C4803"/>
    <w:rsid w:val="007C4F12"/>
    <w:rsid w:val="007D4AEE"/>
    <w:rsid w:val="007E0CF3"/>
    <w:rsid w:val="007E1E4F"/>
    <w:rsid w:val="007F378C"/>
    <w:rsid w:val="00801246"/>
    <w:rsid w:val="00801F0A"/>
    <w:rsid w:val="00803BDE"/>
    <w:rsid w:val="00807772"/>
    <w:rsid w:val="008134A4"/>
    <w:rsid w:val="00827CCB"/>
    <w:rsid w:val="00843FE8"/>
    <w:rsid w:val="0085345C"/>
    <w:rsid w:val="00857544"/>
    <w:rsid w:val="00886C9C"/>
    <w:rsid w:val="008C5735"/>
    <w:rsid w:val="008F0A2D"/>
    <w:rsid w:val="008F4438"/>
    <w:rsid w:val="00917C0D"/>
    <w:rsid w:val="009320A6"/>
    <w:rsid w:val="0093454E"/>
    <w:rsid w:val="009537E1"/>
    <w:rsid w:val="0096773F"/>
    <w:rsid w:val="009A3074"/>
    <w:rsid w:val="009B4011"/>
    <w:rsid w:val="009C3157"/>
    <w:rsid w:val="009E0448"/>
    <w:rsid w:val="009E36FC"/>
    <w:rsid w:val="009E55DD"/>
    <w:rsid w:val="009E73E6"/>
    <w:rsid w:val="009F5815"/>
    <w:rsid w:val="00A004C3"/>
    <w:rsid w:val="00A21ACD"/>
    <w:rsid w:val="00A35358"/>
    <w:rsid w:val="00A766C3"/>
    <w:rsid w:val="00A76AA0"/>
    <w:rsid w:val="00A83662"/>
    <w:rsid w:val="00A92FF6"/>
    <w:rsid w:val="00AC62CE"/>
    <w:rsid w:val="00AD5E30"/>
    <w:rsid w:val="00AD6E91"/>
    <w:rsid w:val="00AE6D17"/>
    <w:rsid w:val="00AF0B8A"/>
    <w:rsid w:val="00AF7D69"/>
    <w:rsid w:val="00B023C2"/>
    <w:rsid w:val="00B02AFE"/>
    <w:rsid w:val="00B07BBA"/>
    <w:rsid w:val="00B10EC7"/>
    <w:rsid w:val="00B33AD7"/>
    <w:rsid w:val="00B425CE"/>
    <w:rsid w:val="00B43889"/>
    <w:rsid w:val="00B45000"/>
    <w:rsid w:val="00B477F1"/>
    <w:rsid w:val="00B55559"/>
    <w:rsid w:val="00B662CB"/>
    <w:rsid w:val="00B7160C"/>
    <w:rsid w:val="00B84454"/>
    <w:rsid w:val="00BB6BF2"/>
    <w:rsid w:val="00BC66FC"/>
    <w:rsid w:val="00BC7A39"/>
    <w:rsid w:val="00BD338C"/>
    <w:rsid w:val="00BD3A2C"/>
    <w:rsid w:val="00BE54CC"/>
    <w:rsid w:val="00BF0618"/>
    <w:rsid w:val="00BF5965"/>
    <w:rsid w:val="00C00B8F"/>
    <w:rsid w:val="00C35469"/>
    <w:rsid w:val="00C56385"/>
    <w:rsid w:val="00C60CB3"/>
    <w:rsid w:val="00C612F9"/>
    <w:rsid w:val="00C74803"/>
    <w:rsid w:val="00C776AB"/>
    <w:rsid w:val="00C84EC4"/>
    <w:rsid w:val="00C9154D"/>
    <w:rsid w:val="00C950A0"/>
    <w:rsid w:val="00CA6FD4"/>
    <w:rsid w:val="00CD35D1"/>
    <w:rsid w:val="00CD48AF"/>
    <w:rsid w:val="00CF0190"/>
    <w:rsid w:val="00D05C4D"/>
    <w:rsid w:val="00D05C96"/>
    <w:rsid w:val="00D20007"/>
    <w:rsid w:val="00D203BF"/>
    <w:rsid w:val="00D34CC2"/>
    <w:rsid w:val="00D35430"/>
    <w:rsid w:val="00D46E86"/>
    <w:rsid w:val="00D726B3"/>
    <w:rsid w:val="00DA156B"/>
    <w:rsid w:val="00DA6E4D"/>
    <w:rsid w:val="00DB6236"/>
    <w:rsid w:val="00DC160A"/>
    <w:rsid w:val="00DC4A48"/>
    <w:rsid w:val="00DD6851"/>
    <w:rsid w:val="00DE34DD"/>
    <w:rsid w:val="00DF4973"/>
    <w:rsid w:val="00DF4BC1"/>
    <w:rsid w:val="00E06370"/>
    <w:rsid w:val="00E0666F"/>
    <w:rsid w:val="00E066F2"/>
    <w:rsid w:val="00E128D3"/>
    <w:rsid w:val="00E23492"/>
    <w:rsid w:val="00E30178"/>
    <w:rsid w:val="00E32D3E"/>
    <w:rsid w:val="00E4660A"/>
    <w:rsid w:val="00E54FF9"/>
    <w:rsid w:val="00E64AC0"/>
    <w:rsid w:val="00E7111D"/>
    <w:rsid w:val="00E72595"/>
    <w:rsid w:val="00E76196"/>
    <w:rsid w:val="00E940F2"/>
    <w:rsid w:val="00EC54E5"/>
    <w:rsid w:val="00EF2A54"/>
    <w:rsid w:val="00EF4BD3"/>
    <w:rsid w:val="00F1092E"/>
    <w:rsid w:val="00F123BB"/>
    <w:rsid w:val="00F12D8F"/>
    <w:rsid w:val="00F164C3"/>
    <w:rsid w:val="00F246D2"/>
    <w:rsid w:val="00F37446"/>
    <w:rsid w:val="00F410EF"/>
    <w:rsid w:val="00F4395C"/>
    <w:rsid w:val="00F45E98"/>
    <w:rsid w:val="00F563ED"/>
    <w:rsid w:val="00F614C0"/>
    <w:rsid w:val="00F82195"/>
    <w:rsid w:val="00F92EB7"/>
    <w:rsid w:val="00F935A0"/>
    <w:rsid w:val="00FA1028"/>
    <w:rsid w:val="00FA6527"/>
    <w:rsid w:val="00FC6F74"/>
    <w:rsid w:val="00FF04B1"/>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823B1"/>
  <w15:docId w15:val="{9C813ADB-D00E-4168-A864-3CF5A2EE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E4D"/>
    <w:pPr>
      <w:spacing w:after="0" w:line="280" w:lineRule="atLeast"/>
    </w:pPr>
    <w:rPr>
      <w:rFonts w:ascii="Trebuchet MS" w:hAnsi="Trebuchet MS"/>
      <w:szCs w:val="20"/>
      <w:lang w:val="de-DE" w:eastAsia="de-DE"/>
    </w:rPr>
  </w:style>
  <w:style w:type="paragraph" w:styleId="berschrift1">
    <w:name w:val="heading 1"/>
    <w:basedOn w:val="Standard"/>
    <w:next w:val="Standard"/>
    <w:link w:val="berschrift1Zchn"/>
    <w:qFormat/>
    <w:rsid w:val="00DA6E4D"/>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DA6E4D"/>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DA6E4D"/>
    <w:pPr>
      <w:keepNext/>
      <w:spacing w:before="240" w:after="240"/>
      <w:outlineLvl w:val="2"/>
    </w:pPr>
    <w:rPr>
      <w:rFonts w:ascii="Optima" w:hAnsi="Optima"/>
      <w:b/>
      <w:sz w:val="28"/>
    </w:rPr>
  </w:style>
  <w:style w:type="paragraph" w:styleId="berschrift4">
    <w:name w:val="heading 4"/>
    <w:basedOn w:val="berschrift3"/>
    <w:next w:val="Standard"/>
    <w:link w:val="berschrift4Zchn"/>
    <w:uiPriority w:val="99"/>
    <w:qFormat/>
    <w:rsid w:val="00F4395C"/>
    <w:pPr>
      <w:outlineLvl w:val="3"/>
    </w:pPr>
    <w:rPr>
      <w:sz w:val="24"/>
      <w:szCs w:val="24"/>
    </w:rPr>
  </w:style>
  <w:style w:type="paragraph" w:styleId="berschrift5">
    <w:name w:val="heading 5"/>
    <w:basedOn w:val="Standard"/>
    <w:next w:val="Standardeinzug"/>
    <w:link w:val="berschrift5Zchn"/>
    <w:uiPriority w:val="99"/>
    <w:qFormat/>
    <w:rsid w:val="00F4395C"/>
    <w:pPr>
      <w:ind w:left="708"/>
      <w:outlineLvl w:val="4"/>
    </w:pPr>
    <w:rPr>
      <w:rFonts w:ascii="Courier" w:hAnsi="Courier" w:cs="Courier"/>
      <w:b/>
      <w:bCs/>
    </w:rPr>
  </w:style>
  <w:style w:type="paragraph" w:styleId="berschrift6">
    <w:name w:val="heading 6"/>
    <w:basedOn w:val="Standard"/>
    <w:next w:val="Standardeinzug"/>
    <w:link w:val="berschrift6Zchn"/>
    <w:uiPriority w:val="99"/>
    <w:qFormat/>
    <w:rsid w:val="00F4395C"/>
    <w:pPr>
      <w:ind w:left="708"/>
      <w:outlineLvl w:val="5"/>
    </w:pPr>
    <w:rPr>
      <w:rFonts w:ascii="Courier" w:hAnsi="Courier" w:cs="Courier"/>
      <w:u w:val="single"/>
    </w:rPr>
  </w:style>
  <w:style w:type="paragraph" w:styleId="berschrift7">
    <w:name w:val="heading 7"/>
    <w:basedOn w:val="Standard"/>
    <w:next w:val="Standardeinzug"/>
    <w:link w:val="berschrift7Zchn"/>
    <w:uiPriority w:val="99"/>
    <w:qFormat/>
    <w:rsid w:val="00F4395C"/>
    <w:pPr>
      <w:ind w:left="708"/>
      <w:outlineLvl w:val="6"/>
    </w:pPr>
    <w:rPr>
      <w:rFonts w:ascii="Courier" w:hAnsi="Courier" w:cs="Courier"/>
      <w:i/>
      <w:iCs/>
    </w:rPr>
  </w:style>
  <w:style w:type="paragraph" w:styleId="berschrift8">
    <w:name w:val="heading 8"/>
    <w:basedOn w:val="Standard"/>
    <w:next w:val="Standardeinzug"/>
    <w:link w:val="berschrift8Zchn"/>
    <w:uiPriority w:val="99"/>
    <w:qFormat/>
    <w:rsid w:val="00F4395C"/>
    <w:pPr>
      <w:ind w:left="708"/>
      <w:outlineLvl w:val="7"/>
    </w:pPr>
    <w:rPr>
      <w:rFonts w:ascii="Courier" w:hAnsi="Courier" w:cs="Courier"/>
      <w:i/>
      <w:iCs/>
    </w:rPr>
  </w:style>
  <w:style w:type="paragraph" w:styleId="berschrift9">
    <w:name w:val="heading 9"/>
    <w:basedOn w:val="Standard"/>
    <w:next w:val="Standardeinzug"/>
    <w:link w:val="berschrift9Zchn"/>
    <w:uiPriority w:val="99"/>
    <w:qFormat/>
    <w:rsid w:val="00F4395C"/>
    <w:pPr>
      <w:ind w:left="708"/>
      <w:outlineLvl w:val="8"/>
    </w:pPr>
    <w:rPr>
      <w:rFonts w:ascii="Courier" w:hAnsi="Courier" w:cs="Courier"/>
      <w:i/>
      <w:iCs/>
    </w:rPr>
  </w:style>
  <w:style w:type="character" w:default="1" w:styleId="Absatz-Standardschriftart">
    <w:name w:val="Default Paragraph Font"/>
    <w:uiPriority w:val="1"/>
    <w:semiHidden/>
    <w:unhideWhenUsed/>
    <w:rsid w:val="00DA6E4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DA6E4D"/>
  </w:style>
  <w:style w:type="character" w:customStyle="1" w:styleId="berschrift1Zchn">
    <w:name w:val="Überschrift 1 Zchn"/>
    <w:basedOn w:val="Absatz-Standardschriftart"/>
    <w:link w:val="berschrift1"/>
    <w:locked/>
    <w:rsid w:val="00DA6E4D"/>
    <w:rPr>
      <w:rFonts w:ascii="Optima" w:hAnsi="Optima"/>
      <w:b/>
      <w:caps/>
      <w:kern w:val="28"/>
      <w:sz w:val="48"/>
      <w:szCs w:val="20"/>
      <w:lang w:val="de-DE" w:eastAsia="de-DE"/>
    </w:rPr>
  </w:style>
  <w:style w:type="character" w:customStyle="1" w:styleId="berschrift2Zchn">
    <w:name w:val="Überschrift 2 Zchn"/>
    <w:basedOn w:val="Absatz-Standardschriftart"/>
    <w:link w:val="berschrift2"/>
    <w:locked/>
    <w:rsid w:val="00DA6E4D"/>
    <w:rPr>
      <w:rFonts w:ascii="Optima" w:hAnsi="Optima"/>
      <w:b/>
      <w:caps/>
      <w:sz w:val="32"/>
      <w:szCs w:val="20"/>
      <w:lang w:val="de-DE" w:eastAsia="de-DE"/>
    </w:rPr>
  </w:style>
  <w:style w:type="character" w:customStyle="1" w:styleId="berschrift3Zchn">
    <w:name w:val="Überschrift 3 Zchn"/>
    <w:basedOn w:val="Absatz-Standardschriftart"/>
    <w:link w:val="berschrift3"/>
    <w:locked/>
    <w:rsid w:val="00DA6E4D"/>
    <w:rPr>
      <w:rFonts w:ascii="Optima" w:hAnsi="Optima"/>
      <w:b/>
      <w:sz w:val="28"/>
      <w:szCs w:val="20"/>
      <w:lang w:val="de-DE" w:eastAsia="de-DE"/>
    </w:rPr>
  </w:style>
  <w:style w:type="character" w:customStyle="1" w:styleId="berschrift4Zchn">
    <w:name w:val="Überschrift 4 Zchn"/>
    <w:basedOn w:val="Absatz-Standardschriftart"/>
    <w:link w:val="berschrift4"/>
    <w:uiPriority w:val="9"/>
    <w:semiHidden/>
    <w:locked/>
    <w:rsid w:val="00F4395C"/>
    <w:rPr>
      <w:rFonts w:asciiTheme="minorHAnsi" w:eastAsiaTheme="minorEastAsia" w:hAnsiTheme="minorHAnsi" w:cstheme="minorBidi"/>
      <w:b/>
      <w:bCs/>
      <w:sz w:val="28"/>
      <w:szCs w:val="28"/>
      <w:lang w:eastAsia="de-DE"/>
    </w:rPr>
  </w:style>
  <w:style w:type="character" w:customStyle="1" w:styleId="berschrift5Zchn">
    <w:name w:val="Überschrift 5 Zchn"/>
    <w:basedOn w:val="Absatz-Standardschriftart"/>
    <w:link w:val="berschrift5"/>
    <w:uiPriority w:val="9"/>
    <w:semiHidden/>
    <w:locked/>
    <w:rsid w:val="00F4395C"/>
    <w:rPr>
      <w:rFonts w:asciiTheme="minorHAnsi" w:eastAsiaTheme="minorEastAsia" w:hAnsiTheme="minorHAnsi" w:cstheme="minorBidi"/>
      <w:b/>
      <w:bCs/>
      <w:i/>
      <w:iCs/>
      <w:sz w:val="26"/>
      <w:szCs w:val="26"/>
      <w:lang w:eastAsia="de-DE"/>
    </w:rPr>
  </w:style>
  <w:style w:type="character" w:customStyle="1" w:styleId="berschrift6Zchn">
    <w:name w:val="Überschrift 6 Zchn"/>
    <w:basedOn w:val="Absatz-Standardschriftart"/>
    <w:link w:val="berschrift6"/>
    <w:uiPriority w:val="9"/>
    <w:semiHidden/>
    <w:locked/>
    <w:rsid w:val="00F4395C"/>
    <w:rPr>
      <w:rFonts w:asciiTheme="minorHAnsi" w:eastAsiaTheme="minorEastAsia" w:hAnsiTheme="minorHAnsi" w:cstheme="minorBidi"/>
      <w:b/>
      <w:bCs/>
      <w:lang w:eastAsia="de-DE"/>
    </w:rPr>
  </w:style>
  <w:style w:type="character" w:customStyle="1" w:styleId="berschrift7Zchn">
    <w:name w:val="Überschrift 7 Zchn"/>
    <w:basedOn w:val="Absatz-Standardschriftart"/>
    <w:link w:val="berschrift7"/>
    <w:uiPriority w:val="9"/>
    <w:semiHidden/>
    <w:locked/>
    <w:rsid w:val="00F4395C"/>
    <w:rPr>
      <w:rFonts w:asciiTheme="minorHAnsi" w:eastAsiaTheme="minorEastAsia" w:hAnsiTheme="minorHAnsi" w:cstheme="minorBidi"/>
      <w:sz w:val="24"/>
      <w:szCs w:val="24"/>
      <w:lang w:eastAsia="de-DE"/>
    </w:rPr>
  </w:style>
  <w:style w:type="character" w:customStyle="1" w:styleId="berschrift8Zchn">
    <w:name w:val="Überschrift 8 Zchn"/>
    <w:basedOn w:val="Absatz-Standardschriftart"/>
    <w:link w:val="berschrift8"/>
    <w:uiPriority w:val="9"/>
    <w:semiHidden/>
    <w:locked/>
    <w:rsid w:val="00F4395C"/>
    <w:rPr>
      <w:rFonts w:asciiTheme="minorHAnsi" w:eastAsiaTheme="minorEastAsia" w:hAnsiTheme="minorHAnsi" w:cstheme="minorBidi"/>
      <w:i/>
      <w:iCs/>
      <w:sz w:val="24"/>
      <w:szCs w:val="24"/>
      <w:lang w:eastAsia="de-DE"/>
    </w:rPr>
  </w:style>
  <w:style w:type="character" w:customStyle="1" w:styleId="berschrift9Zchn">
    <w:name w:val="Überschrift 9 Zchn"/>
    <w:basedOn w:val="Absatz-Standardschriftart"/>
    <w:link w:val="berschrift9"/>
    <w:uiPriority w:val="9"/>
    <w:semiHidden/>
    <w:locked/>
    <w:rsid w:val="00F4395C"/>
    <w:rPr>
      <w:rFonts w:asciiTheme="majorHAnsi" w:eastAsiaTheme="majorEastAsia" w:hAnsiTheme="majorHAnsi" w:cstheme="majorBidi"/>
      <w:lang w:eastAsia="de-DE"/>
    </w:rPr>
  </w:style>
  <w:style w:type="paragraph" w:styleId="Funotentext">
    <w:name w:val="footnote text"/>
    <w:basedOn w:val="Standard"/>
    <w:link w:val="FunotentextZchn"/>
    <w:semiHidden/>
    <w:rsid w:val="00DA6E4D"/>
    <w:rPr>
      <w:sz w:val="18"/>
    </w:rPr>
  </w:style>
  <w:style w:type="character" w:customStyle="1" w:styleId="FunotentextZchn">
    <w:name w:val="Fußnotentext Zchn"/>
    <w:basedOn w:val="Absatz-Standardschriftart"/>
    <w:link w:val="Funotentext"/>
    <w:semiHidden/>
    <w:locked/>
    <w:rsid w:val="00DA6E4D"/>
    <w:rPr>
      <w:rFonts w:ascii="Trebuchet MS" w:hAnsi="Trebuchet MS"/>
      <w:sz w:val="18"/>
      <w:szCs w:val="20"/>
      <w:lang w:val="de-DE" w:eastAsia="de-DE"/>
    </w:rPr>
  </w:style>
  <w:style w:type="character" w:styleId="Funotenzeichen">
    <w:name w:val="footnote reference"/>
    <w:basedOn w:val="Absatz-Standardschriftart"/>
    <w:uiPriority w:val="99"/>
    <w:semiHidden/>
    <w:rsid w:val="00F4395C"/>
    <w:rPr>
      <w:rFonts w:cs="Times New Roman"/>
      <w:position w:val="6"/>
      <w:sz w:val="16"/>
      <w:szCs w:val="16"/>
    </w:rPr>
  </w:style>
  <w:style w:type="paragraph" w:styleId="Fuzeile">
    <w:name w:val="footer"/>
    <w:basedOn w:val="Standard"/>
    <w:link w:val="FuzeileZchn"/>
    <w:uiPriority w:val="99"/>
    <w:rsid w:val="00F4395C"/>
    <w:pPr>
      <w:tabs>
        <w:tab w:val="center" w:pos="4819"/>
        <w:tab w:val="right" w:pos="9071"/>
      </w:tabs>
    </w:pPr>
    <w:rPr>
      <w:rFonts w:ascii="Courier New" w:hAnsi="Courier New" w:cs="Courier New"/>
    </w:rPr>
  </w:style>
  <w:style w:type="character" w:customStyle="1" w:styleId="FuzeileZchn">
    <w:name w:val="Fußzeile Zchn"/>
    <w:basedOn w:val="Absatz-Standardschriftart"/>
    <w:link w:val="Fuzeile"/>
    <w:uiPriority w:val="99"/>
    <w:semiHidden/>
    <w:locked/>
    <w:rsid w:val="00F4395C"/>
    <w:rPr>
      <w:rFonts w:ascii="Verdana" w:hAnsi="Verdana" w:cs="Verdana"/>
      <w:sz w:val="20"/>
      <w:szCs w:val="20"/>
      <w:lang w:eastAsia="de-DE"/>
    </w:rPr>
  </w:style>
  <w:style w:type="paragraph" w:styleId="Kopfzeile">
    <w:name w:val="header"/>
    <w:basedOn w:val="Standard"/>
    <w:link w:val="KopfzeileZchn"/>
    <w:uiPriority w:val="99"/>
    <w:rsid w:val="005150CC"/>
    <w:pPr>
      <w:tabs>
        <w:tab w:val="center" w:pos="4536"/>
        <w:tab w:val="right" w:pos="9072"/>
      </w:tabs>
    </w:pPr>
    <w:rPr>
      <w:rFonts w:ascii="Times New Roman" w:hAnsi="Times New Roman"/>
    </w:rPr>
  </w:style>
  <w:style w:type="character" w:customStyle="1" w:styleId="KopfzeileZchn">
    <w:name w:val="Kopfzeile Zchn"/>
    <w:basedOn w:val="Absatz-Standardschriftart"/>
    <w:link w:val="Kopfzeile"/>
    <w:uiPriority w:val="99"/>
    <w:semiHidden/>
    <w:locked/>
    <w:rsid w:val="00F4395C"/>
    <w:rPr>
      <w:rFonts w:ascii="Verdana" w:hAnsi="Verdana" w:cs="Verdana"/>
      <w:sz w:val="20"/>
      <w:szCs w:val="20"/>
      <w:lang w:eastAsia="de-DE"/>
    </w:rPr>
  </w:style>
  <w:style w:type="paragraph" w:styleId="Standardeinzug">
    <w:name w:val="Normal Indent"/>
    <w:basedOn w:val="Standard"/>
    <w:uiPriority w:val="99"/>
    <w:rsid w:val="00F4395C"/>
    <w:pPr>
      <w:ind w:left="708"/>
    </w:pPr>
  </w:style>
  <w:style w:type="paragraph" w:styleId="Endnotentext">
    <w:name w:val="endnote text"/>
    <w:basedOn w:val="Standard"/>
    <w:link w:val="EndnotentextZchn"/>
    <w:uiPriority w:val="99"/>
    <w:semiHidden/>
    <w:rsid w:val="00F4395C"/>
  </w:style>
  <w:style w:type="character" w:customStyle="1" w:styleId="EndnotentextZchn">
    <w:name w:val="Endnotentext Zchn"/>
    <w:basedOn w:val="Absatz-Standardschriftart"/>
    <w:link w:val="Endnotentext"/>
    <w:uiPriority w:val="99"/>
    <w:semiHidden/>
    <w:locked/>
    <w:rsid w:val="00F4395C"/>
    <w:rPr>
      <w:rFonts w:ascii="Verdana" w:hAnsi="Verdana" w:cs="Verdana"/>
      <w:sz w:val="20"/>
      <w:szCs w:val="20"/>
      <w:lang w:eastAsia="de-DE"/>
    </w:rPr>
  </w:style>
  <w:style w:type="paragraph" w:styleId="Liste">
    <w:name w:val="List"/>
    <w:basedOn w:val="Standard"/>
    <w:uiPriority w:val="99"/>
    <w:rsid w:val="00F4395C"/>
  </w:style>
  <w:style w:type="paragraph" w:customStyle="1" w:styleId="Feld">
    <w:name w:val="Feld"/>
    <w:basedOn w:val="Standard"/>
    <w:uiPriority w:val="99"/>
    <w:rsid w:val="00F4395C"/>
    <w:pPr>
      <w:keepNext/>
      <w:keepLines/>
      <w:spacing w:after="120"/>
      <w:jc w:val="both"/>
    </w:pPr>
    <w:rPr>
      <w:rFonts w:ascii="Arial" w:hAnsi="Arial" w:cs="Arial"/>
      <w:b/>
      <w:bCs/>
      <w:sz w:val="18"/>
      <w:szCs w:val="18"/>
    </w:rPr>
  </w:style>
  <w:style w:type="paragraph" w:styleId="Verzeichnis1">
    <w:name w:val="toc 1"/>
    <w:basedOn w:val="Standard"/>
    <w:next w:val="Standard"/>
    <w:autoRedefine/>
    <w:uiPriority w:val="99"/>
    <w:semiHidden/>
    <w:rsid w:val="00F4395C"/>
    <w:pPr>
      <w:tabs>
        <w:tab w:val="right" w:pos="9071"/>
      </w:tabs>
    </w:pPr>
    <w:rPr>
      <w:b/>
      <w:bCs/>
    </w:rPr>
  </w:style>
  <w:style w:type="paragraph" w:styleId="Verzeichnis2">
    <w:name w:val="toc 2"/>
    <w:basedOn w:val="Verzeichnis1"/>
    <w:next w:val="Standard"/>
    <w:autoRedefine/>
    <w:uiPriority w:val="99"/>
    <w:semiHidden/>
    <w:rsid w:val="00F4395C"/>
    <w:pPr>
      <w:ind w:left="567"/>
    </w:pPr>
    <w:rPr>
      <w:b w:val="0"/>
      <w:bCs w:val="0"/>
    </w:rPr>
  </w:style>
  <w:style w:type="paragraph" w:styleId="Sprechblasentext">
    <w:name w:val="Balloon Text"/>
    <w:basedOn w:val="Standard"/>
    <w:link w:val="SprechblasentextZchn"/>
    <w:uiPriority w:val="99"/>
    <w:semiHidden/>
    <w:unhideWhenUsed/>
    <w:rsid w:val="00DA6E4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DA6E4D"/>
    <w:rPr>
      <w:rFonts w:ascii="Tahoma" w:hAnsi="Tahoma" w:cs="Tahoma"/>
      <w:sz w:val="16"/>
      <w:szCs w:val="16"/>
      <w:lang w:val="de-DE" w:eastAsia="de-DE"/>
    </w:rPr>
  </w:style>
  <w:style w:type="paragraph" w:styleId="Textkrper">
    <w:name w:val="Body Text"/>
    <w:basedOn w:val="Standard"/>
    <w:link w:val="TextkrperZchn"/>
    <w:uiPriority w:val="99"/>
    <w:rsid w:val="00BD338C"/>
    <w:pPr>
      <w:jc w:val="both"/>
    </w:pPr>
    <w:rPr>
      <w:rFonts w:cs="Arial"/>
      <w:sz w:val="20"/>
    </w:rPr>
  </w:style>
  <w:style w:type="character" w:customStyle="1" w:styleId="TextkrperZchn">
    <w:name w:val="Textkörper Zchn"/>
    <w:basedOn w:val="Absatz-Standardschriftart"/>
    <w:link w:val="Textkrper"/>
    <w:uiPriority w:val="99"/>
    <w:locked/>
    <w:rsid w:val="00BD338C"/>
    <w:rPr>
      <w:rFonts w:ascii="Verdana" w:hAnsi="Verdana" w:cs="Arial"/>
      <w:sz w:val="20"/>
      <w:szCs w:val="20"/>
      <w:lang w:eastAsia="de-DE"/>
    </w:rPr>
  </w:style>
  <w:style w:type="character" w:styleId="Hyperlink">
    <w:name w:val="Hyperlink"/>
    <w:basedOn w:val="Absatz-Standardschriftart"/>
    <w:uiPriority w:val="99"/>
    <w:unhideWhenUsed/>
    <w:rsid w:val="00F92EB7"/>
    <w:rPr>
      <w:color w:val="0000FF" w:themeColor="hyperlink"/>
      <w:u w:val="single"/>
    </w:rPr>
  </w:style>
  <w:style w:type="paragraph" w:styleId="Listenabsatz">
    <w:name w:val="List Paragraph"/>
    <w:basedOn w:val="Standard"/>
    <w:uiPriority w:val="34"/>
    <w:qFormat/>
    <w:rsid w:val="006D6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rbraucherschlichtung.or.at"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FC2BD-2D6B-4798-A1A0-5BF5B75E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3143</Words>
  <Characters>19808</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Aktenvermerk</vt:lpstr>
    </vt:vector>
  </TitlesOfParts>
  <Company>Firmenname</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Aktenvermerk</dc:title>
  <dc:subject>BundInSchm/AGBSchlo</dc:subject>
  <dc:creator>CS</dc:creator>
  <cp:keywords>WS/CS</cp:keywords>
  <cp:lastModifiedBy>Schwetz Florian, Mag., Inhouse Media</cp:lastModifiedBy>
  <cp:revision>2</cp:revision>
  <cp:lastPrinted>2016-08-01T10:00:00Z</cp:lastPrinted>
  <dcterms:created xsi:type="dcterms:W3CDTF">2021-01-11T15:42:00Z</dcterms:created>
  <dcterms:modified xsi:type="dcterms:W3CDTF">2021-01-11T15:42:00Z</dcterms:modified>
</cp:coreProperties>
</file>